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149F9" w14:textId="77777777" w:rsidR="00271E4F" w:rsidRPr="00B45B36" w:rsidRDefault="00271E4F" w:rsidP="00271E4F">
      <w:pPr>
        <w:jc w:val="center"/>
        <w:rPr>
          <w:b/>
          <w:color w:val="000000"/>
          <w:sz w:val="26"/>
          <w:szCs w:val="26"/>
        </w:rPr>
      </w:pPr>
      <w:r w:rsidRPr="00B45B36">
        <w:rPr>
          <w:b/>
          <w:color w:val="000000"/>
          <w:sz w:val="26"/>
          <w:szCs w:val="26"/>
        </w:rPr>
        <w:t>А</w:t>
      </w:r>
      <w:r w:rsidR="00145DA0" w:rsidRPr="00B45B36">
        <w:rPr>
          <w:b/>
          <w:color w:val="000000"/>
          <w:sz w:val="26"/>
          <w:szCs w:val="26"/>
        </w:rPr>
        <w:t xml:space="preserve">налитический отчет о работе </w:t>
      </w:r>
      <w:r w:rsidRPr="00B45B36">
        <w:rPr>
          <w:b/>
          <w:color w:val="000000"/>
          <w:sz w:val="26"/>
          <w:szCs w:val="26"/>
        </w:rPr>
        <w:t>муниципального образовательного учреждения дополнительного образования</w:t>
      </w:r>
      <w:r w:rsidR="00145DA0" w:rsidRPr="00B45B36">
        <w:rPr>
          <w:b/>
          <w:color w:val="000000"/>
          <w:sz w:val="26"/>
          <w:szCs w:val="26"/>
        </w:rPr>
        <w:t xml:space="preserve"> </w:t>
      </w:r>
      <w:r w:rsidRPr="00B45B36">
        <w:rPr>
          <w:b/>
          <w:color w:val="000000"/>
          <w:sz w:val="26"/>
          <w:szCs w:val="26"/>
        </w:rPr>
        <w:t xml:space="preserve">«Городской центр технического творчества» </w:t>
      </w:r>
    </w:p>
    <w:p w14:paraId="104FD669" w14:textId="77777777" w:rsidR="00271E4F" w:rsidRPr="00B45B36" w:rsidRDefault="00145DA0" w:rsidP="00271E4F">
      <w:pPr>
        <w:jc w:val="center"/>
        <w:rPr>
          <w:b/>
          <w:color w:val="000000"/>
          <w:sz w:val="26"/>
          <w:szCs w:val="26"/>
        </w:rPr>
      </w:pPr>
      <w:r w:rsidRPr="00B45B36">
        <w:rPr>
          <w:b/>
          <w:color w:val="000000"/>
          <w:sz w:val="26"/>
          <w:szCs w:val="26"/>
        </w:rPr>
        <w:t>в</w:t>
      </w:r>
      <w:r w:rsidR="00271E4F" w:rsidRPr="00B45B36">
        <w:rPr>
          <w:b/>
          <w:color w:val="000000"/>
          <w:sz w:val="26"/>
          <w:szCs w:val="26"/>
        </w:rPr>
        <w:t xml:space="preserve"> 202</w:t>
      </w:r>
      <w:r w:rsidRPr="00B45B36">
        <w:rPr>
          <w:b/>
          <w:color w:val="000000"/>
          <w:sz w:val="26"/>
          <w:szCs w:val="26"/>
        </w:rPr>
        <w:t>3</w:t>
      </w:r>
      <w:r w:rsidR="00271E4F" w:rsidRPr="00B45B36">
        <w:rPr>
          <w:b/>
          <w:color w:val="000000"/>
          <w:sz w:val="26"/>
          <w:szCs w:val="26"/>
        </w:rPr>
        <w:t>-202</w:t>
      </w:r>
      <w:r w:rsidRPr="00B45B36">
        <w:rPr>
          <w:b/>
          <w:color w:val="000000"/>
          <w:sz w:val="26"/>
          <w:szCs w:val="26"/>
        </w:rPr>
        <w:t>4</w:t>
      </w:r>
      <w:r w:rsidR="00271E4F" w:rsidRPr="00B45B36">
        <w:rPr>
          <w:b/>
          <w:color w:val="000000"/>
          <w:sz w:val="26"/>
          <w:szCs w:val="26"/>
        </w:rPr>
        <w:t xml:space="preserve"> учебн</w:t>
      </w:r>
      <w:r w:rsidRPr="00B45B36">
        <w:rPr>
          <w:b/>
          <w:color w:val="000000"/>
          <w:sz w:val="26"/>
          <w:szCs w:val="26"/>
        </w:rPr>
        <w:t>ом</w:t>
      </w:r>
      <w:r w:rsidR="00271E4F" w:rsidRPr="00B45B36">
        <w:rPr>
          <w:b/>
          <w:color w:val="000000"/>
          <w:sz w:val="26"/>
          <w:szCs w:val="26"/>
        </w:rPr>
        <w:t xml:space="preserve"> год</w:t>
      </w:r>
      <w:r w:rsidRPr="00B45B36">
        <w:rPr>
          <w:b/>
          <w:color w:val="000000"/>
          <w:sz w:val="26"/>
          <w:szCs w:val="26"/>
        </w:rPr>
        <w:t>у</w:t>
      </w:r>
      <w:r w:rsidR="00271E4F" w:rsidRPr="00B45B36">
        <w:rPr>
          <w:b/>
          <w:color w:val="000000"/>
          <w:sz w:val="26"/>
          <w:szCs w:val="26"/>
        </w:rPr>
        <w:t>.</w:t>
      </w:r>
    </w:p>
    <w:p w14:paraId="61E144D9" w14:textId="77777777" w:rsidR="00271E4F" w:rsidRPr="00B45B36" w:rsidRDefault="00271E4F" w:rsidP="00FB1F5E">
      <w:pPr>
        <w:spacing w:line="276" w:lineRule="auto"/>
        <w:jc w:val="center"/>
        <w:rPr>
          <w:b/>
          <w:color w:val="000000"/>
          <w:sz w:val="26"/>
          <w:szCs w:val="26"/>
        </w:rPr>
      </w:pPr>
    </w:p>
    <w:p w14:paraId="1A1B1658" w14:textId="77777777" w:rsidR="00B02B06" w:rsidRPr="00B45B36" w:rsidRDefault="00B02B06" w:rsidP="005E3921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 xml:space="preserve">Реализация </w:t>
      </w:r>
      <w:r w:rsidR="00145DA0" w:rsidRPr="00B45B36">
        <w:rPr>
          <w:rFonts w:ascii="Times New Roman" w:hAnsi="Times New Roman" w:cs="Times New Roman"/>
          <w:b/>
          <w:sz w:val="26"/>
          <w:szCs w:val="26"/>
        </w:rPr>
        <w:t>задач</w:t>
      </w:r>
      <w:r w:rsidR="00D12A2A" w:rsidRPr="00B45B36">
        <w:rPr>
          <w:rFonts w:ascii="Times New Roman" w:hAnsi="Times New Roman" w:cs="Times New Roman"/>
          <w:b/>
          <w:sz w:val="26"/>
          <w:szCs w:val="26"/>
        </w:rPr>
        <w:t xml:space="preserve">, поставленных в </w:t>
      </w:r>
      <w:r w:rsidR="00145DA0" w:rsidRPr="00B45B36">
        <w:rPr>
          <w:rFonts w:ascii="Times New Roman" w:hAnsi="Times New Roman" w:cs="Times New Roman"/>
          <w:b/>
          <w:sz w:val="26"/>
          <w:szCs w:val="26"/>
        </w:rPr>
        <w:t>муниципальной систем</w:t>
      </w:r>
      <w:r w:rsidR="00D12A2A" w:rsidRPr="00B45B36">
        <w:rPr>
          <w:rFonts w:ascii="Times New Roman" w:hAnsi="Times New Roman" w:cs="Times New Roman"/>
          <w:b/>
          <w:sz w:val="26"/>
          <w:szCs w:val="26"/>
        </w:rPr>
        <w:t>е</w:t>
      </w:r>
      <w:r w:rsidR="00145DA0" w:rsidRPr="00B45B36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D12A2A" w:rsidRPr="00B45B36">
        <w:rPr>
          <w:rFonts w:ascii="Times New Roman" w:hAnsi="Times New Roman" w:cs="Times New Roman"/>
          <w:b/>
          <w:sz w:val="26"/>
          <w:szCs w:val="26"/>
        </w:rPr>
        <w:t xml:space="preserve"> города Ярославля на 2023-2024 учебный год.</w:t>
      </w:r>
    </w:p>
    <w:p w14:paraId="1C34FBD2" w14:textId="77777777" w:rsidR="00EE0433" w:rsidRPr="00B45B36" w:rsidRDefault="00EE0433" w:rsidP="005E392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AA52E6" w14:textId="3F96B05B" w:rsidR="00225DD9" w:rsidRPr="00B45B36" w:rsidRDefault="00D12A2A" w:rsidP="005E3921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а) Обеспечение сохранности контингента обучающихся на основе обновления дополнительных общеобразовательных общеразвивающих программ различных направленностей, соответствующих интересам детей и их родителей (корректировка и разработка новых программ).</w:t>
      </w:r>
    </w:p>
    <w:p w14:paraId="653AFA33" w14:textId="77777777" w:rsidR="0077437F" w:rsidRPr="00B45B36" w:rsidRDefault="00225DD9" w:rsidP="005E3921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5B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течение 2023-2024 учебного года для обеспечения сохранности контингента обучающихся и его увеличения, в учреждении проводилась работа по обновлению  дополнительных общеобразовательных общеразвивающих программ (ДООП) в соответствии с </w:t>
      </w:r>
      <w:r w:rsidRPr="00B45B36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Приказом Минпросвещения России от 03.09.2019 № 467 (ред. от 21.04.2023) «Об утверждении Целевой модели развития региональных систем дополнительного образования детей» (Зарегистрировано в Минюсте России 06.12.2019 № 56722, </w:t>
      </w:r>
      <w:proofErr w:type="gramEnd"/>
    </w:p>
    <w:p w14:paraId="229D5CA8" w14:textId="77777777" w:rsidR="00225DD9" w:rsidRPr="00B45B36" w:rsidRDefault="009150A8" w:rsidP="005E3921">
      <w:pPr>
        <w:jc w:val="both"/>
        <w:rPr>
          <w:sz w:val="26"/>
          <w:szCs w:val="26"/>
        </w:rPr>
      </w:pPr>
      <w:hyperlink r:id="rId7" w:history="1">
        <w:proofErr w:type="gramStart"/>
        <w:r w:rsidR="00225DD9" w:rsidRPr="00B45B36">
          <w:rPr>
            <w:rStyle w:val="a5"/>
            <w:sz w:val="26"/>
            <w:szCs w:val="26"/>
          </w:rPr>
          <w:t>https://www.consultant.ru/document/cons_doc_LAW_339668/db9d17b9c267a0512d5202a950e2ec908029b7a0/</w:t>
        </w:r>
      </w:hyperlink>
      <w:r w:rsidR="00225DD9" w:rsidRPr="00B45B36">
        <w:rPr>
          <w:sz w:val="26"/>
          <w:szCs w:val="26"/>
        </w:rPr>
        <w:t>)</w:t>
      </w:r>
      <w:proofErr w:type="gramEnd"/>
    </w:p>
    <w:p w14:paraId="09F8629D" w14:textId="77777777" w:rsidR="00B72A07" w:rsidRPr="00B45B36" w:rsidRDefault="00225DD9" w:rsidP="005E3921">
      <w:pPr>
        <w:ind w:firstLine="709"/>
        <w:jc w:val="both"/>
        <w:rPr>
          <w:color w:val="000000"/>
          <w:sz w:val="26"/>
          <w:szCs w:val="26"/>
        </w:rPr>
      </w:pPr>
      <w:r w:rsidRPr="00B45B36">
        <w:rPr>
          <w:sz w:val="26"/>
          <w:szCs w:val="26"/>
        </w:rPr>
        <w:t xml:space="preserve">За 2023-2024 учебный год </w:t>
      </w:r>
      <w:r w:rsidR="00F853ED" w:rsidRPr="00B45B36">
        <w:rPr>
          <w:color w:val="000000"/>
          <w:sz w:val="26"/>
          <w:szCs w:val="26"/>
        </w:rPr>
        <w:t xml:space="preserve">на портале персонифицированного учета ПФДО учреждением </w:t>
      </w:r>
      <w:r w:rsidRPr="00B45B36">
        <w:rPr>
          <w:sz w:val="26"/>
          <w:szCs w:val="26"/>
        </w:rPr>
        <w:t>было р</w:t>
      </w:r>
      <w:r w:rsidR="00F853ED" w:rsidRPr="00B45B36">
        <w:rPr>
          <w:sz w:val="26"/>
          <w:szCs w:val="26"/>
        </w:rPr>
        <w:t>азмеще</w:t>
      </w:r>
      <w:r w:rsidRPr="00B45B36">
        <w:rPr>
          <w:sz w:val="26"/>
          <w:szCs w:val="26"/>
        </w:rPr>
        <w:t>но 9</w:t>
      </w:r>
      <w:r w:rsidR="00DF431F" w:rsidRPr="00B45B36">
        <w:rPr>
          <w:sz w:val="26"/>
          <w:szCs w:val="26"/>
        </w:rPr>
        <w:t>5</w:t>
      </w:r>
      <w:r w:rsidRPr="00B45B36">
        <w:rPr>
          <w:sz w:val="26"/>
          <w:szCs w:val="26"/>
        </w:rPr>
        <w:t xml:space="preserve"> программ </w:t>
      </w:r>
      <w:r w:rsidR="00E7744B" w:rsidRPr="00B45B36">
        <w:rPr>
          <w:sz w:val="26"/>
          <w:szCs w:val="26"/>
        </w:rPr>
        <w:t>различных направленностей</w:t>
      </w:r>
      <w:r w:rsidR="00B72A07" w:rsidRPr="00B45B36">
        <w:rPr>
          <w:sz w:val="26"/>
          <w:szCs w:val="26"/>
        </w:rPr>
        <w:t xml:space="preserve">, </w:t>
      </w:r>
      <w:r w:rsidR="00B72A07" w:rsidRPr="00B45B36">
        <w:rPr>
          <w:color w:val="000000"/>
          <w:sz w:val="26"/>
          <w:szCs w:val="26"/>
        </w:rPr>
        <w:t xml:space="preserve">10 из которых – это программы, находящиеся в реестрах сертифицированных и платных программ. Краткосрочных программ в течение 2023-2024 </w:t>
      </w:r>
      <w:r w:rsidR="002C33F4" w:rsidRPr="00B45B36">
        <w:rPr>
          <w:color w:val="000000"/>
          <w:sz w:val="26"/>
          <w:szCs w:val="26"/>
        </w:rPr>
        <w:t xml:space="preserve">учебного </w:t>
      </w:r>
      <w:r w:rsidR="00B72A07" w:rsidRPr="00B45B36">
        <w:rPr>
          <w:color w:val="000000"/>
          <w:sz w:val="26"/>
          <w:szCs w:val="26"/>
        </w:rPr>
        <w:t>года было 6</w:t>
      </w:r>
      <w:r w:rsidR="008670A1" w:rsidRPr="00B45B36">
        <w:rPr>
          <w:color w:val="000000"/>
          <w:sz w:val="26"/>
          <w:szCs w:val="26"/>
        </w:rPr>
        <w:t xml:space="preserve"> программ (полный список программ – Приложение 1)</w:t>
      </w:r>
      <w:r w:rsidR="00B72A07" w:rsidRPr="00B45B36">
        <w:rPr>
          <w:color w:val="000000"/>
          <w:sz w:val="26"/>
          <w:szCs w:val="26"/>
        </w:rPr>
        <w:t>.</w:t>
      </w:r>
    </w:p>
    <w:p w14:paraId="2C669EB1" w14:textId="36784A46" w:rsidR="00862224" w:rsidRPr="00B45B36" w:rsidRDefault="00862224" w:rsidP="005E3921">
      <w:pPr>
        <w:ind w:firstLine="709"/>
        <w:jc w:val="both"/>
        <w:rPr>
          <w:b/>
          <w:sz w:val="26"/>
          <w:szCs w:val="26"/>
        </w:rPr>
      </w:pPr>
      <w:r w:rsidRPr="00B45B36">
        <w:rPr>
          <w:sz w:val="26"/>
          <w:szCs w:val="26"/>
        </w:rPr>
        <w:t xml:space="preserve">В   2023-2024   учебном   году   были   разработаны   и   реализованы  </w:t>
      </w:r>
      <w:r w:rsidRPr="00B45B36">
        <w:rPr>
          <w:b/>
          <w:sz w:val="26"/>
          <w:szCs w:val="26"/>
        </w:rPr>
        <w:t>принципиально</w:t>
      </w:r>
      <w:r w:rsidR="00B71020">
        <w:rPr>
          <w:b/>
          <w:sz w:val="26"/>
          <w:szCs w:val="26"/>
        </w:rPr>
        <w:t xml:space="preserve"> </w:t>
      </w:r>
      <w:r w:rsidRPr="00B45B36">
        <w:rPr>
          <w:b/>
          <w:sz w:val="26"/>
          <w:szCs w:val="26"/>
        </w:rPr>
        <w:t>новые программы:</w:t>
      </w:r>
    </w:p>
    <w:p w14:paraId="77E2B5F4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«Основы администрирования операционных систем» технической направленности, </w:t>
      </w:r>
      <w:proofErr w:type="gramStart"/>
      <w:r w:rsidRPr="00B45B36">
        <w:rPr>
          <w:sz w:val="26"/>
          <w:szCs w:val="26"/>
        </w:rPr>
        <w:t>сертифицированная</w:t>
      </w:r>
      <w:proofErr w:type="gramEnd"/>
      <w:r w:rsidRPr="00B45B36">
        <w:rPr>
          <w:sz w:val="26"/>
          <w:szCs w:val="26"/>
        </w:rPr>
        <w:t>.</w:t>
      </w:r>
    </w:p>
    <w:p w14:paraId="4F6B40AF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«Графический дизайн» технической направленности, </w:t>
      </w:r>
      <w:proofErr w:type="gramStart"/>
      <w:r w:rsidRPr="00B45B36">
        <w:rPr>
          <w:sz w:val="26"/>
          <w:szCs w:val="26"/>
        </w:rPr>
        <w:t>разработана</w:t>
      </w:r>
      <w:proofErr w:type="gramEnd"/>
      <w:r w:rsidRPr="00B45B36">
        <w:rPr>
          <w:sz w:val="26"/>
          <w:szCs w:val="26"/>
        </w:rPr>
        <w:t xml:space="preserve"> по запросу средней школы № 71 для обучающихся 8-х классов.</w:t>
      </w:r>
    </w:p>
    <w:p w14:paraId="609D5AE8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«Моделировать - это просто!» (черчение и графика в среде КОМПАС-3D) технической направленности для 12-18 лет.</w:t>
      </w:r>
    </w:p>
    <w:p w14:paraId="0FB54E40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«Моделировать - это просто!» (черчение и графика в среде КОМПАС-3D) технической направленности для 9-12 лет, разработана по запросу средней школы    № 71 для обучающихся 5-х классов.</w:t>
      </w:r>
    </w:p>
    <w:p w14:paraId="3987AA2B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«Логические игры» технической направленности, </w:t>
      </w:r>
      <w:proofErr w:type="gramStart"/>
      <w:r w:rsidRPr="00B45B36">
        <w:rPr>
          <w:sz w:val="26"/>
          <w:szCs w:val="26"/>
        </w:rPr>
        <w:t>разработана</w:t>
      </w:r>
      <w:proofErr w:type="gramEnd"/>
      <w:r w:rsidRPr="00B45B36">
        <w:rPr>
          <w:sz w:val="26"/>
          <w:szCs w:val="26"/>
        </w:rPr>
        <w:t xml:space="preserve"> по запросу детского сада № 3.</w:t>
      </w:r>
    </w:p>
    <w:p w14:paraId="249800F3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«Играй и учись» (коррекция речевых нарушений) для детей с ОВЗ социально-гуманитарной направленности.</w:t>
      </w:r>
    </w:p>
    <w:p w14:paraId="76692F22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«Графический редактор Photoshop (Фотошоп)» технической направленности.</w:t>
      </w:r>
    </w:p>
    <w:p w14:paraId="3C4228C8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«Весёлые шашки» ф</w:t>
      </w:r>
      <w:r w:rsidRPr="00B45B36">
        <w:rPr>
          <w:bCs/>
          <w:sz w:val="26"/>
          <w:szCs w:val="26"/>
        </w:rPr>
        <w:t xml:space="preserve">изкультурно-спортивной направленности, </w:t>
      </w:r>
      <w:proofErr w:type="gramStart"/>
      <w:r w:rsidRPr="00B45B36">
        <w:rPr>
          <w:sz w:val="26"/>
          <w:szCs w:val="26"/>
        </w:rPr>
        <w:t>разработана</w:t>
      </w:r>
      <w:proofErr w:type="gramEnd"/>
      <w:r w:rsidRPr="00B45B36">
        <w:rPr>
          <w:sz w:val="26"/>
          <w:szCs w:val="26"/>
        </w:rPr>
        <w:t xml:space="preserve"> по запросу средней школы № 37 и детского сада № 3.</w:t>
      </w:r>
    </w:p>
    <w:p w14:paraId="51235D31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«Читай-Считай!» (дифференцированная подготовка к школе) социально-гуманитарной направленности, сертифицированная.</w:t>
      </w:r>
    </w:p>
    <w:p w14:paraId="54BB0727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lastRenderedPageBreak/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«Стремись к успеху с </w:t>
      </w:r>
      <w:proofErr w:type="spellStart"/>
      <w:r w:rsidRPr="00B45B36">
        <w:rPr>
          <w:sz w:val="26"/>
          <w:szCs w:val="26"/>
        </w:rPr>
        <w:t>Go</w:t>
      </w:r>
      <w:proofErr w:type="spellEnd"/>
      <w:r w:rsidRPr="00B45B36">
        <w:rPr>
          <w:sz w:val="26"/>
          <w:szCs w:val="26"/>
        </w:rPr>
        <w:t xml:space="preserve"> </w:t>
      </w:r>
      <w:proofErr w:type="spellStart"/>
      <w:r w:rsidRPr="00B45B36">
        <w:rPr>
          <w:sz w:val="26"/>
          <w:szCs w:val="26"/>
        </w:rPr>
        <w:t>getter</w:t>
      </w:r>
      <w:proofErr w:type="spellEnd"/>
      <w:r w:rsidRPr="00B45B36">
        <w:rPr>
          <w:sz w:val="26"/>
          <w:szCs w:val="26"/>
        </w:rPr>
        <w:t xml:space="preserve"> 1» социально-гуманитарной направленности, очно-дистанционное обучение.</w:t>
      </w:r>
    </w:p>
    <w:p w14:paraId="260E41A8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«Стремись к успеху с </w:t>
      </w:r>
      <w:proofErr w:type="spellStart"/>
      <w:r w:rsidRPr="00B45B36">
        <w:rPr>
          <w:sz w:val="26"/>
          <w:szCs w:val="26"/>
        </w:rPr>
        <w:t>Go</w:t>
      </w:r>
      <w:proofErr w:type="spellEnd"/>
      <w:r w:rsidRPr="00B45B36">
        <w:rPr>
          <w:sz w:val="26"/>
          <w:szCs w:val="26"/>
        </w:rPr>
        <w:t xml:space="preserve"> </w:t>
      </w:r>
      <w:proofErr w:type="spellStart"/>
      <w:r w:rsidRPr="00B45B36">
        <w:rPr>
          <w:sz w:val="26"/>
          <w:szCs w:val="26"/>
        </w:rPr>
        <w:t>getter</w:t>
      </w:r>
      <w:proofErr w:type="spellEnd"/>
      <w:r w:rsidRPr="00B45B36">
        <w:rPr>
          <w:sz w:val="26"/>
          <w:szCs w:val="26"/>
        </w:rPr>
        <w:t xml:space="preserve"> 2» социально-гуманитарной направленности, только дистанционное обучение.</w:t>
      </w:r>
    </w:p>
    <w:p w14:paraId="0BF97F62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«Стремись к успеху с </w:t>
      </w:r>
      <w:proofErr w:type="spellStart"/>
      <w:r w:rsidRPr="00B45B36">
        <w:rPr>
          <w:sz w:val="26"/>
          <w:szCs w:val="26"/>
        </w:rPr>
        <w:t>Go</w:t>
      </w:r>
      <w:proofErr w:type="spellEnd"/>
      <w:r w:rsidRPr="00B45B36">
        <w:rPr>
          <w:sz w:val="26"/>
          <w:szCs w:val="26"/>
        </w:rPr>
        <w:t xml:space="preserve"> </w:t>
      </w:r>
      <w:proofErr w:type="spellStart"/>
      <w:r w:rsidRPr="00B45B36">
        <w:rPr>
          <w:sz w:val="26"/>
          <w:szCs w:val="26"/>
        </w:rPr>
        <w:t>getter</w:t>
      </w:r>
      <w:proofErr w:type="spellEnd"/>
      <w:r w:rsidRPr="00B45B36">
        <w:rPr>
          <w:sz w:val="26"/>
          <w:szCs w:val="26"/>
        </w:rPr>
        <w:t xml:space="preserve"> 3» социально-гуманитарной направленности, только дистанционное обучение.</w:t>
      </w:r>
    </w:p>
    <w:p w14:paraId="7D9892A9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>П «Сказочники» театральная студия, художественной направленности для 5-7 лет, адаптированная для детей с ОВЗ</w:t>
      </w:r>
      <w:r w:rsidR="002C33F4" w:rsidRPr="00B45B36">
        <w:rPr>
          <w:sz w:val="26"/>
          <w:szCs w:val="26"/>
        </w:rPr>
        <w:t>.</w:t>
      </w:r>
    </w:p>
    <w:p w14:paraId="613F6936" w14:textId="77777777" w:rsidR="00862224" w:rsidRPr="00B45B36" w:rsidRDefault="0086222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</w:t>
      </w:r>
      <w:r w:rsidR="00202BEF" w:rsidRPr="00B45B36">
        <w:rPr>
          <w:sz w:val="26"/>
          <w:szCs w:val="26"/>
        </w:rPr>
        <w:t>О</w:t>
      </w:r>
      <w:r w:rsidRPr="00B45B36">
        <w:rPr>
          <w:sz w:val="26"/>
          <w:szCs w:val="26"/>
        </w:rPr>
        <w:t xml:space="preserve">П «Игротека» социально-гуманитарной </w:t>
      </w:r>
      <w:r w:rsidR="002C33F4" w:rsidRPr="00B45B36">
        <w:rPr>
          <w:sz w:val="26"/>
          <w:szCs w:val="26"/>
        </w:rPr>
        <w:t>направленности, 8-11 лет.</w:t>
      </w:r>
    </w:p>
    <w:p w14:paraId="58B4145B" w14:textId="77777777" w:rsidR="002C33F4" w:rsidRPr="00B45B36" w:rsidRDefault="002C33F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ДООП «Разработчик чат-ботов» технической направленности, </w:t>
      </w:r>
      <w:proofErr w:type="gramStart"/>
      <w:r w:rsidRPr="00B45B36">
        <w:rPr>
          <w:sz w:val="26"/>
          <w:szCs w:val="26"/>
        </w:rPr>
        <w:t>краткосрочная</w:t>
      </w:r>
      <w:proofErr w:type="gramEnd"/>
      <w:r w:rsidRPr="00B45B36">
        <w:rPr>
          <w:sz w:val="26"/>
          <w:szCs w:val="26"/>
        </w:rPr>
        <w:t>, 10-14 лет.</w:t>
      </w:r>
    </w:p>
    <w:p w14:paraId="0F7DDBCD" w14:textId="77777777" w:rsidR="002C33F4" w:rsidRPr="00B45B36" w:rsidRDefault="002C33F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ДООП «Робот сортировщик» технической направленности, </w:t>
      </w:r>
      <w:proofErr w:type="gramStart"/>
      <w:r w:rsidRPr="00B45B36">
        <w:rPr>
          <w:sz w:val="26"/>
          <w:szCs w:val="26"/>
        </w:rPr>
        <w:t>кратк</w:t>
      </w:r>
      <w:r w:rsidR="008670A1" w:rsidRPr="00B45B36">
        <w:rPr>
          <w:sz w:val="26"/>
          <w:szCs w:val="26"/>
        </w:rPr>
        <w:t>осрочная</w:t>
      </w:r>
      <w:proofErr w:type="gramEnd"/>
      <w:r w:rsidR="008670A1" w:rsidRPr="00B45B36">
        <w:rPr>
          <w:sz w:val="26"/>
          <w:szCs w:val="26"/>
        </w:rPr>
        <w:t>, 8-12 лет.</w:t>
      </w:r>
    </w:p>
    <w:p w14:paraId="65534E35" w14:textId="2F3B7C05" w:rsidR="00862224" w:rsidRPr="005E3921" w:rsidRDefault="002C33F4" w:rsidP="005E3921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5E3921">
        <w:rPr>
          <w:sz w:val="26"/>
          <w:szCs w:val="26"/>
        </w:rPr>
        <w:t>ДООП «</w:t>
      </w:r>
      <w:proofErr w:type="gramStart"/>
      <w:r w:rsidRPr="005E3921">
        <w:rPr>
          <w:sz w:val="26"/>
          <w:szCs w:val="26"/>
        </w:rPr>
        <w:t>Удивительное</w:t>
      </w:r>
      <w:proofErr w:type="gramEnd"/>
      <w:r w:rsidRPr="005E3921">
        <w:rPr>
          <w:sz w:val="26"/>
          <w:szCs w:val="26"/>
        </w:rPr>
        <w:t xml:space="preserve"> рядом», естественнонаучной направленности, 6-8 лет.</w:t>
      </w:r>
    </w:p>
    <w:p w14:paraId="47EC28E3" w14:textId="77777777" w:rsidR="00862224" w:rsidRPr="00B45B36" w:rsidRDefault="00862224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декабре 2023 года на программу «Игротека» получена </w:t>
      </w:r>
      <w:r w:rsidRPr="00B45B36">
        <w:rPr>
          <w:b/>
          <w:sz w:val="26"/>
          <w:szCs w:val="26"/>
        </w:rPr>
        <w:t>рецензия</w:t>
      </w:r>
      <w:r w:rsidRPr="00B45B36">
        <w:rPr>
          <w:sz w:val="26"/>
          <w:szCs w:val="26"/>
        </w:rPr>
        <w:t xml:space="preserve"> Лебедевой Н.Г., канд. пед. наук, доцента кафедры теории и истории педагогики ЯГПУ имени К.Д. Ушинского, руководителя основной профессиональной программы направления 44.03.01 Педагогическое образование, профиля «Дополнительное образование».</w:t>
      </w:r>
    </w:p>
    <w:p w14:paraId="49E959F1" w14:textId="77777777" w:rsidR="00E7744B" w:rsidRPr="00B45B36" w:rsidRDefault="00862224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Таким образом, в 2023-2024 учебном году за счет обновления ДООП различных направленностей</w:t>
      </w:r>
      <w:r w:rsidR="00F20E0D" w:rsidRPr="00B45B36">
        <w:rPr>
          <w:sz w:val="26"/>
          <w:szCs w:val="26"/>
        </w:rPr>
        <w:t xml:space="preserve"> и разработке принципиально новых программ</w:t>
      </w:r>
      <w:r w:rsidRPr="00B45B36">
        <w:rPr>
          <w:sz w:val="26"/>
          <w:szCs w:val="26"/>
        </w:rPr>
        <w:t>, соответствующих интересам детей и их родителей учреждение обеспечило сохранность контингента обучающихся</w:t>
      </w:r>
      <w:r w:rsidR="00B72A07" w:rsidRPr="00B45B36">
        <w:rPr>
          <w:sz w:val="26"/>
          <w:szCs w:val="26"/>
        </w:rPr>
        <w:t xml:space="preserve"> - 1665</w:t>
      </w:r>
      <w:r w:rsidRPr="00B45B36">
        <w:rPr>
          <w:sz w:val="26"/>
          <w:szCs w:val="26"/>
        </w:rPr>
        <w:t>.</w:t>
      </w:r>
    </w:p>
    <w:p w14:paraId="182C4559" w14:textId="77777777" w:rsidR="00862224" w:rsidRPr="00B45B36" w:rsidRDefault="00862224" w:rsidP="005E3921">
      <w:pPr>
        <w:ind w:firstLine="709"/>
        <w:jc w:val="both"/>
        <w:rPr>
          <w:sz w:val="26"/>
          <w:szCs w:val="26"/>
        </w:rPr>
      </w:pPr>
    </w:p>
    <w:p w14:paraId="79C379AA" w14:textId="5C6D18A9" w:rsidR="00862224" w:rsidRPr="005E3921" w:rsidRDefault="00D12A2A" w:rsidP="005E3921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б) Расширение спектра дополнительных общеобразовательных</w:t>
      </w:r>
      <w:r w:rsidR="00862224" w:rsidRPr="00B45B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3921">
        <w:rPr>
          <w:rFonts w:ascii="Times New Roman" w:hAnsi="Times New Roman" w:cs="Times New Roman"/>
          <w:b/>
          <w:sz w:val="26"/>
          <w:szCs w:val="26"/>
        </w:rPr>
        <w:t>общеразвивающих программ.</w:t>
      </w:r>
    </w:p>
    <w:p w14:paraId="5B1F6691" w14:textId="77777777" w:rsidR="00862224" w:rsidRPr="00B45B36" w:rsidRDefault="00862224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Расширение спектра дополнительных общеобразовательных программ является одним из основных направлений развития допол</w:t>
      </w:r>
      <w:r w:rsidR="00770C55" w:rsidRPr="00B45B36">
        <w:rPr>
          <w:sz w:val="26"/>
          <w:szCs w:val="26"/>
        </w:rPr>
        <w:t xml:space="preserve">нительного образования в России. </w:t>
      </w:r>
      <w:r w:rsidR="00A50DC7" w:rsidRPr="00B45B36">
        <w:rPr>
          <w:sz w:val="26"/>
          <w:szCs w:val="26"/>
        </w:rPr>
        <w:t>По данному</w:t>
      </w:r>
      <w:r w:rsidRPr="00B45B36">
        <w:rPr>
          <w:sz w:val="26"/>
          <w:szCs w:val="26"/>
        </w:rPr>
        <w:t xml:space="preserve"> направлени</w:t>
      </w:r>
      <w:r w:rsidR="00A50DC7" w:rsidRPr="00B45B36">
        <w:rPr>
          <w:sz w:val="26"/>
          <w:szCs w:val="26"/>
        </w:rPr>
        <w:t>ю в 2023-2024 году в учреждении</w:t>
      </w:r>
      <w:r w:rsidRPr="00B45B36">
        <w:rPr>
          <w:sz w:val="26"/>
          <w:szCs w:val="26"/>
        </w:rPr>
        <w:t xml:space="preserve"> </w:t>
      </w:r>
      <w:r w:rsidR="00A50DC7" w:rsidRPr="00B45B36">
        <w:rPr>
          <w:sz w:val="26"/>
          <w:szCs w:val="26"/>
        </w:rPr>
        <w:t>производилась</w:t>
      </w:r>
      <w:r w:rsidRPr="00B45B36">
        <w:rPr>
          <w:sz w:val="26"/>
          <w:szCs w:val="26"/>
        </w:rPr>
        <w:t xml:space="preserve"> ресурсн</w:t>
      </w:r>
      <w:r w:rsidR="000E2D81" w:rsidRPr="00B45B36">
        <w:rPr>
          <w:sz w:val="26"/>
          <w:szCs w:val="26"/>
        </w:rPr>
        <w:t>ое</w:t>
      </w:r>
      <w:r w:rsidRPr="00B45B36">
        <w:rPr>
          <w:sz w:val="26"/>
          <w:szCs w:val="26"/>
        </w:rPr>
        <w:t xml:space="preserve"> и нормативн</w:t>
      </w:r>
      <w:r w:rsidR="000E2D81" w:rsidRPr="00B45B36">
        <w:rPr>
          <w:sz w:val="26"/>
          <w:szCs w:val="26"/>
        </w:rPr>
        <w:t>ое</w:t>
      </w:r>
      <w:r w:rsidRPr="00B45B36">
        <w:rPr>
          <w:sz w:val="26"/>
          <w:szCs w:val="26"/>
        </w:rPr>
        <w:t xml:space="preserve"> обновлени</w:t>
      </w:r>
      <w:r w:rsidR="000E2D81" w:rsidRPr="00B45B36">
        <w:rPr>
          <w:sz w:val="26"/>
          <w:szCs w:val="26"/>
        </w:rPr>
        <w:t>е</w:t>
      </w:r>
      <w:r w:rsidRPr="00B45B36">
        <w:rPr>
          <w:sz w:val="26"/>
          <w:szCs w:val="26"/>
        </w:rPr>
        <w:t xml:space="preserve"> содержания программ, разработк</w:t>
      </w:r>
      <w:r w:rsidR="000E2D81" w:rsidRPr="00B45B36">
        <w:rPr>
          <w:sz w:val="26"/>
          <w:szCs w:val="26"/>
        </w:rPr>
        <w:t>а</w:t>
      </w:r>
      <w:r w:rsidRPr="00B45B36">
        <w:rPr>
          <w:sz w:val="26"/>
          <w:szCs w:val="26"/>
        </w:rPr>
        <w:t xml:space="preserve"> и реализаци</w:t>
      </w:r>
      <w:r w:rsidR="000E2D81" w:rsidRPr="00B45B36">
        <w:rPr>
          <w:sz w:val="26"/>
          <w:szCs w:val="26"/>
        </w:rPr>
        <w:t>я</w:t>
      </w:r>
      <w:r w:rsidRPr="00B45B36">
        <w:rPr>
          <w:sz w:val="26"/>
          <w:szCs w:val="26"/>
        </w:rPr>
        <w:t xml:space="preserve"> модел</w:t>
      </w:r>
      <w:r w:rsidR="000E2D81" w:rsidRPr="00B45B36">
        <w:rPr>
          <w:sz w:val="26"/>
          <w:szCs w:val="26"/>
        </w:rPr>
        <w:t>ей</w:t>
      </w:r>
      <w:r w:rsidRPr="00B45B36">
        <w:rPr>
          <w:sz w:val="26"/>
          <w:szCs w:val="26"/>
        </w:rPr>
        <w:t xml:space="preserve"> разноуровневых дополнительных программ, адаптированных дополнительны</w:t>
      </w:r>
      <w:r w:rsidR="000E2D81" w:rsidRPr="00B45B36">
        <w:rPr>
          <w:sz w:val="26"/>
          <w:szCs w:val="26"/>
        </w:rPr>
        <w:t>х общеобразовательных программ, разрабатывались современные программы, реализуемые</w:t>
      </w:r>
      <w:r w:rsidRPr="00B45B36">
        <w:rPr>
          <w:sz w:val="26"/>
          <w:szCs w:val="26"/>
        </w:rPr>
        <w:t xml:space="preserve"> в </w:t>
      </w:r>
      <w:r w:rsidR="000E2D81" w:rsidRPr="00B45B36">
        <w:rPr>
          <w:sz w:val="26"/>
          <w:szCs w:val="26"/>
        </w:rPr>
        <w:t>каникулярный период</w:t>
      </w:r>
      <w:r w:rsidR="0030630D" w:rsidRPr="00B45B36">
        <w:rPr>
          <w:sz w:val="26"/>
          <w:szCs w:val="26"/>
        </w:rPr>
        <w:t>,</w:t>
      </w:r>
      <w:r w:rsidR="000E2D81" w:rsidRPr="00B45B36">
        <w:rPr>
          <w:sz w:val="26"/>
          <w:szCs w:val="26"/>
        </w:rPr>
        <w:t xml:space="preserve"> </w:t>
      </w:r>
      <w:r w:rsidRPr="00B45B36">
        <w:rPr>
          <w:sz w:val="26"/>
          <w:szCs w:val="26"/>
        </w:rPr>
        <w:t>расширение разнообразия программ дополнительного образования детей, создание необходимых условий для занятия молодежи техническими дисциплинами. При этом важным явля</w:t>
      </w:r>
      <w:r w:rsidR="00770C55" w:rsidRPr="00B45B36">
        <w:rPr>
          <w:sz w:val="26"/>
          <w:szCs w:val="26"/>
        </w:rPr>
        <w:t>лось</w:t>
      </w:r>
      <w:r w:rsidRPr="00B45B36">
        <w:rPr>
          <w:sz w:val="26"/>
          <w:szCs w:val="26"/>
        </w:rPr>
        <w:t xml:space="preserve"> также методическое сопровождение и повышение квалификации педагогов.</w:t>
      </w:r>
    </w:p>
    <w:p w14:paraId="5EAEB399" w14:textId="77777777" w:rsidR="00770C55" w:rsidRPr="00B45B36" w:rsidRDefault="00770C55" w:rsidP="00862224">
      <w:pPr>
        <w:ind w:firstLine="708"/>
        <w:jc w:val="both"/>
        <w:rPr>
          <w:sz w:val="26"/>
          <w:szCs w:val="26"/>
        </w:rPr>
      </w:pPr>
    </w:p>
    <w:tbl>
      <w:tblPr>
        <w:tblW w:w="9498" w:type="dxa"/>
        <w:tblInd w:w="-35" w:type="dxa"/>
        <w:tblCellMar>
          <w:top w:w="6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2127"/>
        <w:gridCol w:w="1559"/>
      </w:tblGrid>
      <w:tr w:rsidR="00770C55" w:rsidRPr="00B45B36" w14:paraId="277359C5" w14:textId="77777777" w:rsidTr="005E3921">
        <w:trPr>
          <w:trHeight w:val="38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D623" w14:textId="77777777" w:rsidR="00770C55" w:rsidRPr="00B45B36" w:rsidRDefault="00770C55" w:rsidP="002466A3">
            <w:pPr>
              <w:ind w:right="61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1FE996" w14:textId="77777777" w:rsidR="00770C55" w:rsidRPr="00B45B36" w:rsidRDefault="00770C55" w:rsidP="002466A3">
            <w:pPr>
              <w:spacing w:after="16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50F67C" w14:textId="77777777" w:rsidR="00770C55" w:rsidRPr="00B45B36" w:rsidRDefault="00770C55" w:rsidP="002466A3">
            <w:pPr>
              <w:ind w:left="373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C878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</w:p>
        </w:tc>
      </w:tr>
      <w:tr w:rsidR="00770C55" w:rsidRPr="00B45B36" w14:paraId="05B2314E" w14:textId="77777777" w:rsidTr="005E3921">
        <w:trPr>
          <w:trHeight w:val="385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9A8F" w14:textId="77777777" w:rsidR="00770C55" w:rsidRPr="00B45B36" w:rsidRDefault="00770C55" w:rsidP="002466A3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1812" w14:textId="77777777" w:rsidR="00770C55" w:rsidRPr="00B45B36" w:rsidRDefault="00770C55" w:rsidP="002466A3">
            <w:pPr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2021-2022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4640" w14:textId="77777777" w:rsidR="00770C55" w:rsidRPr="00B45B36" w:rsidRDefault="00770C55" w:rsidP="002466A3">
            <w:pPr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EBAD" w14:textId="77777777" w:rsidR="00770C55" w:rsidRPr="00B45B36" w:rsidRDefault="00770C55" w:rsidP="002466A3">
            <w:pPr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2023-2024</w:t>
            </w:r>
          </w:p>
        </w:tc>
      </w:tr>
      <w:tr w:rsidR="00770C55" w:rsidRPr="00B45B36" w14:paraId="1A809B98" w14:textId="77777777" w:rsidTr="005E3921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2E91" w14:textId="77777777" w:rsidR="00770C55" w:rsidRPr="00B45B36" w:rsidRDefault="00770C55" w:rsidP="002466A3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Техническая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311E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47 (45%)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777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41 (49%)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4995" w14:textId="77777777" w:rsidR="00770C55" w:rsidRPr="00B45B36" w:rsidRDefault="00770C55" w:rsidP="003441DE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</w:t>
            </w:r>
            <w:r w:rsidR="003441DE" w:rsidRPr="00B45B36">
              <w:rPr>
                <w:sz w:val="26"/>
                <w:szCs w:val="26"/>
              </w:rPr>
              <w:t>0</w:t>
            </w:r>
            <w:r w:rsidRPr="00B45B36">
              <w:rPr>
                <w:sz w:val="26"/>
                <w:szCs w:val="26"/>
              </w:rPr>
              <w:t xml:space="preserve"> (4</w:t>
            </w:r>
            <w:r w:rsidR="003441DE" w:rsidRPr="00B45B36">
              <w:rPr>
                <w:sz w:val="26"/>
                <w:szCs w:val="26"/>
              </w:rPr>
              <w:t>2</w:t>
            </w:r>
            <w:r w:rsidRPr="00B45B36">
              <w:rPr>
                <w:sz w:val="26"/>
                <w:szCs w:val="26"/>
              </w:rPr>
              <w:t>%)</w:t>
            </w:r>
          </w:p>
        </w:tc>
      </w:tr>
      <w:tr w:rsidR="00770C55" w:rsidRPr="00B45B36" w14:paraId="49DE39CA" w14:textId="77777777" w:rsidTr="005E3921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CE1D" w14:textId="77777777" w:rsidR="00770C55" w:rsidRPr="00B45B36" w:rsidRDefault="00770C55" w:rsidP="002466A3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1BB5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 (19%)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BB2F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18 (21%)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B80B" w14:textId="77777777" w:rsidR="00770C55" w:rsidRPr="00B45B36" w:rsidRDefault="00770C55" w:rsidP="003441DE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</w:t>
            </w:r>
            <w:r w:rsidR="003441DE" w:rsidRPr="00B45B36">
              <w:rPr>
                <w:sz w:val="26"/>
                <w:szCs w:val="26"/>
              </w:rPr>
              <w:t>8</w:t>
            </w:r>
            <w:r w:rsidRPr="00B45B36">
              <w:rPr>
                <w:sz w:val="26"/>
                <w:szCs w:val="26"/>
              </w:rPr>
              <w:t xml:space="preserve"> (19%)</w:t>
            </w:r>
          </w:p>
        </w:tc>
      </w:tr>
      <w:tr w:rsidR="00770C55" w:rsidRPr="00B45B36" w14:paraId="29FC8083" w14:textId="77777777" w:rsidTr="005E3921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D245" w14:textId="77777777" w:rsidR="00770C55" w:rsidRPr="00B45B36" w:rsidRDefault="00770C55" w:rsidP="002466A3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A3BD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  (3%)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8179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  (3%)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C383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 (6%)</w:t>
            </w:r>
          </w:p>
        </w:tc>
      </w:tr>
      <w:tr w:rsidR="00770C55" w:rsidRPr="00B45B36" w14:paraId="782D7709" w14:textId="77777777" w:rsidTr="005E3921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E83F" w14:textId="77777777" w:rsidR="00770C55" w:rsidRPr="00B45B36" w:rsidRDefault="00770C55" w:rsidP="002466A3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9DBE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29 (27%)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483C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18 (21%)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E0D7" w14:textId="77777777" w:rsidR="00770C55" w:rsidRPr="00B45B36" w:rsidRDefault="00770C55" w:rsidP="003441DE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</w:t>
            </w:r>
            <w:r w:rsidR="003441DE" w:rsidRPr="00B45B36">
              <w:rPr>
                <w:sz w:val="26"/>
                <w:szCs w:val="26"/>
              </w:rPr>
              <w:t>5</w:t>
            </w:r>
            <w:r w:rsidRPr="00B45B36">
              <w:rPr>
                <w:sz w:val="26"/>
                <w:szCs w:val="26"/>
              </w:rPr>
              <w:t xml:space="preserve"> (2</w:t>
            </w:r>
            <w:r w:rsidR="003441DE" w:rsidRPr="00B45B36">
              <w:rPr>
                <w:sz w:val="26"/>
                <w:szCs w:val="26"/>
              </w:rPr>
              <w:t>6</w:t>
            </w:r>
            <w:r w:rsidRPr="00B45B36">
              <w:rPr>
                <w:sz w:val="26"/>
                <w:szCs w:val="26"/>
              </w:rPr>
              <w:t>%)</w:t>
            </w:r>
          </w:p>
        </w:tc>
      </w:tr>
      <w:tr w:rsidR="00770C55" w:rsidRPr="00B45B36" w14:paraId="28CD0863" w14:textId="77777777" w:rsidTr="005E3921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99CC" w14:textId="77777777" w:rsidR="00770C55" w:rsidRPr="00B45B36" w:rsidRDefault="00770C55" w:rsidP="002466A3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CE99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   (6%)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92DC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 (5%)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D326" w14:textId="77777777" w:rsidR="00770C55" w:rsidRPr="00B45B36" w:rsidRDefault="00770C55" w:rsidP="002466A3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 (6%)</w:t>
            </w:r>
          </w:p>
        </w:tc>
      </w:tr>
      <w:tr w:rsidR="00770C55" w:rsidRPr="00B45B36" w14:paraId="245F9C87" w14:textId="77777777" w:rsidTr="005E3921">
        <w:trPr>
          <w:trHeight w:val="2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7E8D" w14:textId="77777777" w:rsidR="00770C55" w:rsidRPr="00B45B36" w:rsidRDefault="00770C55" w:rsidP="002466A3">
            <w:pPr>
              <w:spacing w:line="259" w:lineRule="auto"/>
              <w:ind w:right="60"/>
              <w:jc w:val="right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D717" w14:textId="77777777" w:rsidR="00770C55" w:rsidRPr="00B45B36" w:rsidRDefault="00770C55" w:rsidP="002466A3">
            <w:pPr>
              <w:spacing w:line="259" w:lineRule="auto"/>
              <w:ind w:right="56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6E77" w14:textId="77777777" w:rsidR="00770C55" w:rsidRPr="00B45B36" w:rsidRDefault="00770C55" w:rsidP="002466A3">
            <w:pPr>
              <w:spacing w:line="259" w:lineRule="auto"/>
              <w:ind w:right="56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E4C" w14:textId="77777777" w:rsidR="00770C55" w:rsidRPr="00B45B36" w:rsidRDefault="006B28D5" w:rsidP="002466A3">
            <w:pPr>
              <w:spacing w:line="259" w:lineRule="auto"/>
              <w:ind w:right="56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95</w:t>
            </w:r>
          </w:p>
        </w:tc>
      </w:tr>
    </w:tbl>
    <w:p w14:paraId="665D474F" w14:textId="77777777" w:rsidR="00862224" w:rsidRPr="00B45B36" w:rsidRDefault="00770C55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lastRenderedPageBreak/>
        <w:t>Из данных таблицы видно</w:t>
      </w:r>
      <w:r w:rsidR="00C77A40" w:rsidRPr="00B45B36">
        <w:rPr>
          <w:sz w:val="26"/>
          <w:szCs w:val="26"/>
        </w:rPr>
        <w:t xml:space="preserve">, что </w:t>
      </w:r>
      <w:r w:rsidR="003C7099" w:rsidRPr="00B45B36">
        <w:rPr>
          <w:sz w:val="26"/>
          <w:szCs w:val="26"/>
        </w:rPr>
        <w:t xml:space="preserve">дополнительных общеобразовательных общеразвивающих </w:t>
      </w:r>
      <w:r w:rsidRPr="00B45B36">
        <w:rPr>
          <w:sz w:val="26"/>
          <w:szCs w:val="26"/>
        </w:rPr>
        <w:t xml:space="preserve">программ физкультурно-спортивной направленности – на 3% больше, чем в 2022-2023 и 2021-2022 учебных годах, </w:t>
      </w:r>
      <w:r w:rsidR="003C7099" w:rsidRPr="00B45B36">
        <w:rPr>
          <w:sz w:val="26"/>
          <w:szCs w:val="26"/>
        </w:rPr>
        <w:t xml:space="preserve">социально-гуманитарной направленности – на </w:t>
      </w:r>
      <w:r w:rsidR="003441DE" w:rsidRPr="00B45B36">
        <w:rPr>
          <w:sz w:val="26"/>
          <w:szCs w:val="26"/>
        </w:rPr>
        <w:t>5</w:t>
      </w:r>
      <w:r w:rsidR="003C7099" w:rsidRPr="00B45B36">
        <w:rPr>
          <w:sz w:val="26"/>
          <w:szCs w:val="26"/>
        </w:rPr>
        <w:t>%, чем в 2022-2023 учебном году, естественнонаучной направленности – больше на две программы, чем в 2022-2023 учебном году.</w:t>
      </w:r>
    </w:p>
    <w:p w14:paraId="23859039" w14:textId="77777777" w:rsidR="003C7099" w:rsidRPr="00B45B36" w:rsidRDefault="003C7099" w:rsidP="00D12A2A">
      <w:pPr>
        <w:jc w:val="both"/>
        <w:rPr>
          <w:sz w:val="26"/>
          <w:szCs w:val="26"/>
        </w:rPr>
      </w:pPr>
    </w:p>
    <w:p w14:paraId="67C1E9B1" w14:textId="46D4DE47" w:rsidR="003F71EF" w:rsidRPr="005E3921" w:rsidRDefault="00D12A2A" w:rsidP="005E3921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в) Продолжение работы по реализации Концепции развития дополнительного образования детей до 2030 года.</w:t>
      </w:r>
    </w:p>
    <w:p w14:paraId="152F1075" w14:textId="77777777" w:rsidR="003F71EF" w:rsidRPr="00B45B36" w:rsidRDefault="003F71EF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Концепция развития дополнительного образования детей до 2030 года (далее - Концепция) направлена на определение приоритетных целей, задач, направлений и механизмов развития дополнительного образования детей в Российской Федерации до 2030 года.</w:t>
      </w:r>
    </w:p>
    <w:p w14:paraId="43EF9FA1" w14:textId="29E31DB9" w:rsidR="00AD0CCA" w:rsidRPr="00B45B36" w:rsidRDefault="00C571B5" w:rsidP="005E392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2023-2024 учебном году учреждением была продолжена работа по реализации  целей и задач Концепции. </w:t>
      </w:r>
      <w:r w:rsidR="003F71EF" w:rsidRPr="00B45B36">
        <w:rPr>
          <w:sz w:val="26"/>
          <w:szCs w:val="26"/>
        </w:rPr>
        <w:t xml:space="preserve">В МОУ ДО «ГЦТТ» в отчетный период была проведена работа по совершенствованию дополнительных общеобразовательных общеразвивающих программ (ДООП) с учетом задач, поставленных перед сферой дополнительного образования детей в Концепции. В содержание </w:t>
      </w:r>
      <w:r w:rsidR="00AD0CCA" w:rsidRPr="00B45B36">
        <w:rPr>
          <w:sz w:val="26"/>
          <w:szCs w:val="26"/>
        </w:rPr>
        <w:t>программ</w:t>
      </w:r>
      <w:r w:rsidR="003F71EF" w:rsidRPr="00B45B36">
        <w:rPr>
          <w:sz w:val="26"/>
          <w:szCs w:val="26"/>
        </w:rPr>
        <w:t xml:space="preserve"> педагоги дополнительного образования Центра включали учебные, методические и практичес</w:t>
      </w:r>
      <w:r w:rsidR="005E3921">
        <w:rPr>
          <w:sz w:val="26"/>
          <w:szCs w:val="26"/>
        </w:rPr>
        <w:t xml:space="preserve">кие материалы, направленные </w:t>
      </w:r>
      <w:proofErr w:type="gramStart"/>
      <w:r w:rsidR="005E3921">
        <w:rPr>
          <w:sz w:val="26"/>
          <w:szCs w:val="26"/>
        </w:rPr>
        <w:t>на</w:t>
      </w:r>
      <w:proofErr w:type="gramEnd"/>
      <w:r w:rsidR="005E3921">
        <w:rPr>
          <w:sz w:val="26"/>
          <w:szCs w:val="26"/>
        </w:rPr>
        <w:t>:</w:t>
      </w:r>
    </w:p>
    <w:p w14:paraId="5ACBC3EB" w14:textId="2D64F78E" w:rsidR="00AD0CCA" w:rsidRPr="005E3921" w:rsidRDefault="003F71EF" w:rsidP="005E3921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921">
        <w:rPr>
          <w:rFonts w:ascii="Times New Roman" w:hAnsi="Times New Roman" w:cs="Times New Roman"/>
          <w:sz w:val="26"/>
          <w:szCs w:val="26"/>
          <w:u w:val="single"/>
        </w:rPr>
        <w:t xml:space="preserve">формирование у </w:t>
      </w:r>
      <w:proofErr w:type="gramStart"/>
      <w:r w:rsidRPr="005E3921">
        <w:rPr>
          <w:rFonts w:ascii="Times New Roman" w:hAnsi="Times New Roman" w:cs="Times New Roman"/>
          <w:sz w:val="26"/>
          <w:szCs w:val="26"/>
          <w:u w:val="single"/>
        </w:rPr>
        <w:t>обучающихся</w:t>
      </w:r>
      <w:proofErr w:type="gramEnd"/>
      <w:r w:rsidRPr="005E3921">
        <w:rPr>
          <w:rFonts w:ascii="Times New Roman" w:hAnsi="Times New Roman" w:cs="Times New Roman"/>
          <w:sz w:val="26"/>
          <w:szCs w:val="26"/>
          <w:u w:val="single"/>
        </w:rPr>
        <w:t xml:space="preserve"> общероссийской гражданской идентичности, патриотизма и гражданской ответственности;</w:t>
      </w:r>
    </w:p>
    <w:p w14:paraId="562805CE" w14:textId="19767318" w:rsidR="00AD0CCA" w:rsidRPr="005E3921" w:rsidRDefault="003F71EF" w:rsidP="005E3921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5E3921">
        <w:rPr>
          <w:rFonts w:ascii="Times New Roman" w:hAnsi="Times New Roman" w:cs="Times New Roman"/>
          <w:sz w:val="26"/>
          <w:szCs w:val="26"/>
          <w:u w:val="single"/>
        </w:rPr>
        <w:t>формирование у обучающ</w:t>
      </w:r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>ихся функциональной г</w:t>
      </w:r>
      <w:r w:rsidR="005E3921">
        <w:rPr>
          <w:rFonts w:ascii="Times New Roman" w:hAnsi="Times New Roman" w:cs="Times New Roman"/>
          <w:sz w:val="26"/>
          <w:szCs w:val="26"/>
          <w:u w:val="single"/>
        </w:rPr>
        <w:t xml:space="preserve">рамотности: естественнонаучной, </w:t>
      </w:r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>читательской, математической, креативного мышления, глобальных компетенций (п.11</w:t>
      </w:r>
      <w:r w:rsidR="00232C01" w:rsidRPr="005E3921">
        <w:rPr>
          <w:rFonts w:ascii="Times New Roman" w:hAnsi="Times New Roman" w:cs="Times New Roman"/>
          <w:sz w:val="26"/>
          <w:szCs w:val="26"/>
          <w:u w:val="single"/>
        </w:rPr>
        <w:t xml:space="preserve"> Отчета</w:t>
      </w:r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>);</w:t>
      </w:r>
      <w:proofErr w:type="gramEnd"/>
    </w:p>
    <w:p w14:paraId="58739E34" w14:textId="7DE4E075" w:rsidR="00AD0CCA" w:rsidRPr="005E3921" w:rsidRDefault="003F71EF" w:rsidP="005E3921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921">
        <w:rPr>
          <w:rFonts w:ascii="Times New Roman" w:hAnsi="Times New Roman" w:cs="Times New Roman"/>
          <w:sz w:val="26"/>
          <w:szCs w:val="26"/>
          <w:u w:val="single"/>
        </w:rPr>
        <w:t xml:space="preserve">осуществление профориентационной деятельности с </w:t>
      </w:r>
      <w:proofErr w:type="gramStart"/>
      <w:r w:rsidRPr="005E3921">
        <w:rPr>
          <w:rFonts w:ascii="Times New Roman" w:hAnsi="Times New Roman" w:cs="Times New Roman"/>
          <w:sz w:val="26"/>
          <w:szCs w:val="26"/>
          <w:u w:val="single"/>
        </w:rPr>
        <w:t>обучающимися</w:t>
      </w:r>
      <w:proofErr w:type="gramEnd"/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 xml:space="preserve"> (п.8</w:t>
      </w:r>
      <w:r w:rsidR="00232C01" w:rsidRPr="005E3921">
        <w:rPr>
          <w:rFonts w:ascii="Times New Roman" w:hAnsi="Times New Roman" w:cs="Times New Roman"/>
          <w:sz w:val="26"/>
          <w:szCs w:val="26"/>
          <w:u w:val="single"/>
        </w:rPr>
        <w:t xml:space="preserve"> Отчета</w:t>
      </w:r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5E392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14:paraId="66892015" w14:textId="7A99155B" w:rsidR="00AD0CCA" w:rsidRPr="005E3921" w:rsidRDefault="003F71EF" w:rsidP="005E3921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921">
        <w:rPr>
          <w:rFonts w:ascii="Times New Roman" w:hAnsi="Times New Roman" w:cs="Times New Roman"/>
          <w:sz w:val="26"/>
          <w:szCs w:val="26"/>
          <w:u w:val="single"/>
        </w:rPr>
        <w:t>осуществление межпредметных связей с предметами общеобразовательных организаций в соо</w:t>
      </w:r>
      <w:r w:rsidR="00AD0CCA" w:rsidRPr="005E3921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5E3921">
        <w:rPr>
          <w:rFonts w:ascii="Times New Roman" w:hAnsi="Times New Roman" w:cs="Times New Roman"/>
          <w:sz w:val="26"/>
          <w:szCs w:val="26"/>
          <w:u w:val="single"/>
        </w:rPr>
        <w:t>ветствии с ФГОС НОО и ФГОС ООО.</w:t>
      </w:r>
    </w:p>
    <w:p w14:paraId="0B96764A" w14:textId="77777777" w:rsidR="00E0474D" w:rsidRPr="00B45B36" w:rsidRDefault="00E0474D" w:rsidP="00202764">
      <w:pPr>
        <w:jc w:val="both"/>
        <w:rPr>
          <w:sz w:val="26"/>
          <w:szCs w:val="26"/>
          <w:u w:val="single"/>
        </w:rPr>
      </w:pPr>
    </w:p>
    <w:p w14:paraId="7142EB89" w14:textId="1C6551DA" w:rsidR="00AD0CCA" w:rsidRPr="005E3921" w:rsidRDefault="00AD0CCA" w:rsidP="005E3921">
      <w:pPr>
        <w:ind w:firstLine="709"/>
        <w:jc w:val="both"/>
        <w:rPr>
          <w:sz w:val="26"/>
          <w:szCs w:val="26"/>
        </w:rPr>
      </w:pPr>
      <w:r w:rsidRPr="005E3921">
        <w:rPr>
          <w:sz w:val="26"/>
          <w:szCs w:val="26"/>
        </w:rPr>
        <w:t>В течение 2023-2024 учебного года были реализованы общеобразовательные программы для повышения качества образовательных результатов у детей, испытывающих трудности в освоении основных общеобразовательных программ (преодоление школьной неуспешности) и направленных на уст</w:t>
      </w:r>
      <w:r w:rsidR="005E3921" w:rsidRPr="005E3921">
        <w:rPr>
          <w:sz w:val="26"/>
          <w:szCs w:val="26"/>
        </w:rPr>
        <w:t xml:space="preserve">ановление </w:t>
      </w:r>
      <w:proofErr w:type="spellStart"/>
      <w:r w:rsidR="005E3921" w:rsidRPr="005E3921">
        <w:rPr>
          <w:sz w:val="26"/>
          <w:szCs w:val="26"/>
        </w:rPr>
        <w:t>межпредметных</w:t>
      </w:r>
      <w:proofErr w:type="spellEnd"/>
      <w:r w:rsidR="005E3921" w:rsidRPr="005E3921">
        <w:rPr>
          <w:sz w:val="26"/>
          <w:szCs w:val="26"/>
        </w:rPr>
        <w:t xml:space="preserve"> связей:</w:t>
      </w:r>
    </w:p>
    <w:p w14:paraId="2F52D30B" w14:textId="3757B434" w:rsidR="00AD0CCA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Метапредметка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 xml:space="preserve"> - это метко!», 8-12 лет.</w:t>
      </w:r>
    </w:p>
    <w:p w14:paraId="1777129B" w14:textId="7B31D506" w:rsidR="00AD0CCA" w:rsidRPr="005E3921" w:rsidRDefault="00AD0CCA" w:rsidP="005E3921">
      <w:pPr>
        <w:spacing w:line="240" w:lineRule="atLeast"/>
        <w:ind w:firstLine="709"/>
        <w:jc w:val="both"/>
        <w:rPr>
          <w:sz w:val="26"/>
          <w:szCs w:val="26"/>
        </w:rPr>
      </w:pPr>
      <w:r w:rsidRPr="005E3921">
        <w:rPr>
          <w:rStyle w:val="markedcontent"/>
          <w:sz w:val="26"/>
          <w:szCs w:val="26"/>
        </w:rPr>
        <w:t>Программа включает межпредметные связи - история, археология, русский язык (раз</w:t>
      </w:r>
      <w:r w:rsidR="003B4728" w:rsidRPr="005E3921">
        <w:rPr>
          <w:rStyle w:val="markedcontent"/>
          <w:sz w:val="26"/>
          <w:szCs w:val="26"/>
        </w:rPr>
        <w:t xml:space="preserve">витие речи, лексика, этимология, </w:t>
      </w:r>
      <w:r w:rsidRPr="005E3921">
        <w:rPr>
          <w:rStyle w:val="markedcontent"/>
          <w:sz w:val="26"/>
          <w:szCs w:val="26"/>
        </w:rPr>
        <w:t>орфография, пунктуация), литература, биология, бионика, математика, географи</w:t>
      </w:r>
      <w:proofErr w:type="gramStart"/>
      <w:r w:rsidRPr="005E3921">
        <w:rPr>
          <w:rStyle w:val="markedcontent"/>
          <w:sz w:val="26"/>
          <w:szCs w:val="26"/>
        </w:rPr>
        <w:t>я(</w:t>
      </w:r>
      <w:proofErr w:type="gramEnd"/>
      <w:r w:rsidRPr="005E3921">
        <w:rPr>
          <w:rStyle w:val="markedcontent"/>
          <w:sz w:val="26"/>
          <w:szCs w:val="26"/>
        </w:rPr>
        <w:t>местоположение, местонахождение), музыка, изобразительное искусство, иностранный язык, черчение, технология и т. д. Программа авторская (Томашевич Т.Г.).</w:t>
      </w:r>
    </w:p>
    <w:p w14:paraId="4E119455" w14:textId="77777777" w:rsidR="00AD0CCA" w:rsidRPr="005E3921" w:rsidRDefault="00AD0CCA" w:rsidP="005E3921">
      <w:pPr>
        <w:spacing w:line="240" w:lineRule="atLeast"/>
        <w:ind w:firstLine="709"/>
        <w:jc w:val="both"/>
        <w:rPr>
          <w:sz w:val="26"/>
          <w:szCs w:val="26"/>
        </w:rPr>
      </w:pPr>
      <w:r w:rsidRPr="005E3921">
        <w:rPr>
          <w:sz w:val="26"/>
          <w:szCs w:val="26"/>
        </w:rPr>
        <w:t>Обучающиеся по программе показали высокие достижения в конкурсах по естественным наукам.</w:t>
      </w:r>
    </w:p>
    <w:p w14:paraId="71BD9708" w14:textId="1B9D64A5" w:rsidR="00AD0CCA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Fonts w:ascii="Times New Roman" w:hAnsi="Times New Roman" w:cs="Times New Roman"/>
          <w:sz w:val="26"/>
          <w:szCs w:val="26"/>
        </w:rPr>
        <w:t>«Программирование игр (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Kodu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Game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Lab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>)»;</w:t>
      </w:r>
    </w:p>
    <w:p w14:paraId="1157F7C8" w14:textId="2D837719" w:rsidR="00AD0CCA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Fonts w:ascii="Times New Roman" w:hAnsi="Times New Roman" w:cs="Times New Roman"/>
          <w:sz w:val="26"/>
          <w:szCs w:val="26"/>
        </w:rPr>
        <w:t xml:space="preserve">«Программирование в среде 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Minecraft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>»;</w:t>
      </w:r>
    </w:p>
    <w:p w14:paraId="76C98074" w14:textId="6DB9DFA7" w:rsidR="00AD0CCA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Fonts w:ascii="Times New Roman" w:hAnsi="Times New Roman" w:cs="Times New Roman"/>
          <w:sz w:val="26"/>
          <w:szCs w:val="26"/>
        </w:rPr>
        <w:t xml:space="preserve">«Создай 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>-сайт»;</w:t>
      </w:r>
    </w:p>
    <w:p w14:paraId="2B51E950" w14:textId="3970CAED" w:rsidR="00AD0CCA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E3921">
        <w:rPr>
          <w:rFonts w:ascii="Times New Roman" w:hAnsi="Times New Roman" w:cs="Times New Roman"/>
          <w:sz w:val="26"/>
          <w:szCs w:val="26"/>
        </w:rPr>
        <w:t>РобоЛэнд</w:t>
      </w:r>
      <w:proofErr w:type="spellEnd"/>
      <w:r w:rsidRPr="005E3921">
        <w:rPr>
          <w:rFonts w:ascii="Times New Roman" w:hAnsi="Times New Roman" w:cs="Times New Roman"/>
          <w:sz w:val="26"/>
          <w:szCs w:val="26"/>
        </w:rPr>
        <w:t xml:space="preserve"> (робототехника на базе набора Lego Mindstorms) – конструирование и программирование».</w:t>
      </w:r>
    </w:p>
    <w:p w14:paraId="00706F9E" w14:textId="2917AE8D" w:rsidR="00AD0CCA" w:rsidRPr="005E3921" w:rsidRDefault="00AD0CCA" w:rsidP="005E3921">
      <w:pPr>
        <w:spacing w:line="240" w:lineRule="atLeast"/>
        <w:ind w:firstLine="709"/>
        <w:jc w:val="both"/>
        <w:rPr>
          <w:rStyle w:val="markedcontent"/>
          <w:sz w:val="26"/>
          <w:szCs w:val="26"/>
        </w:rPr>
      </w:pPr>
      <w:r w:rsidRPr="005E3921">
        <w:rPr>
          <w:sz w:val="26"/>
          <w:szCs w:val="26"/>
        </w:rPr>
        <w:lastRenderedPageBreak/>
        <w:t xml:space="preserve">В программах по конструированию, программированию и </w:t>
      </w:r>
      <w:proofErr w:type="spellStart"/>
      <w:r w:rsidRPr="005E3921">
        <w:rPr>
          <w:sz w:val="26"/>
          <w:szCs w:val="26"/>
        </w:rPr>
        <w:t>сайтостроению</w:t>
      </w:r>
      <w:proofErr w:type="spellEnd"/>
      <w:r w:rsidRPr="005E3921">
        <w:rPr>
          <w:sz w:val="26"/>
          <w:szCs w:val="26"/>
        </w:rPr>
        <w:t xml:space="preserve"> включены </w:t>
      </w:r>
      <w:proofErr w:type="spellStart"/>
      <w:r w:rsidRPr="005E3921">
        <w:rPr>
          <w:rStyle w:val="markedcontent"/>
          <w:sz w:val="26"/>
          <w:szCs w:val="26"/>
        </w:rPr>
        <w:t>межпредметные</w:t>
      </w:r>
      <w:proofErr w:type="spellEnd"/>
      <w:r w:rsidRPr="005E3921">
        <w:rPr>
          <w:rStyle w:val="markedcontent"/>
          <w:sz w:val="26"/>
          <w:szCs w:val="26"/>
        </w:rPr>
        <w:t xml:space="preserve"> связи по математике, геометрии, чтению, </w:t>
      </w:r>
      <w:r w:rsidR="005E3921">
        <w:rPr>
          <w:rStyle w:val="markedcontent"/>
          <w:sz w:val="26"/>
          <w:szCs w:val="26"/>
        </w:rPr>
        <w:t>информатики</w:t>
      </w:r>
      <w:r w:rsidRPr="005E3921">
        <w:rPr>
          <w:rStyle w:val="markedcontent"/>
          <w:sz w:val="26"/>
          <w:szCs w:val="26"/>
        </w:rPr>
        <w:t xml:space="preserve"> и английскому языку.</w:t>
      </w:r>
    </w:p>
    <w:p w14:paraId="08DC8A2E" w14:textId="5FCA18D4" w:rsidR="00AD0CCA" w:rsidRPr="005E3921" w:rsidRDefault="00AD0CCA" w:rsidP="005E3921">
      <w:pPr>
        <w:spacing w:line="240" w:lineRule="atLeast"/>
        <w:ind w:firstLine="709"/>
        <w:jc w:val="both"/>
        <w:rPr>
          <w:rStyle w:val="markedcontent"/>
          <w:sz w:val="26"/>
          <w:szCs w:val="26"/>
        </w:rPr>
      </w:pPr>
      <w:r w:rsidRPr="005E3921">
        <w:rPr>
          <w:sz w:val="26"/>
          <w:szCs w:val="26"/>
        </w:rPr>
        <w:t>Обучающиеся по данным программам показали высокие достижения в конкурсах технических направленностей.</w:t>
      </w:r>
    </w:p>
    <w:p w14:paraId="1916FABB" w14:textId="3030EB92" w:rsidR="003F71EF" w:rsidRPr="005E3921" w:rsidRDefault="00AD0CCA" w:rsidP="005E3921">
      <w:pPr>
        <w:pStyle w:val="a3"/>
        <w:numPr>
          <w:ilvl w:val="0"/>
          <w:numId w:val="3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21">
        <w:rPr>
          <w:rStyle w:val="markedcontent"/>
          <w:rFonts w:ascii="Times New Roman" w:hAnsi="Times New Roman" w:cs="Times New Roman"/>
          <w:sz w:val="26"/>
          <w:szCs w:val="26"/>
        </w:rPr>
        <w:t>«Моделировать - это просто!» (черчение и графика в среде КОМПАС-3D). Программа включает межпредметные связи – математика, геометрия и черчение.</w:t>
      </w:r>
    </w:p>
    <w:p w14:paraId="346747E7" w14:textId="6CA33110" w:rsidR="00AD0CCA" w:rsidRPr="005E3921" w:rsidRDefault="00232C01" w:rsidP="005E3921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921">
        <w:rPr>
          <w:rFonts w:ascii="Times New Roman" w:hAnsi="Times New Roman" w:cs="Times New Roman"/>
          <w:sz w:val="26"/>
          <w:szCs w:val="26"/>
          <w:u w:val="single"/>
        </w:rPr>
        <w:t>расширение возможностей для освоения детьми с ОВЗ программ дополнительного образования (в том числе с использованием дистан</w:t>
      </w:r>
      <w:r w:rsidR="005E3921" w:rsidRPr="005E3921">
        <w:rPr>
          <w:rFonts w:ascii="Times New Roman" w:hAnsi="Times New Roman" w:cs="Times New Roman"/>
          <w:sz w:val="26"/>
          <w:szCs w:val="26"/>
          <w:u w:val="single"/>
        </w:rPr>
        <w:t>ционного обучения) (п.7 Отчета)</w:t>
      </w:r>
    </w:p>
    <w:p w14:paraId="3451B3B4" w14:textId="1135CBA0" w:rsidR="00E0474D" w:rsidRPr="005E3921" w:rsidRDefault="00232C01" w:rsidP="005E3921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3921">
        <w:rPr>
          <w:rFonts w:ascii="Times New Roman" w:hAnsi="Times New Roman" w:cs="Times New Roman"/>
          <w:sz w:val="26"/>
          <w:szCs w:val="26"/>
          <w:u w:val="single"/>
        </w:rPr>
        <w:t>на внедрение в программы современных трендов в образовании, учебно-методических комплексов, в том числе цифровых:</w:t>
      </w:r>
    </w:p>
    <w:p w14:paraId="5559AD86" w14:textId="77777777" w:rsidR="00E0474D" w:rsidRDefault="00E0474D" w:rsidP="00E0474D">
      <w:pPr>
        <w:jc w:val="both"/>
        <w:rPr>
          <w:sz w:val="26"/>
          <w:szCs w:val="26"/>
          <w:u w:val="single"/>
        </w:rPr>
      </w:pPr>
    </w:p>
    <w:p w14:paraId="6409E45B" w14:textId="3D67E219" w:rsidR="00232C01" w:rsidRPr="00B45B36" w:rsidRDefault="00232C01" w:rsidP="00E16D29">
      <w:pPr>
        <w:ind w:firstLine="709"/>
        <w:jc w:val="both"/>
        <w:rPr>
          <w:sz w:val="26"/>
          <w:szCs w:val="26"/>
        </w:rPr>
      </w:pPr>
      <w:r w:rsidRPr="00B45B36">
        <w:rPr>
          <w:rStyle w:val="ab"/>
          <w:b w:val="0"/>
          <w:sz w:val="26"/>
          <w:szCs w:val="26"/>
        </w:rPr>
        <w:t>В программы технической направленности внедрены облачные технологии, которые</w:t>
      </w:r>
      <w:r w:rsidRPr="00B45B36">
        <w:rPr>
          <w:rStyle w:val="ab"/>
          <w:sz w:val="26"/>
          <w:szCs w:val="26"/>
        </w:rPr>
        <w:t xml:space="preserve"> </w:t>
      </w:r>
      <w:r w:rsidRPr="00B45B36">
        <w:rPr>
          <w:sz w:val="26"/>
          <w:szCs w:val="26"/>
        </w:rPr>
        <w:t xml:space="preserve">позволяют создавать и использовать виртуальные среды обучения, которые могут быть доступны из любой точки. В ДООП по программированию разработаны и внедрены такие современные тренды в образовании, как </w:t>
      </w:r>
      <w:proofErr w:type="spellStart"/>
      <w:r w:rsidRPr="00B45B36">
        <w:rPr>
          <w:sz w:val="26"/>
          <w:szCs w:val="26"/>
        </w:rPr>
        <w:t>геймификация</w:t>
      </w:r>
      <w:proofErr w:type="spellEnd"/>
      <w:r w:rsidRPr="00B45B36">
        <w:rPr>
          <w:sz w:val="26"/>
          <w:szCs w:val="26"/>
        </w:rPr>
        <w:t xml:space="preserve"> и </w:t>
      </w:r>
      <w:proofErr w:type="spellStart"/>
      <w:r w:rsidRPr="00B45B36">
        <w:rPr>
          <w:sz w:val="26"/>
          <w:szCs w:val="26"/>
        </w:rPr>
        <w:t>микрообучение</w:t>
      </w:r>
      <w:proofErr w:type="spellEnd"/>
      <w:r w:rsidRPr="00B45B36">
        <w:rPr>
          <w:sz w:val="26"/>
          <w:szCs w:val="26"/>
        </w:rPr>
        <w:t>.</w:t>
      </w:r>
    </w:p>
    <w:p w14:paraId="6A8A5697" w14:textId="5B35408F" w:rsidR="00232C01" w:rsidRPr="00B45B36" w:rsidRDefault="00232C01" w:rsidP="00E16D29">
      <w:pPr>
        <w:spacing w:line="240" w:lineRule="atLeast"/>
        <w:ind w:firstLine="709"/>
        <w:jc w:val="both"/>
        <w:rPr>
          <w:bCs/>
          <w:sz w:val="26"/>
          <w:szCs w:val="26"/>
          <w:lang w:eastAsia="ru-RU"/>
        </w:rPr>
      </w:pPr>
      <w:r w:rsidRPr="00B45B36">
        <w:rPr>
          <w:bCs/>
          <w:sz w:val="26"/>
          <w:szCs w:val="26"/>
          <w:lang w:eastAsia="ru-RU"/>
        </w:rPr>
        <w:t>В 8-ми программах учреж</w:t>
      </w:r>
      <w:r w:rsidR="00E16D29">
        <w:rPr>
          <w:bCs/>
          <w:sz w:val="26"/>
          <w:szCs w:val="26"/>
          <w:lang w:eastAsia="ru-RU"/>
        </w:rPr>
        <w:t xml:space="preserve">дения предусмотрена возможность </w:t>
      </w:r>
      <w:r w:rsidRPr="00B45B36">
        <w:rPr>
          <w:bCs/>
          <w:sz w:val="26"/>
          <w:szCs w:val="26"/>
          <w:lang w:eastAsia="ru-RU"/>
        </w:rPr>
        <w:t>дистанционного обучения:</w:t>
      </w:r>
    </w:p>
    <w:p w14:paraId="5828CF66" w14:textId="61336D0A" w:rsidR="00232C01" w:rsidRPr="00E16D29" w:rsidRDefault="00232C01" w:rsidP="00E16D29">
      <w:pPr>
        <w:pStyle w:val="a3"/>
        <w:numPr>
          <w:ilvl w:val="0"/>
          <w:numId w:val="35"/>
        </w:numPr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16D29">
        <w:rPr>
          <w:rFonts w:ascii="Times New Roman" w:hAnsi="Times New Roman" w:cs="Times New Roman"/>
          <w:sz w:val="26"/>
          <w:szCs w:val="26"/>
        </w:rPr>
        <w:t>РобоЛэнд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(робототехника на базе набора Lego Mindstorms) – конструирование и программирование;</w:t>
      </w:r>
    </w:p>
    <w:p w14:paraId="30A94F27" w14:textId="6579C8A6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Основы видеопроизводства;</w:t>
      </w:r>
    </w:p>
    <w:p w14:paraId="6A4E4F80" w14:textId="618E95BF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Основы робототехники;</w:t>
      </w:r>
    </w:p>
    <w:p w14:paraId="594CD484" w14:textId="3613A4B7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Соревновательная робототехника;</w:t>
      </w:r>
    </w:p>
    <w:p w14:paraId="73819ED2" w14:textId="2AA2E2A3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Основы фотосъемки;</w:t>
      </w:r>
    </w:p>
    <w:p w14:paraId="4EB6DA72" w14:textId="45DD5F1B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 xml:space="preserve">Создай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>-сайт (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дистант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>);</w:t>
      </w:r>
    </w:p>
    <w:p w14:paraId="57E72081" w14:textId="58966B1E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 xml:space="preserve">Стремись к успеху с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Getter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1 (англ. язык);</w:t>
      </w:r>
    </w:p>
    <w:p w14:paraId="58D6CD94" w14:textId="1D9855B6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 xml:space="preserve">Стремись к успеху с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Getter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2 (англ. язык);</w:t>
      </w:r>
    </w:p>
    <w:p w14:paraId="43998301" w14:textId="781CEB99" w:rsidR="00232C01" w:rsidRPr="00E16D29" w:rsidRDefault="00232C01" w:rsidP="00E16D29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 xml:space="preserve">Стремись к успеху с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Getter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3 (англ. язык).</w:t>
      </w:r>
    </w:p>
    <w:p w14:paraId="734387D7" w14:textId="77777777" w:rsidR="00232C01" w:rsidRPr="00B45B36" w:rsidRDefault="00232C01" w:rsidP="00E16D29">
      <w:pPr>
        <w:ind w:firstLine="709"/>
        <w:jc w:val="both"/>
        <w:rPr>
          <w:sz w:val="26"/>
          <w:szCs w:val="26"/>
        </w:rPr>
      </w:pPr>
    </w:p>
    <w:p w14:paraId="00BF3214" w14:textId="77777777" w:rsidR="00232C01" w:rsidRPr="00B45B36" w:rsidRDefault="00232C01" w:rsidP="00E16D29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В образовательную деятельность учреждения внедрены возможности использования цифровой платформы «</w:t>
      </w:r>
      <w:proofErr w:type="spellStart"/>
      <w:r w:rsidRPr="00B45B36">
        <w:rPr>
          <w:sz w:val="26"/>
          <w:szCs w:val="26"/>
        </w:rPr>
        <w:t>Сферум</w:t>
      </w:r>
      <w:proofErr w:type="spellEnd"/>
      <w:r w:rsidRPr="00B45B36">
        <w:rPr>
          <w:sz w:val="26"/>
          <w:szCs w:val="26"/>
        </w:rPr>
        <w:t xml:space="preserve">». В 2023-2024 году было организовано внутрифирменное  </w:t>
      </w:r>
      <w:proofErr w:type="gramStart"/>
      <w:r w:rsidRPr="00B45B36">
        <w:rPr>
          <w:sz w:val="26"/>
          <w:szCs w:val="26"/>
        </w:rPr>
        <w:t>обучение по использованию</w:t>
      </w:r>
      <w:proofErr w:type="gramEnd"/>
      <w:r w:rsidRPr="00B45B36">
        <w:rPr>
          <w:sz w:val="26"/>
          <w:szCs w:val="26"/>
        </w:rPr>
        <w:t xml:space="preserve"> возможностей платформы «</w:t>
      </w:r>
      <w:proofErr w:type="spellStart"/>
      <w:r w:rsidRPr="00B45B36">
        <w:rPr>
          <w:sz w:val="26"/>
          <w:szCs w:val="26"/>
        </w:rPr>
        <w:t>Сферум</w:t>
      </w:r>
      <w:proofErr w:type="spellEnd"/>
      <w:r w:rsidRPr="00B45B36">
        <w:rPr>
          <w:sz w:val="26"/>
          <w:szCs w:val="26"/>
        </w:rPr>
        <w:t>» среди педагогических работников учреждения.</w:t>
      </w:r>
    </w:p>
    <w:p w14:paraId="41F0DD31" w14:textId="77777777" w:rsidR="00202764" w:rsidRPr="00B45B36" w:rsidRDefault="00202764" w:rsidP="00E16D29">
      <w:pPr>
        <w:ind w:firstLine="360"/>
        <w:jc w:val="both"/>
        <w:rPr>
          <w:sz w:val="26"/>
          <w:szCs w:val="26"/>
        </w:rPr>
      </w:pPr>
    </w:p>
    <w:p w14:paraId="506275EB" w14:textId="35287A6B" w:rsidR="00202764" w:rsidRPr="00E16D29" w:rsidRDefault="00202764" w:rsidP="00E16D29">
      <w:pPr>
        <w:pStyle w:val="a3"/>
        <w:numPr>
          <w:ilvl w:val="0"/>
          <w:numId w:val="36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6D29">
        <w:rPr>
          <w:rFonts w:ascii="Times New Roman" w:hAnsi="Times New Roman" w:cs="Times New Roman"/>
          <w:sz w:val="26"/>
          <w:szCs w:val="26"/>
          <w:u w:val="single"/>
        </w:rPr>
        <w:t>на совершенствование деятельности по организации экскурсий для детей:</w:t>
      </w:r>
    </w:p>
    <w:p w14:paraId="6C62E2B7" w14:textId="77777777" w:rsidR="00E0474D" w:rsidRPr="00B45B36" w:rsidRDefault="00E0474D" w:rsidP="00E16D29">
      <w:pPr>
        <w:spacing w:line="240" w:lineRule="atLeast"/>
        <w:jc w:val="both"/>
        <w:rPr>
          <w:sz w:val="26"/>
          <w:szCs w:val="26"/>
          <w:u w:val="single"/>
        </w:rPr>
      </w:pPr>
    </w:p>
    <w:p w14:paraId="6C52AADC" w14:textId="77777777" w:rsidR="00202764" w:rsidRPr="00B45B36" w:rsidRDefault="00202764" w:rsidP="00E0474D">
      <w:pPr>
        <w:spacing w:line="240" w:lineRule="atLeast"/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В 2023-2024 учебном году проведена большая работа по организации и проведению экскурсий в музей «Бионика». Организовано более 40 экскурсий для детей, обучающихся в учреждении, а также для детей СШ № 30, СШ № 3, СШ № 76, СШ № 9.</w:t>
      </w:r>
    </w:p>
    <w:p w14:paraId="3A71A8BE" w14:textId="77777777" w:rsidR="00202764" w:rsidRPr="00B45B36" w:rsidRDefault="00202764" w:rsidP="00E0474D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Профиль музея: научно-технический, естественнонаучный.</w:t>
      </w:r>
    </w:p>
    <w:p w14:paraId="35634D60" w14:textId="77777777" w:rsidR="00202764" w:rsidRPr="00B45B36" w:rsidRDefault="00202764" w:rsidP="00E0474D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На основе собранного материала в музее МОУ ДО «ГЦТТ» выделено 4 основных  экспозиции,  каждая из которых может функционировать как </w:t>
      </w:r>
      <w:r w:rsidRPr="00B45B36">
        <w:rPr>
          <w:sz w:val="26"/>
          <w:szCs w:val="26"/>
          <w:lang w:eastAsia="ru-RU"/>
        </w:rPr>
        <w:lastRenderedPageBreak/>
        <w:t>самостоятельно, так и  одновременно являться неотъемлемой составляющей общей экспозиции по темам:</w:t>
      </w:r>
    </w:p>
    <w:p w14:paraId="3D9C393C" w14:textId="77777777" w:rsidR="00202764" w:rsidRPr="00E16D29" w:rsidRDefault="00202764" w:rsidP="00E16D29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D29">
        <w:rPr>
          <w:rFonts w:ascii="Times New Roman" w:hAnsi="Times New Roman" w:cs="Times New Roman"/>
          <w:sz w:val="26"/>
          <w:szCs w:val="26"/>
          <w:lang w:eastAsia="ru-RU"/>
        </w:rPr>
        <w:t>Гармония красоты и целесообразности (Архитектурная бионика);</w:t>
      </w:r>
    </w:p>
    <w:p w14:paraId="2D4C9913" w14:textId="77777777" w:rsidR="00202764" w:rsidRPr="00E16D29" w:rsidRDefault="00202764" w:rsidP="00E16D29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D29">
        <w:rPr>
          <w:rFonts w:ascii="Times New Roman" w:hAnsi="Times New Roman" w:cs="Times New Roman"/>
          <w:sz w:val="26"/>
          <w:szCs w:val="26"/>
          <w:lang w:eastAsia="ru-RU"/>
        </w:rPr>
        <w:t>Быт и бионика;</w:t>
      </w:r>
    </w:p>
    <w:p w14:paraId="6E99456B" w14:textId="77777777" w:rsidR="00202764" w:rsidRPr="00E16D29" w:rsidRDefault="00202764" w:rsidP="00E16D29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D29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E16D29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E16D29">
        <w:rPr>
          <w:rFonts w:ascii="Times New Roman" w:hAnsi="Times New Roman" w:cs="Times New Roman"/>
          <w:sz w:val="26"/>
          <w:szCs w:val="26"/>
          <w:lang w:eastAsia="ru-RU"/>
        </w:rPr>
        <w:t xml:space="preserve"> технологий из природы;</w:t>
      </w:r>
    </w:p>
    <w:p w14:paraId="0908F9B5" w14:textId="77777777" w:rsidR="00202764" w:rsidRPr="00E16D29" w:rsidRDefault="00202764" w:rsidP="00E16D29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D29">
        <w:rPr>
          <w:rFonts w:ascii="Times New Roman" w:hAnsi="Times New Roman" w:cs="Times New Roman"/>
          <w:sz w:val="26"/>
          <w:szCs w:val="26"/>
          <w:lang w:eastAsia="ru-RU"/>
        </w:rPr>
        <w:t>Первая бионическая.</w:t>
      </w:r>
    </w:p>
    <w:p w14:paraId="38605485" w14:textId="77777777" w:rsidR="00202764" w:rsidRPr="00B45B36" w:rsidRDefault="00202764" w:rsidP="00202764">
      <w:pPr>
        <w:widowControl/>
        <w:autoSpaceDE/>
        <w:autoSpaceDN/>
        <w:ind w:left="720"/>
        <w:jc w:val="both"/>
        <w:rPr>
          <w:sz w:val="26"/>
          <w:szCs w:val="26"/>
          <w:lang w:eastAsia="ru-RU"/>
        </w:rPr>
      </w:pPr>
    </w:p>
    <w:p w14:paraId="62973BE5" w14:textId="60C7ADE7" w:rsidR="00202764" w:rsidRPr="00B45B36" w:rsidRDefault="00202764" w:rsidP="00202764">
      <w:pPr>
        <w:widowControl/>
        <w:autoSpaceDE/>
        <w:autoSpaceDN/>
        <w:ind w:firstLine="360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В музее имеется основной фонд, состоящий </w:t>
      </w:r>
      <w:proofErr w:type="gramStart"/>
      <w:r w:rsidRPr="00B45B36">
        <w:rPr>
          <w:sz w:val="26"/>
          <w:szCs w:val="26"/>
          <w:lang w:eastAsia="ru-RU"/>
        </w:rPr>
        <w:t>из</w:t>
      </w:r>
      <w:proofErr w:type="gramEnd"/>
      <w:r w:rsidRPr="00B45B36">
        <w:rPr>
          <w:sz w:val="26"/>
          <w:szCs w:val="26"/>
          <w:lang w:eastAsia="ru-RU"/>
        </w:rPr>
        <w:t>:</w:t>
      </w:r>
    </w:p>
    <w:p w14:paraId="5EE1A844" w14:textId="77777777" w:rsidR="00202764" w:rsidRPr="00B45B36" w:rsidRDefault="00202764" w:rsidP="00202764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модели и макеты кораблей, самолетов; </w:t>
      </w:r>
    </w:p>
    <w:p w14:paraId="12011E02" w14:textId="77777777" w:rsidR="00202764" w:rsidRPr="00B45B36" w:rsidRDefault="00202764" w:rsidP="00202764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фототехника, магнитофоны, проигрыватели и т.д. </w:t>
      </w:r>
    </w:p>
    <w:p w14:paraId="4FE8FC61" w14:textId="77777777" w:rsidR="00202764" w:rsidRPr="00B45B36" w:rsidRDefault="00202764" w:rsidP="00202764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фотографии, документы; </w:t>
      </w:r>
    </w:p>
    <w:p w14:paraId="38270448" w14:textId="77777777" w:rsidR="00202764" w:rsidRPr="00B45B36" w:rsidRDefault="00202764" w:rsidP="00202764">
      <w:pPr>
        <w:widowControl/>
        <w:numPr>
          <w:ilvl w:val="0"/>
          <w:numId w:val="8"/>
        </w:numPr>
        <w:autoSpaceDE/>
        <w:autoSpaceDN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 предметы бытового назначения.</w:t>
      </w:r>
    </w:p>
    <w:p w14:paraId="4BDC1F56" w14:textId="77777777" w:rsidR="00202764" w:rsidRPr="00B45B36" w:rsidRDefault="00202764" w:rsidP="00202764">
      <w:pPr>
        <w:ind w:firstLine="360"/>
        <w:jc w:val="both"/>
        <w:rPr>
          <w:sz w:val="26"/>
          <w:szCs w:val="26"/>
        </w:rPr>
      </w:pPr>
      <w:r w:rsidRPr="00B45B36">
        <w:rPr>
          <w:sz w:val="26"/>
          <w:szCs w:val="26"/>
          <w:lang w:eastAsia="ru-RU"/>
        </w:rPr>
        <w:t>Количество экспонатов –  более 130  шт., большая часть которых является подлинными экспонатами.</w:t>
      </w:r>
    </w:p>
    <w:p w14:paraId="56AB16A2" w14:textId="77777777" w:rsidR="00202764" w:rsidRPr="00B45B36" w:rsidRDefault="00202764" w:rsidP="00202764">
      <w:pPr>
        <w:jc w:val="both"/>
        <w:rPr>
          <w:sz w:val="26"/>
          <w:szCs w:val="26"/>
        </w:rPr>
      </w:pPr>
    </w:p>
    <w:p w14:paraId="7C90305F" w14:textId="3F696681" w:rsidR="001517D6" w:rsidRDefault="001517D6" w:rsidP="00E16D29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учреждении в 2023-2024 году продолжена работа по </w:t>
      </w:r>
      <w:r w:rsidR="00E0474D">
        <w:rPr>
          <w:sz w:val="26"/>
          <w:szCs w:val="26"/>
        </w:rPr>
        <w:t>реализации</w:t>
      </w:r>
      <w:r w:rsidRPr="00B45B36">
        <w:rPr>
          <w:sz w:val="26"/>
          <w:szCs w:val="26"/>
        </w:rPr>
        <w:t xml:space="preserve"> </w:t>
      </w:r>
      <w:r w:rsidR="00E0474D">
        <w:rPr>
          <w:sz w:val="26"/>
          <w:szCs w:val="26"/>
        </w:rPr>
        <w:t>программы «Д</w:t>
      </w:r>
      <w:r w:rsidRPr="00B45B36">
        <w:rPr>
          <w:sz w:val="26"/>
          <w:szCs w:val="26"/>
        </w:rPr>
        <w:t>ополнительных мест</w:t>
      </w:r>
      <w:r w:rsidR="00E0474D">
        <w:rPr>
          <w:sz w:val="26"/>
          <w:szCs w:val="26"/>
        </w:rPr>
        <w:t xml:space="preserve">». А так же </w:t>
      </w:r>
      <w:r w:rsidR="00246BD3" w:rsidRPr="00B45B36">
        <w:rPr>
          <w:sz w:val="26"/>
          <w:szCs w:val="26"/>
        </w:rPr>
        <w:t xml:space="preserve"> увеличено количество </w:t>
      </w:r>
      <w:r w:rsidR="00E0474D">
        <w:rPr>
          <w:sz w:val="26"/>
          <w:szCs w:val="26"/>
        </w:rPr>
        <w:t xml:space="preserve">смен летних лагерей при </w:t>
      </w:r>
      <w:r w:rsidR="00246BD3" w:rsidRPr="00B45B36">
        <w:rPr>
          <w:sz w:val="26"/>
          <w:szCs w:val="26"/>
        </w:rPr>
        <w:t xml:space="preserve"> организации каникулярного отдыха.</w:t>
      </w:r>
    </w:p>
    <w:p w14:paraId="4D078673" w14:textId="77777777" w:rsidR="00E0474D" w:rsidRPr="00B45B36" w:rsidRDefault="00E0474D" w:rsidP="00E16D29">
      <w:pPr>
        <w:ind w:firstLine="709"/>
        <w:jc w:val="both"/>
        <w:rPr>
          <w:sz w:val="26"/>
          <w:szCs w:val="26"/>
        </w:rPr>
      </w:pPr>
    </w:p>
    <w:p w14:paraId="429C9F74" w14:textId="77777777" w:rsidR="003F71EF" w:rsidRPr="00B45B36" w:rsidRDefault="00A6040D" w:rsidP="00E16D29">
      <w:pPr>
        <w:ind w:firstLine="709"/>
        <w:jc w:val="both"/>
        <w:rPr>
          <w:sz w:val="26"/>
          <w:szCs w:val="26"/>
        </w:rPr>
      </w:pPr>
      <w:proofErr w:type="gramStart"/>
      <w:r w:rsidRPr="00B45B36">
        <w:rPr>
          <w:sz w:val="26"/>
          <w:szCs w:val="26"/>
        </w:rPr>
        <w:t>Дополнительные общеразвивающие программы технической направленности в соответствии с «Концепцией развития дополнительного образования до 2030 года» ориентированы на развитие интереса обучающихся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</w:t>
      </w:r>
      <w:proofErr w:type="gramEnd"/>
    </w:p>
    <w:p w14:paraId="0D9DF132" w14:textId="77777777" w:rsidR="00DF5A82" w:rsidRPr="00B45B36" w:rsidRDefault="00DF5A82" w:rsidP="00E16D29">
      <w:pPr>
        <w:ind w:firstLine="709"/>
        <w:jc w:val="both"/>
        <w:rPr>
          <w:sz w:val="26"/>
          <w:szCs w:val="26"/>
        </w:rPr>
      </w:pPr>
    </w:p>
    <w:p w14:paraId="7F3ACCA6" w14:textId="77777777" w:rsidR="00D12A2A" w:rsidRPr="00B45B36" w:rsidRDefault="00D12A2A" w:rsidP="00E16D29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Работа учреждения в рамках инновационной деятельности.</w:t>
      </w:r>
    </w:p>
    <w:p w14:paraId="0DC9F312" w14:textId="77777777" w:rsidR="00F62031" w:rsidRPr="00B45B36" w:rsidRDefault="00F62031" w:rsidP="00E16D2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7EA945" w14:textId="77777777" w:rsidR="00F62031" w:rsidRPr="00B45B36" w:rsidRDefault="009D4C17" w:rsidP="00E16D29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2023-2024 учебном году </w:t>
      </w:r>
      <w:r w:rsidR="00F62031" w:rsidRPr="00B45B36">
        <w:rPr>
          <w:sz w:val="26"/>
          <w:szCs w:val="26"/>
        </w:rPr>
        <w:t xml:space="preserve">в рамках инновационной деятельности </w:t>
      </w:r>
      <w:r w:rsidRPr="00B45B36">
        <w:rPr>
          <w:sz w:val="26"/>
          <w:szCs w:val="26"/>
        </w:rPr>
        <w:t>учреждение</w:t>
      </w:r>
      <w:r w:rsidR="00F62031" w:rsidRPr="00B45B36">
        <w:rPr>
          <w:sz w:val="26"/>
          <w:szCs w:val="26"/>
        </w:rPr>
        <w:t xml:space="preserve"> являлось участником муниципальных инновационных и </w:t>
      </w:r>
      <w:proofErr w:type="spellStart"/>
      <w:r w:rsidR="00F62031" w:rsidRPr="00B45B36">
        <w:rPr>
          <w:sz w:val="26"/>
          <w:szCs w:val="26"/>
        </w:rPr>
        <w:t>стажировочных</w:t>
      </w:r>
      <w:proofErr w:type="spellEnd"/>
      <w:r w:rsidR="00F62031" w:rsidRPr="00B45B36">
        <w:rPr>
          <w:sz w:val="26"/>
          <w:szCs w:val="26"/>
        </w:rPr>
        <w:t xml:space="preserve"> площадок</w:t>
      </w:r>
      <w:r w:rsidR="00A96E27" w:rsidRPr="00B45B36">
        <w:rPr>
          <w:sz w:val="26"/>
          <w:szCs w:val="26"/>
        </w:rPr>
        <w:t>:</w:t>
      </w:r>
    </w:p>
    <w:p w14:paraId="71308A97" w14:textId="77777777" w:rsidR="00432132" w:rsidRPr="00B45B36" w:rsidRDefault="00432132" w:rsidP="00E16D29">
      <w:pPr>
        <w:ind w:firstLine="709"/>
        <w:jc w:val="both"/>
        <w:rPr>
          <w:sz w:val="26"/>
          <w:szCs w:val="26"/>
        </w:rPr>
      </w:pPr>
    </w:p>
    <w:p w14:paraId="6836129D" w14:textId="6FD7EB01" w:rsidR="00432132" w:rsidRPr="005E3921" w:rsidRDefault="009D4C17" w:rsidP="00E16D2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9CF">
        <w:rPr>
          <w:rFonts w:ascii="Times New Roman" w:hAnsi="Times New Roman" w:cs="Times New Roman"/>
          <w:sz w:val="26"/>
          <w:szCs w:val="26"/>
        </w:rPr>
        <w:t>Работа учреждения в статусе ста</w:t>
      </w:r>
      <w:r w:rsidR="00F62031" w:rsidRPr="004F49CF">
        <w:rPr>
          <w:rFonts w:ascii="Times New Roman" w:hAnsi="Times New Roman" w:cs="Times New Roman"/>
          <w:sz w:val="26"/>
          <w:szCs w:val="26"/>
        </w:rPr>
        <w:t xml:space="preserve">жировочной  площадки по проекту </w:t>
      </w:r>
      <w:r w:rsidRPr="004F49CF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Pr="005E3921">
        <w:rPr>
          <w:rFonts w:ascii="Times New Roman" w:hAnsi="Times New Roman" w:cs="Times New Roman"/>
          <w:sz w:val="26"/>
          <w:szCs w:val="26"/>
        </w:rPr>
        <w:t xml:space="preserve">функциональной грамотности </w:t>
      </w:r>
      <w:proofErr w:type="gramStart"/>
      <w:r w:rsidRPr="005E392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E3921">
        <w:rPr>
          <w:rFonts w:ascii="Times New Roman" w:hAnsi="Times New Roman" w:cs="Times New Roman"/>
          <w:sz w:val="26"/>
          <w:szCs w:val="26"/>
        </w:rPr>
        <w:t xml:space="preserve"> в дополнительном образовании»</w:t>
      </w:r>
      <w:r w:rsidR="00432132" w:rsidRPr="005E3921">
        <w:rPr>
          <w:rFonts w:ascii="Times New Roman" w:hAnsi="Times New Roman" w:cs="Times New Roman"/>
          <w:sz w:val="26"/>
          <w:szCs w:val="26"/>
        </w:rPr>
        <w:t xml:space="preserve">. Учреждение входило в состав рабочей группы с учреждениями: МОУ ДО ЦАТ «Перспектива», ЦВР «Приоритет», МОУ </w:t>
      </w:r>
      <w:proofErr w:type="gramStart"/>
      <w:r w:rsidR="00432132" w:rsidRPr="005E392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32132" w:rsidRPr="005E39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2132" w:rsidRPr="005E3921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432132" w:rsidRPr="005E3921">
        <w:rPr>
          <w:rFonts w:ascii="Times New Roman" w:hAnsi="Times New Roman" w:cs="Times New Roman"/>
          <w:sz w:val="26"/>
          <w:szCs w:val="26"/>
        </w:rPr>
        <w:t xml:space="preserve"> «Истоки». За 2023-2024 год прошли обучение 23 слушателя муниципальной системы образования г. Ярославля.</w:t>
      </w:r>
    </w:p>
    <w:p w14:paraId="0400D22C" w14:textId="495F68CB" w:rsidR="00E0474D" w:rsidRPr="004F49CF" w:rsidRDefault="009150A8" w:rsidP="00E16D29">
      <w:pPr>
        <w:ind w:firstLine="709"/>
        <w:jc w:val="both"/>
        <w:rPr>
          <w:sz w:val="26"/>
          <w:szCs w:val="26"/>
        </w:rPr>
      </w:pPr>
      <w:hyperlink r:id="rId8" w:tooltip=" скачать  документ " w:history="1">
        <w:r w:rsidR="004F49CF" w:rsidRPr="004F49CF">
          <w:rPr>
            <w:sz w:val="26"/>
            <w:szCs w:val="26"/>
          </w:rPr>
          <w:t xml:space="preserve">Приказ ДО мэрии г. Ярославля № </w:t>
        </w:r>
        <w:r w:rsidR="00E0474D" w:rsidRPr="004F49CF">
          <w:rPr>
            <w:sz w:val="26"/>
            <w:szCs w:val="26"/>
          </w:rPr>
          <w:t>793</w:t>
        </w:r>
        <w:proofErr w:type="gramStart"/>
        <w:r w:rsidR="00E0474D" w:rsidRPr="004F49CF">
          <w:rPr>
            <w:sz w:val="26"/>
            <w:szCs w:val="26"/>
          </w:rPr>
          <w:t xml:space="preserve"> О</w:t>
        </w:r>
        <w:proofErr w:type="gramEnd"/>
        <w:r w:rsidR="00E0474D" w:rsidRPr="004F49CF">
          <w:rPr>
            <w:sz w:val="26"/>
            <w:szCs w:val="26"/>
          </w:rPr>
          <w:t xml:space="preserve">б утверждении перечня муниципальных </w:t>
        </w:r>
        <w:proofErr w:type="spellStart"/>
        <w:r w:rsidR="00E0474D" w:rsidRPr="004F49CF">
          <w:rPr>
            <w:sz w:val="26"/>
            <w:szCs w:val="26"/>
          </w:rPr>
          <w:t>стажировочных</w:t>
        </w:r>
        <w:proofErr w:type="spellEnd"/>
        <w:r w:rsidR="00E0474D" w:rsidRPr="004F49CF">
          <w:rPr>
            <w:sz w:val="26"/>
            <w:szCs w:val="26"/>
          </w:rPr>
          <w:t xml:space="preserve"> площадок в муниципальной системе образования города Ярославля на 2023-2024 учебный год</w:t>
        </w:r>
      </w:hyperlink>
      <w:r w:rsidR="004F49CF">
        <w:rPr>
          <w:sz w:val="26"/>
          <w:szCs w:val="26"/>
        </w:rPr>
        <w:t>.</w:t>
      </w:r>
    </w:p>
    <w:p w14:paraId="498E4937" w14:textId="77777777" w:rsidR="00E0474D" w:rsidRPr="004F49CF" w:rsidRDefault="00E0474D" w:rsidP="00E16D29">
      <w:pPr>
        <w:ind w:firstLine="709"/>
        <w:jc w:val="both"/>
        <w:rPr>
          <w:sz w:val="26"/>
          <w:szCs w:val="26"/>
        </w:rPr>
      </w:pPr>
    </w:p>
    <w:p w14:paraId="5E5E6028" w14:textId="7ABC9CFB" w:rsidR="00432132" w:rsidRPr="004F49CF" w:rsidRDefault="00432132" w:rsidP="00E16D29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9CF">
        <w:rPr>
          <w:rFonts w:ascii="Times New Roman" w:hAnsi="Times New Roman" w:cs="Times New Roman"/>
          <w:sz w:val="26"/>
          <w:szCs w:val="26"/>
        </w:rPr>
        <w:t xml:space="preserve">Работа учреждения в статусе муниципальной инновационной площадки (МИП) по проекту «Практика повышения профессиональных компетенций педагогических работников по направлению «Образовательная робототехника Arduino». В результате работы МИП разработан курс повышения </w:t>
      </w:r>
      <w:r w:rsidRPr="004F49CF">
        <w:rPr>
          <w:rFonts w:ascii="Times New Roman" w:hAnsi="Times New Roman" w:cs="Times New Roman"/>
          <w:sz w:val="26"/>
          <w:szCs w:val="26"/>
        </w:rPr>
        <w:lastRenderedPageBreak/>
        <w:t>квалификации «Образовательная робототехника – Arduino. Быстрый старт» для муниципальной системы образования г. Ярославля.</w:t>
      </w:r>
    </w:p>
    <w:p w14:paraId="729BA176" w14:textId="77777777" w:rsidR="00E0474D" w:rsidRPr="004F49CF" w:rsidRDefault="00E0474D" w:rsidP="00E16D29">
      <w:pPr>
        <w:ind w:firstLine="709"/>
        <w:jc w:val="both"/>
        <w:rPr>
          <w:rFonts w:eastAsiaTheme="minorHAnsi"/>
          <w:sz w:val="26"/>
          <w:szCs w:val="26"/>
        </w:rPr>
      </w:pPr>
    </w:p>
    <w:p w14:paraId="659BBBE4" w14:textId="7240738D" w:rsidR="00432132" w:rsidRDefault="009150A8" w:rsidP="00E16D29">
      <w:pPr>
        <w:ind w:firstLine="709"/>
        <w:jc w:val="both"/>
      </w:pPr>
      <w:hyperlink r:id="rId9" w:tooltip=" скачать  документ " w:history="1">
        <w:r w:rsidR="004F49CF" w:rsidRPr="004F49CF">
          <w:rPr>
            <w:sz w:val="26"/>
            <w:szCs w:val="26"/>
          </w:rPr>
          <w:t>Приказ ДО мэрии г. Ярославля</w:t>
        </w:r>
        <w:proofErr w:type="gramStart"/>
        <w:r w:rsidR="004F49CF" w:rsidRPr="004F49CF">
          <w:rPr>
            <w:sz w:val="26"/>
            <w:szCs w:val="26"/>
          </w:rPr>
          <w:t xml:space="preserve"> О</w:t>
        </w:r>
        <w:proofErr w:type="gramEnd"/>
        <w:r w:rsidR="004F49CF" w:rsidRPr="004F49CF">
          <w:rPr>
            <w:sz w:val="26"/>
            <w:szCs w:val="26"/>
          </w:rPr>
          <w:t xml:space="preserve"> присвоении статуса муниципальной инновационной площадки, муниципального ресурсного центра образовательным учреждениям на 2023/2024 учебный год</w:t>
        </w:r>
      </w:hyperlink>
      <w:r w:rsidR="004F49CF">
        <w:t>.</w:t>
      </w:r>
    </w:p>
    <w:p w14:paraId="2E29061E" w14:textId="77777777" w:rsidR="007D6F78" w:rsidRPr="00B45B36" w:rsidRDefault="007D6F78" w:rsidP="004F49CF">
      <w:pPr>
        <w:ind w:left="-15" w:right="5"/>
        <w:jc w:val="both"/>
        <w:rPr>
          <w:sz w:val="26"/>
          <w:szCs w:val="26"/>
        </w:rPr>
      </w:pPr>
    </w:p>
    <w:p w14:paraId="3D04E353" w14:textId="002FDFC5" w:rsidR="00367F4F" w:rsidRPr="00E16D29" w:rsidRDefault="00D12A2A" w:rsidP="00E16D29">
      <w:pPr>
        <w:pStyle w:val="a3"/>
        <w:numPr>
          <w:ilvl w:val="0"/>
          <w:numId w:val="9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Участие учреждения в грантовых конкурсах</w:t>
      </w:r>
      <w:r w:rsidR="00367F4F" w:rsidRPr="00B45B36">
        <w:rPr>
          <w:rFonts w:ascii="Times New Roman" w:hAnsi="Times New Roman" w:cs="Times New Roman"/>
          <w:b/>
          <w:sz w:val="26"/>
          <w:szCs w:val="26"/>
        </w:rPr>
        <w:t>.</w:t>
      </w:r>
    </w:p>
    <w:p w14:paraId="7E25F3E6" w14:textId="2363895B" w:rsidR="00FC5B9E" w:rsidRPr="00E16D29" w:rsidRDefault="00FC5B9E" w:rsidP="00E16D29">
      <w:pPr>
        <w:ind w:firstLine="709"/>
        <w:jc w:val="both"/>
        <w:rPr>
          <w:bCs/>
          <w:sz w:val="26"/>
          <w:szCs w:val="26"/>
        </w:rPr>
      </w:pPr>
      <w:r w:rsidRPr="001042D6">
        <w:rPr>
          <w:bCs/>
          <w:sz w:val="26"/>
          <w:szCs w:val="26"/>
        </w:rPr>
        <w:t xml:space="preserve">В настоящий момент в разработке </w:t>
      </w:r>
      <w:r w:rsidR="00EE0433" w:rsidRPr="001042D6">
        <w:rPr>
          <w:bCs/>
          <w:sz w:val="26"/>
          <w:szCs w:val="26"/>
        </w:rPr>
        <w:t xml:space="preserve">МОУ ДО «ГЦТТ» </w:t>
      </w:r>
      <w:r w:rsidR="008047D5" w:rsidRPr="001042D6">
        <w:rPr>
          <w:bCs/>
          <w:sz w:val="26"/>
          <w:szCs w:val="26"/>
        </w:rPr>
        <w:t>заявка</w:t>
      </w:r>
      <w:r w:rsidR="00E16D29">
        <w:rPr>
          <w:bCs/>
          <w:sz w:val="26"/>
          <w:szCs w:val="26"/>
        </w:rPr>
        <w:t xml:space="preserve"> на </w:t>
      </w:r>
      <w:r w:rsidRPr="00E16D29">
        <w:rPr>
          <w:bCs/>
          <w:sz w:val="26"/>
          <w:szCs w:val="26"/>
        </w:rPr>
        <w:t xml:space="preserve">Всероссийский </w:t>
      </w:r>
      <w:proofErr w:type="spellStart"/>
      <w:r w:rsidRPr="00E16D29">
        <w:rPr>
          <w:bCs/>
          <w:sz w:val="26"/>
          <w:szCs w:val="26"/>
        </w:rPr>
        <w:t>грантовый</w:t>
      </w:r>
      <w:proofErr w:type="spellEnd"/>
      <w:r w:rsidRPr="00E16D29">
        <w:rPr>
          <w:bCs/>
          <w:sz w:val="26"/>
          <w:szCs w:val="26"/>
        </w:rPr>
        <w:t xml:space="preserve"> конкурс проектов «Сквозные образовательные траектории», номинация: воспитание и социализация, проект: «Создание доступной и привлекательной цифровой образовательной среды по программированию для детей младшего школьного возраста и их родителей».</w:t>
      </w:r>
    </w:p>
    <w:p w14:paraId="366B7C9A" w14:textId="77777777" w:rsidR="008047D5" w:rsidRDefault="008047D5" w:rsidP="00E16D29">
      <w:pPr>
        <w:pStyle w:val="a3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E60CBA" w14:textId="636A4FA9" w:rsidR="008047D5" w:rsidRDefault="008047D5" w:rsidP="00E16D2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Сотрудники Центра прошли обучение</w:t>
      </w:r>
      <w:r w:rsidRPr="008047D5">
        <w:rPr>
          <w:bCs/>
          <w:sz w:val="26"/>
          <w:szCs w:val="26"/>
        </w:rPr>
        <w:t>:</w:t>
      </w:r>
    </w:p>
    <w:p w14:paraId="007EE70E" w14:textId="456B0ABA" w:rsidR="008047D5" w:rsidRPr="008047D5" w:rsidRDefault="008047D5" w:rsidP="00E16D29">
      <w:pPr>
        <w:ind w:firstLine="709"/>
        <w:jc w:val="both"/>
        <w:rPr>
          <w:bCs/>
          <w:sz w:val="26"/>
          <w:szCs w:val="26"/>
        </w:rPr>
      </w:pPr>
      <w:r w:rsidRPr="008047D5">
        <w:rPr>
          <w:bCs/>
          <w:sz w:val="26"/>
          <w:szCs w:val="26"/>
        </w:rPr>
        <w:t xml:space="preserve">29 мая 2024 года рабочая группа МОУ ДО «ГЦТТ» посетила семинар по </w:t>
      </w:r>
      <w:proofErr w:type="spellStart"/>
      <w:r w:rsidRPr="008047D5">
        <w:rPr>
          <w:bCs/>
          <w:sz w:val="26"/>
          <w:szCs w:val="26"/>
        </w:rPr>
        <w:t>грантовой</w:t>
      </w:r>
      <w:proofErr w:type="spellEnd"/>
      <w:r w:rsidRPr="008047D5">
        <w:rPr>
          <w:bCs/>
          <w:sz w:val="26"/>
          <w:szCs w:val="26"/>
        </w:rPr>
        <w:t xml:space="preserve"> деятельности от МОУ «ГЦРО»</w:t>
      </w:r>
      <w:r>
        <w:rPr>
          <w:bCs/>
          <w:sz w:val="26"/>
          <w:szCs w:val="26"/>
        </w:rPr>
        <w:t>;</w:t>
      </w:r>
    </w:p>
    <w:p w14:paraId="1B82FC50" w14:textId="36874E69" w:rsidR="008047D5" w:rsidRPr="008047D5" w:rsidRDefault="008047D5" w:rsidP="00E16D29">
      <w:pPr>
        <w:ind w:firstLine="709"/>
        <w:jc w:val="both"/>
        <w:rPr>
          <w:bCs/>
          <w:sz w:val="26"/>
          <w:szCs w:val="26"/>
        </w:rPr>
      </w:pPr>
      <w:r w:rsidRPr="008047D5">
        <w:rPr>
          <w:bCs/>
          <w:sz w:val="26"/>
          <w:szCs w:val="26"/>
        </w:rPr>
        <w:t xml:space="preserve">В октябре 2023 года «Основы для новичков (актуальность, цели, задачи, результаты социально-значимого проекта) </w:t>
      </w:r>
      <w:proofErr w:type="spellStart"/>
      <w:r w:rsidRPr="008047D5">
        <w:rPr>
          <w:bCs/>
          <w:sz w:val="26"/>
          <w:szCs w:val="26"/>
        </w:rPr>
        <w:t>Росеник</w:t>
      </w:r>
      <w:proofErr w:type="spellEnd"/>
      <w:r w:rsidRPr="008047D5">
        <w:rPr>
          <w:bCs/>
          <w:sz w:val="26"/>
          <w:szCs w:val="26"/>
        </w:rPr>
        <w:t xml:space="preserve"> И.В.</w:t>
      </w:r>
      <w:r>
        <w:rPr>
          <w:bCs/>
          <w:sz w:val="26"/>
          <w:szCs w:val="26"/>
        </w:rPr>
        <w:t>;</w:t>
      </w:r>
    </w:p>
    <w:p w14:paraId="0B163A25" w14:textId="1834A35A" w:rsidR="008047D5" w:rsidRPr="008047D5" w:rsidRDefault="008047D5" w:rsidP="00E16D29">
      <w:pPr>
        <w:ind w:firstLine="709"/>
        <w:jc w:val="both"/>
        <w:rPr>
          <w:bCs/>
          <w:sz w:val="26"/>
          <w:szCs w:val="26"/>
        </w:rPr>
      </w:pPr>
      <w:r w:rsidRPr="008047D5">
        <w:rPr>
          <w:bCs/>
          <w:sz w:val="26"/>
          <w:szCs w:val="26"/>
        </w:rPr>
        <w:t>«ФАНДРАЙЗИНГ» – руководитель семинара Филиппов Г.А., доцент кафедры экономической теории и менеджмента Ярославского государственного педагогического университета им. К.Д. Ушинского</w:t>
      </w:r>
      <w:r>
        <w:rPr>
          <w:bCs/>
          <w:sz w:val="26"/>
          <w:szCs w:val="26"/>
        </w:rPr>
        <w:t>;</w:t>
      </w:r>
    </w:p>
    <w:p w14:paraId="6EC14FF1" w14:textId="77777777" w:rsidR="008047D5" w:rsidRPr="008047D5" w:rsidRDefault="008047D5" w:rsidP="00E16D29">
      <w:pPr>
        <w:ind w:firstLine="709"/>
        <w:jc w:val="both"/>
        <w:rPr>
          <w:bCs/>
          <w:sz w:val="26"/>
          <w:szCs w:val="26"/>
        </w:rPr>
      </w:pPr>
      <w:r w:rsidRPr="008047D5">
        <w:rPr>
          <w:bCs/>
          <w:sz w:val="26"/>
          <w:szCs w:val="26"/>
        </w:rPr>
        <w:t>«</w:t>
      </w:r>
      <w:proofErr w:type="spellStart"/>
      <w:r w:rsidRPr="008047D5">
        <w:rPr>
          <w:bCs/>
          <w:sz w:val="26"/>
          <w:szCs w:val="26"/>
        </w:rPr>
        <w:t>Грантовые</w:t>
      </w:r>
      <w:proofErr w:type="spellEnd"/>
      <w:r w:rsidRPr="008047D5">
        <w:rPr>
          <w:bCs/>
          <w:sz w:val="26"/>
          <w:szCs w:val="26"/>
        </w:rPr>
        <w:t xml:space="preserve"> конкурсы для образовательных организаций» и «Социальное проектирование» – руководитель семинара Холодова Эвелина Олеговна, методист МБОУ ДО «НИМЦ», эксперт региональных и федеральных конкурсов республика Башкортостан.</w:t>
      </w:r>
    </w:p>
    <w:p w14:paraId="6519A0A7" w14:textId="77777777" w:rsidR="00FC5B9E" w:rsidRPr="00B45B36" w:rsidRDefault="00FC5B9E" w:rsidP="00FC5B9E">
      <w:pPr>
        <w:spacing w:line="276" w:lineRule="auto"/>
        <w:jc w:val="both"/>
        <w:rPr>
          <w:b/>
          <w:sz w:val="26"/>
          <w:szCs w:val="26"/>
        </w:rPr>
      </w:pPr>
    </w:p>
    <w:p w14:paraId="233508FA" w14:textId="77777777" w:rsidR="00D12A2A" w:rsidRPr="00B45B36" w:rsidRDefault="00D12A2A" w:rsidP="00E16D29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Количество детей/педагогов, принявших участие в конкурсах в 2023-2024 учебн</w:t>
      </w:r>
      <w:r w:rsidR="001F79B6" w:rsidRPr="00B45B36">
        <w:rPr>
          <w:rFonts w:ascii="Times New Roman" w:hAnsi="Times New Roman" w:cs="Times New Roman"/>
          <w:b/>
          <w:sz w:val="26"/>
          <w:szCs w:val="26"/>
        </w:rPr>
        <w:t>ом</w:t>
      </w:r>
      <w:r w:rsidRPr="00B45B3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F79B6" w:rsidRPr="00B45B36">
        <w:rPr>
          <w:rFonts w:ascii="Times New Roman" w:hAnsi="Times New Roman" w:cs="Times New Roman"/>
          <w:b/>
          <w:sz w:val="26"/>
          <w:szCs w:val="26"/>
        </w:rPr>
        <w:t>у</w:t>
      </w:r>
      <w:r w:rsidR="00FF5526" w:rsidRPr="00B45B36">
        <w:rPr>
          <w:rFonts w:ascii="Times New Roman" w:hAnsi="Times New Roman" w:cs="Times New Roman"/>
          <w:b/>
          <w:sz w:val="26"/>
          <w:szCs w:val="26"/>
        </w:rPr>
        <w:t>*</w:t>
      </w:r>
      <w:r w:rsidR="001F79B6" w:rsidRPr="00B45B36">
        <w:rPr>
          <w:rFonts w:ascii="Times New Roman" w:hAnsi="Times New Roman" w:cs="Times New Roman"/>
          <w:b/>
          <w:sz w:val="26"/>
          <w:szCs w:val="26"/>
        </w:rPr>
        <w:t>.</w:t>
      </w:r>
    </w:p>
    <w:p w14:paraId="44A61E49" w14:textId="77777777" w:rsidR="00230247" w:rsidRPr="00B45B36" w:rsidRDefault="00230247" w:rsidP="0023024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8"/>
        <w:gridCol w:w="3110"/>
        <w:gridCol w:w="2965"/>
        <w:gridCol w:w="2800"/>
      </w:tblGrid>
      <w:tr w:rsidR="00AA1775" w:rsidRPr="00B45B36" w14:paraId="77013555" w14:textId="77777777" w:rsidTr="00AA17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AA97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50D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788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</w:p>
          <w:p w14:paraId="314C6DC9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665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</w:t>
            </w:r>
          </w:p>
          <w:p w14:paraId="4D5CAA61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</w:tr>
      <w:tr w:rsidR="00AA1775" w:rsidRPr="00B45B36" w14:paraId="25B62FED" w14:textId="77777777" w:rsidTr="00AA1775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05E1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Дети участники</w:t>
            </w:r>
          </w:p>
        </w:tc>
      </w:tr>
      <w:tr w:rsidR="00AA1775" w:rsidRPr="00B45B36" w14:paraId="1E293B45" w14:textId="77777777" w:rsidTr="00AA17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0DC" w14:textId="1358D62A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8FD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FF6D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A016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AA1775" w:rsidRPr="00B45B36" w14:paraId="02ED4F88" w14:textId="77777777" w:rsidTr="00AA1775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8049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Педагоги участники</w:t>
            </w:r>
          </w:p>
        </w:tc>
      </w:tr>
      <w:tr w:rsidR="00AA1775" w:rsidRPr="00B45B36" w14:paraId="7E2E6127" w14:textId="77777777" w:rsidTr="00AA17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42B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6591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4464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8C90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1775" w:rsidRPr="00B45B36" w14:paraId="69758D00" w14:textId="77777777" w:rsidTr="00AA1775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0423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Дети победители/призеры</w:t>
            </w:r>
          </w:p>
        </w:tc>
      </w:tr>
      <w:tr w:rsidR="00AA1775" w:rsidRPr="00B45B36" w14:paraId="1B50EDE8" w14:textId="77777777" w:rsidTr="00AA17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47B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9B6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B97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3CD7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A1775" w:rsidRPr="00B45B36" w14:paraId="0E529499" w14:textId="77777777" w:rsidTr="00AA1775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A30B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Педагоги победители/призеры</w:t>
            </w:r>
          </w:p>
        </w:tc>
      </w:tr>
      <w:tr w:rsidR="00AA1775" w:rsidRPr="00B45B36" w14:paraId="3B1AF0E1" w14:textId="77777777" w:rsidTr="00AA177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C85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10DD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11E" w14:textId="77777777" w:rsidR="00AA1775" w:rsidRPr="00B45B36" w:rsidRDefault="00AA1775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5C8" w14:textId="77777777" w:rsidR="00AA1775" w:rsidRPr="00B45B36" w:rsidRDefault="00AA1775" w:rsidP="00AA1775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B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2E83002" w14:textId="7108F35E" w:rsidR="008047D5" w:rsidRDefault="00FF5526" w:rsidP="008047D5">
      <w:pPr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 </w:t>
      </w:r>
    </w:p>
    <w:p w14:paraId="1ACB8D90" w14:textId="343941B1" w:rsidR="008047D5" w:rsidRPr="00DF314D" w:rsidRDefault="00E16D29" w:rsidP="008047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Так</w:t>
      </w:r>
      <w:r w:rsidR="008047D5" w:rsidRPr="00DF314D">
        <w:rPr>
          <w:b/>
          <w:sz w:val="26"/>
          <w:szCs w:val="26"/>
        </w:rPr>
        <w:t xml:space="preserve">же </w:t>
      </w:r>
      <w:proofErr w:type="gramStart"/>
      <w:r w:rsidR="008047D5" w:rsidRPr="00DF314D">
        <w:rPr>
          <w:b/>
          <w:sz w:val="26"/>
          <w:szCs w:val="26"/>
        </w:rPr>
        <w:t>обучающиеся</w:t>
      </w:r>
      <w:proofErr w:type="gramEnd"/>
      <w:r w:rsidR="008047D5" w:rsidRPr="00DF314D">
        <w:rPr>
          <w:b/>
          <w:sz w:val="26"/>
          <w:szCs w:val="26"/>
        </w:rPr>
        <w:t xml:space="preserve"> приняли участие в мероприятии международного уровня:</w:t>
      </w:r>
    </w:p>
    <w:p w14:paraId="0E028836" w14:textId="77777777" w:rsidR="008047D5" w:rsidRPr="00DF314D" w:rsidRDefault="008047D5" w:rsidP="008047D5">
      <w:pPr>
        <w:ind w:left="-150" w:right="-30"/>
        <w:rPr>
          <w:b/>
          <w:sz w:val="26"/>
          <w:szCs w:val="26"/>
        </w:rPr>
      </w:pPr>
      <w:r w:rsidRPr="00DF314D">
        <w:rPr>
          <w:b/>
          <w:sz w:val="26"/>
          <w:szCs w:val="26"/>
        </w:rPr>
        <w:fldChar w:fldCharType="begin"/>
      </w:r>
      <w:r w:rsidRPr="00DF314D">
        <w:rPr>
          <w:b/>
          <w:sz w:val="26"/>
          <w:szCs w:val="26"/>
        </w:rPr>
        <w:instrText xml:space="preserve"> HYPERLINK "https://tehnostrelka52.ru/" \t "_blank" </w:instrText>
      </w:r>
      <w:r w:rsidRPr="00DF314D">
        <w:rPr>
          <w:b/>
          <w:sz w:val="26"/>
          <w:szCs w:val="26"/>
        </w:rPr>
        <w:fldChar w:fldCharType="separate"/>
      </w:r>
    </w:p>
    <w:p w14:paraId="12302A41" w14:textId="169F7B8A" w:rsidR="008047D5" w:rsidRPr="00DF314D" w:rsidRDefault="00DF314D" w:rsidP="00E16D29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314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Междунар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одный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медиахакатон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MediaLight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6D29"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</w:t>
      </w:r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>Международн</w:t>
      </w:r>
      <w:r w:rsidR="00E16D29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> фестивал</w:t>
      </w:r>
      <w:r w:rsidR="00E16D29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> «</w:t>
      </w:r>
      <w:proofErr w:type="spellStart"/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>ТехноСтрелка</w:t>
      </w:r>
      <w:proofErr w:type="spellEnd"/>
      <w:r w:rsidR="00E16D29" w:rsidRPr="00E16D29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8047D5" w:rsidRPr="00DF314D">
        <w:rPr>
          <w:rFonts w:ascii="Times New Roman" w:eastAsia="Times New Roman" w:hAnsi="Times New Roman" w:cs="Times New Roman"/>
          <w:b/>
          <w:sz w:val="26"/>
          <w:szCs w:val="26"/>
        </w:rPr>
        <w:t xml:space="preserve">, г. Нижний Новгород – 3 команды (9 человек). Педагоги-наставники </w:t>
      </w:r>
      <w:proofErr w:type="spellStart"/>
      <w:r w:rsidR="008047D5" w:rsidRPr="00DF314D">
        <w:rPr>
          <w:rFonts w:ascii="Times New Roman" w:eastAsia="Times New Roman" w:hAnsi="Times New Roman" w:cs="Times New Roman"/>
          <w:b/>
          <w:sz w:val="26"/>
          <w:szCs w:val="26"/>
        </w:rPr>
        <w:t>Подковкин</w:t>
      </w:r>
      <w:proofErr w:type="spellEnd"/>
      <w:r w:rsidR="008047D5" w:rsidRPr="00DF314D">
        <w:rPr>
          <w:rFonts w:ascii="Times New Roman" w:eastAsia="Times New Roman" w:hAnsi="Times New Roman" w:cs="Times New Roman"/>
          <w:b/>
          <w:sz w:val="26"/>
          <w:szCs w:val="26"/>
        </w:rPr>
        <w:t xml:space="preserve"> А.Г. и </w:t>
      </w:r>
      <w:proofErr w:type="spellStart"/>
      <w:r w:rsidR="008047D5" w:rsidRPr="00DF314D">
        <w:rPr>
          <w:rFonts w:ascii="Times New Roman" w:eastAsia="Times New Roman" w:hAnsi="Times New Roman" w:cs="Times New Roman"/>
          <w:b/>
          <w:sz w:val="26"/>
          <w:szCs w:val="26"/>
        </w:rPr>
        <w:t>Зыонг</w:t>
      </w:r>
      <w:proofErr w:type="spellEnd"/>
      <w:r w:rsidR="008047D5" w:rsidRPr="00DF314D">
        <w:rPr>
          <w:rFonts w:ascii="Times New Roman" w:eastAsia="Times New Roman" w:hAnsi="Times New Roman" w:cs="Times New Roman"/>
          <w:b/>
          <w:sz w:val="26"/>
          <w:szCs w:val="26"/>
        </w:rPr>
        <w:t xml:space="preserve"> Ю.М.</w:t>
      </w:r>
    </w:p>
    <w:p w14:paraId="5CD1C0A6" w14:textId="1B7A3D4D" w:rsidR="008047D5" w:rsidRPr="00E16D29" w:rsidRDefault="008047D5" w:rsidP="00F65DE0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314D">
        <w:rPr>
          <w:rFonts w:ascii="Times New Roman" w:eastAsia="Times New Roman" w:hAnsi="Times New Roman" w:cs="Times New Roman"/>
          <w:b/>
          <w:sz w:val="26"/>
          <w:szCs w:val="26"/>
        </w:rPr>
        <w:t>Международные соревнования сре</w:t>
      </w:r>
      <w:r w:rsidR="00F65DE0">
        <w:rPr>
          <w:rFonts w:ascii="Times New Roman" w:eastAsia="Times New Roman" w:hAnsi="Times New Roman" w:cs="Times New Roman"/>
          <w:b/>
          <w:sz w:val="26"/>
          <w:szCs w:val="26"/>
        </w:rPr>
        <w:t xml:space="preserve">ди юниоров "Гран-При России" по </w:t>
      </w:r>
      <w:r w:rsidRPr="00DF314D">
        <w:rPr>
          <w:rFonts w:ascii="Times New Roman" w:eastAsia="Times New Roman" w:hAnsi="Times New Roman" w:cs="Times New Roman"/>
          <w:b/>
          <w:sz w:val="26"/>
          <w:szCs w:val="26"/>
        </w:rPr>
        <w:t xml:space="preserve">стендовому судомоделизму (модели категории С),  г. Москва. </w:t>
      </w:r>
      <w:r w:rsidR="00E16D2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6D29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Обучающиеся МОУ ДО «ГЦТТ» Пичугин Фёдор и Андрей </w:t>
      </w:r>
      <w:proofErr w:type="spellStart"/>
      <w:r w:rsidRPr="00E16D29">
        <w:rPr>
          <w:rFonts w:ascii="Times New Roman" w:eastAsia="Times New Roman" w:hAnsi="Times New Roman" w:cs="Times New Roman"/>
          <w:b/>
          <w:sz w:val="26"/>
          <w:szCs w:val="26"/>
        </w:rPr>
        <w:t>Мазитов</w:t>
      </w:r>
      <w:proofErr w:type="spellEnd"/>
      <w:r w:rsidRPr="00E16D29">
        <w:rPr>
          <w:rFonts w:ascii="Times New Roman" w:eastAsia="Times New Roman" w:hAnsi="Times New Roman" w:cs="Times New Roman"/>
          <w:b/>
          <w:sz w:val="26"/>
          <w:szCs w:val="26"/>
        </w:rPr>
        <w:t xml:space="preserve">   стали победителями в секции: С, класс: С6ю, заняв 1 место  и 2 место. </w:t>
      </w:r>
      <w:r w:rsidR="00F65DE0">
        <w:rPr>
          <w:rFonts w:ascii="Times New Roman" w:eastAsia="Times New Roman" w:hAnsi="Times New Roman" w:cs="Times New Roman"/>
          <w:b/>
          <w:sz w:val="26"/>
          <w:szCs w:val="26"/>
        </w:rPr>
        <w:t xml:space="preserve"> Педагог</w:t>
      </w:r>
      <w:r w:rsidR="00F65DE0" w:rsidRPr="00F65DE0">
        <w:rPr>
          <w:rFonts w:ascii="Times New Roman" w:eastAsia="Times New Roman" w:hAnsi="Times New Roman" w:cs="Times New Roman"/>
          <w:b/>
          <w:sz w:val="26"/>
          <w:szCs w:val="26"/>
        </w:rPr>
        <w:t>-наставник</w:t>
      </w:r>
      <w:r w:rsidR="00F65DE0">
        <w:rPr>
          <w:rFonts w:ascii="Times New Roman" w:eastAsia="Times New Roman" w:hAnsi="Times New Roman" w:cs="Times New Roman"/>
          <w:b/>
          <w:sz w:val="26"/>
          <w:szCs w:val="26"/>
        </w:rPr>
        <w:t xml:space="preserve">   Уханов А.И.</w:t>
      </w:r>
    </w:p>
    <w:p w14:paraId="10A40325" w14:textId="5497EFAB" w:rsidR="008047D5" w:rsidRPr="008047D5" w:rsidRDefault="008047D5" w:rsidP="008047D5">
      <w:pPr>
        <w:jc w:val="both"/>
        <w:rPr>
          <w:sz w:val="26"/>
          <w:szCs w:val="26"/>
        </w:rPr>
      </w:pPr>
      <w:r w:rsidRPr="00DF314D">
        <w:rPr>
          <w:b/>
          <w:sz w:val="26"/>
          <w:szCs w:val="26"/>
        </w:rPr>
        <w:fldChar w:fldCharType="end"/>
      </w:r>
    </w:p>
    <w:p w14:paraId="1191C4CB" w14:textId="0497ADDC" w:rsidR="008047D5" w:rsidRPr="008047D5" w:rsidRDefault="008047D5" w:rsidP="008047D5">
      <w:pPr>
        <w:jc w:val="both"/>
        <w:rPr>
          <w:sz w:val="26"/>
          <w:szCs w:val="26"/>
        </w:rPr>
      </w:pPr>
      <w:r w:rsidRPr="008047D5">
        <w:rPr>
          <w:sz w:val="26"/>
          <w:szCs w:val="26"/>
        </w:rPr>
        <w:t xml:space="preserve">* Информация представлена без участия в </w:t>
      </w:r>
      <w:proofErr w:type="gramStart"/>
      <w:r w:rsidRPr="008047D5">
        <w:rPr>
          <w:sz w:val="26"/>
          <w:szCs w:val="26"/>
        </w:rPr>
        <w:t>интернет-конкурсах</w:t>
      </w:r>
      <w:proofErr w:type="gramEnd"/>
      <w:r w:rsidRPr="008047D5">
        <w:rPr>
          <w:sz w:val="26"/>
          <w:szCs w:val="26"/>
        </w:rPr>
        <w:t>, а так же конкурсах, не входящих в муниципальную программу «Развитие образования в городе Ярославле» на 2023 – 2025 годы.</w:t>
      </w:r>
    </w:p>
    <w:p w14:paraId="40425A11" w14:textId="0D41EE6B" w:rsidR="008047D5" w:rsidRPr="008047D5" w:rsidRDefault="008047D5" w:rsidP="008047D5">
      <w:pPr>
        <w:jc w:val="both"/>
        <w:rPr>
          <w:sz w:val="26"/>
          <w:szCs w:val="26"/>
        </w:rPr>
      </w:pPr>
      <w:r w:rsidRPr="008047D5">
        <w:rPr>
          <w:sz w:val="26"/>
          <w:szCs w:val="26"/>
        </w:rPr>
        <w:t xml:space="preserve">Наиболее значимые победы </w:t>
      </w:r>
      <w:proofErr w:type="gramStart"/>
      <w:r w:rsidRPr="008047D5">
        <w:rPr>
          <w:sz w:val="26"/>
          <w:szCs w:val="26"/>
        </w:rPr>
        <w:t>обучающихся</w:t>
      </w:r>
      <w:proofErr w:type="gramEnd"/>
      <w:r w:rsidRPr="008047D5">
        <w:rPr>
          <w:sz w:val="26"/>
          <w:szCs w:val="26"/>
        </w:rPr>
        <w:t xml:space="preserve"> МОУ ДО «ГЦТТ» в 2023-2024 учебном году</w:t>
      </w:r>
      <w:r w:rsidR="007D6F78">
        <w:rPr>
          <w:sz w:val="26"/>
          <w:szCs w:val="26"/>
        </w:rPr>
        <w:t xml:space="preserve"> представлены в Приложении 3</w:t>
      </w:r>
      <w:r w:rsidRPr="008047D5">
        <w:rPr>
          <w:sz w:val="26"/>
          <w:szCs w:val="26"/>
        </w:rPr>
        <w:t xml:space="preserve">. </w:t>
      </w:r>
    </w:p>
    <w:p w14:paraId="4D31FBB2" w14:textId="77777777" w:rsidR="008047D5" w:rsidRDefault="008047D5" w:rsidP="008047D5">
      <w:pPr>
        <w:jc w:val="both"/>
        <w:rPr>
          <w:sz w:val="24"/>
          <w:szCs w:val="24"/>
        </w:rPr>
      </w:pPr>
    </w:p>
    <w:p w14:paraId="36E41767" w14:textId="691C034A" w:rsidR="001F79B6" w:rsidRPr="00E16D29" w:rsidRDefault="001F79B6" w:rsidP="00E16D29">
      <w:pPr>
        <w:pStyle w:val="a3"/>
        <w:numPr>
          <w:ilvl w:val="0"/>
          <w:numId w:val="9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D29">
        <w:rPr>
          <w:rFonts w:ascii="Times New Roman" w:hAnsi="Times New Roman" w:cs="Times New Roman"/>
          <w:b/>
          <w:sz w:val="26"/>
          <w:szCs w:val="26"/>
        </w:rPr>
        <w:t>Наиболее значимые события, прошедшие в учреждении для муниципальной систе</w:t>
      </w:r>
      <w:r w:rsidR="00CE4416" w:rsidRPr="00E16D29">
        <w:rPr>
          <w:rFonts w:ascii="Times New Roman" w:hAnsi="Times New Roman" w:cs="Times New Roman"/>
          <w:b/>
          <w:sz w:val="26"/>
          <w:szCs w:val="26"/>
        </w:rPr>
        <w:t>мы образования города Ярославля</w:t>
      </w:r>
    </w:p>
    <w:p w14:paraId="6762A5E7" w14:textId="77777777" w:rsidR="00CE4416" w:rsidRPr="00E16D29" w:rsidRDefault="00CE4416" w:rsidP="00E16D2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8386CD" w14:textId="77777777" w:rsidR="00CE4416" w:rsidRPr="00E16D29" w:rsidRDefault="00CE4416" w:rsidP="00E16D29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В 2023-2024 учебном году в МОУ ДО «ГЦТТ» прошли следующие значимые события:</w:t>
      </w:r>
    </w:p>
    <w:p w14:paraId="26D7584A" w14:textId="77777777" w:rsidR="00CE4416" w:rsidRPr="00E16D29" w:rsidRDefault="00CE4416" w:rsidP="00E16D2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6D29">
        <w:rPr>
          <w:rFonts w:ascii="Times New Roman" w:hAnsi="Times New Roman" w:cs="Times New Roman"/>
          <w:bCs/>
          <w:sz w:val="26"/>
          <w:szCs w:val="26"/>
          <w:lang w:val="en-US"/>
        </w:rPr>
        <w:t>XI</w:t>
      </w:r>
      <w:r w:rsidRPr="00E16D29">
        <w:rPr>
          <w:rFonts w:ascii="Times New Roman" w:hAnsi="Times New Roman" w:cs="Times New Roman"/>
          <w:bCs/>
          <w:sz w:val="26"/>
          <w:szCs w:val="26"/>
        </w:rPr>
        <w:t xml:space="preserve"> городские дни науки и техники в этом году объединили в себя более 20 мероприятий для обучающихся МСО и педагогических работников, включая конкурсные мероприятия, практические семинары, профориентационные события, охватив более 300 участников г. Ярославля и области.</w:t>
      </w:r>
    </w:p>
    <w:p w14:paraId="2E62E55A" w14:textId="77777777" w:rsidR="00CE4416" w:rsidRPr="00E16D29" w:rsidRDefault="00CE4416" w:rsidP="00E16D2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6D29">
        <w:rPr>
          <w:rFonts w:ascii="Times New Roman" w:hAnsi="Times New Roman" w:cs="Times New Roman"/>
          <w:bCs/>
          <w:sz w:val="26"/>
          <w:szCs w:val="26"/>
        </w:rPr>
        <w:t>Открытый детский и молодежный фотоконкурс «НеФормат» объединил 150 обучающихся из разных регионов, расширилась вариативность конкурсных заданий, участники получили большой практический опыт.</w:t>
      </w:r>
    </w:p>
    <w:p w14:paraId="230578B3" w14:textId="77777777" w:rsidR="00CE4416" w:rsidRPr="00E16D29" w:rsidRDefault="00CE4416" w:rsidP="00E16D2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6D29">
        <w:rPr>
          <w:rFonts w:ascii="Times New Roman" w:hAnsi="Times New Roman" w:cs="Times New Roman"/>
          <w:bCs/>
          <w:sz w:val="26"/>
          <w:szCs w:val="26"/>
        </w:rPr>
        <w:t xml:space="preserve">Ярославский шахматно-шашечный турнир вызвал большой интерес среди учреждений города. </w:t>
      </w:r>
      <w:r w:rsidR="00FF5526" w:rsidRPr="00E16D29">
        <w:rPr>
          <w:rFonts w:ascii="Times New Roman" w:hAnsi="Times New Roman" w:cs="Times New Roman"/>
          <w:bCs/>
          <w:sz w:val="26"/>
          <w:szCs w:val="26"/>
        </w:rPr>
        <w:t>Турнир п</w:t>
      </w:r>
      <w:r w:rsidRPr="00E16D29">
        <w:rPr>
          <w:rFonts w:ascii="Times New Roman" w:hAnsi="Times New Roman" w:cs="Times New Roman"/>
          <w:bCs/>
          <w:sz w:val="26"/>
          <w:szCs w:val="26"/>
        </w:rPr>
        <w:t>озволил принять участие в мероприятии более 90 обучающимся старшего дошкольного и младшего школьного возрастов. Большинство учреждений, принявших участие в мероприятии, смогли провести на своих базах внутренний турнир для отбора участников на городской уровень.</w:t>
      </w:r>
    </w:p>
    <w:p w14:paraId="23F43E0D" w14:textId="77777777" w:rsidR="00CE4416" w:rsidRPr="00E16D29" w:rsidRDefault="00CE4416" w:rsidP="00E16D29">
      <w:pPr>
        <w:ind w:firstLine="709"/>
        <w:jc w:val="both"/>
        <w:rPr>
          <w:bCs/>
          <w:sz w:val="26"/>
          <w:szCs w:val="26"/>
        </w:rPr>
      </w:pPr>
      <w:r w:rsidRPr="00E16D29">
        <w:rPr>
          <w:bCs/>
          <w:sz w:val="26"/>
          <w:szCs w:val="26"/>
        </w:rPr>
        <w:t>Эти мероприятия способствовали развитию научного и творческого потенциала учащихся, а также повышению интереса к шахматам и шашкам среди молодого поколения.</w:t>
      </w:r>
    </w:p>
    <w:p w14:paraId="6BFD3616" w14:textId="77777777" w:rsidR="00CE4416" w:rsidRPr="00E16D29" w:rsidRDefault="00CE4416" w:rsidP="00E16D29">
      <w:pPr>
        <w:ind w:firstLine="709"/>
        <w:jc w:val="both"/>
        <w:rPr>
          <w:bCs/>
          <w:sz w:val="26"/>
          <w:szCs w:val="26"/>
        </w:rPr>
      </w:pPr>
      <w:r w:rsidRPr="00E16D29">
        <w:rPr>
          <w:bCs/>
          <w:sz w:val="26"/>
          <w:szCs w:val="26"/>
        </w:rPr>
        <w:t xml:space="preserve">Мероприятия были организованы </w:t>
      </w:r>
      <w:r w:rsidR="00FF5526" w:rsidRPr="00E16D29">
        <w:rPr>
          <w:bCs/>
          <w:sz w:val="26"/>
          <w:szCs w:val="26"/>
        </w:rPr>
        <w:t xml:space="preserve">Центром </w:t>
      </w:r>
      <w:r w:rsidRPr="00E16D29">
        <w:rPr>
          <w:bCs/>
          <w:sz w:val="26"/>
          <w:szCs w:val="26"/>
        </w:rPr>
        <w:t>на высоком уровне и привлекли большое количество участников. Они стали важным шагом в развитии муниципальной системы образования Ярославля и способствовали укреплению связей между образовательными учреждениями города.</w:t>
      </w:r>
    </w:p>
    <w:p w14:paraId="6C10E120" w14:textId="77777777" w:rsidR="00CE4416" w:rsidRPr="00E16D29" w:rsidRDefault="00CE4416" w:rsidP="00E16D2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9981A2" w14:textId="77777777" w:rsidR="00432132" w:rsidRPr="00E16D29" w:rsidRDefault="00432132" w:rsidP="00E16D29">
      <w:pPr>
        <w:ind w:firstLine="709"/>
        <w:jc w:val="both"/>
        <w:rPr>
          <w:sz w:val="26"/>
          <w:szCs w:val="26"/>
        </w:rPr>
      </w:pPr>
      <w:r w:rsidRPr="00E16D29">
        <w:rPr>
          <w:sz w:val="26"/>
          <w:szCs w:val="26"/>
        </w:rPr>
        <w:t>В 2023-2024 учебном году педагоги и сотрудники МОУ ДО «ГЦТТ» транслировали опыт работы МСО</w:t>
      </w:r>
      <w:r w:rsidR="007E28C0" w:rsidRPr="00E16D29">
        <w:rPr>
          <w:sz w:val="26"/>
          <w:szCs w:val="26"/>
        </w:rPr>
        <w:t xml:space="preserve"> г. Ярославля на Региональных и Межрегиональных конференциях, участвовали в педагогических форумах и панорамах на уровне города</w:t>
      </w:r>
      <w:r w:rsidRPr="00E16D29">
        <w:rPr>
          <w:sz w:val="26"/>
          <w:szCs w:val="26"/>
        </w:rPr>
        <w:t>:</w:t>
      </w:r>
    </w:p>
    <w:p w14:paraId="420F0B2E" w14:textId="77777777" w:rsidR="00432132" w:rsidRPr="00E16D29" w:rsidRDefault="00432132" w:rsidP="00E16D29">
      <w:pPr>
        <w:ind w:firstLine="709"/>
        <w:jc w:val="both"/>
        <w:rPr>
          <w:sz w:val="26"/>
          <w:szCs w:val="26"/>
        </w:rPr>
      </w:pPr>
    </w:p>
    <w:p w14:paraId="562CA9B1" w14:textId="4D10A747" w:rsidR="00432132" w:rsidRPr="00E16D29" w:rsidRDefault="00432132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Выступление на XV Межрегиональной Ярмарке социально-педагогических инноваций в рамках Года педагога и наставника в Российской Федерации с проектом «Электронное методическое пособие </w:t>
      </w:r>
      <w:r w:rsidRPr="00E16D2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16D29">
        <w:rPr>
          <w:rFonts w:ascii="Times New Roman" w:hAnsi="Times New Roman" w:cs="Times New Roman"/>
          <w:sz w:val="26"/>
          <w:szCs w:val="26"/>
        </w:rPr>
        <w:t xml:space="preserve">«Образовательная </w:t>
      </w:r>
      <w:r w:rsidRPr="00E16D29">
        <w:rPr>
          <w:rFonts w:ascii="Times New Roman" w:hAnsi="Times New Roman" w:cs="Times New Roman"/>
          <w:sz w:val="26"/>
          <w:szCs w:val="26"/>
        </w:rPr>
        <w:lastRenderedPageBreak/>
        <w:t xml:space="preserve">робототехника – </w:t>
      </w:r>
      <w:proofErr w:type="spellStart"/>
      <w:proofErr w:type="gramStart"/>
      <w:r w:rsidRPr="00E16D2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16D29">
        <w:rPr>
          <w:rFonts w:ascii="Times New Roman" w:hAnsi="Times New Roman" w:cs="Times New Roman"/>
          <w:sz w:val="26"/>
          <w:szCs w:val="26"/>
        </w:rPr>
        <w:t>rduino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ide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vs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inkercad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>. быстрый старт»</w:t>
      </w:r>
      <w:r w:rsidRPr="00E16D2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16D29">
        <w:rPr>
          <w:rFonts w:ascii="Times New Roman" w:hAnsi="Times New Roman" w:cs="Times New Roman"/>
          <w:sz w:val="26"/>
          <w:szCs w:val="26"/>
        </w:rPr>
        <w:t>на платформе цифрового сервиса Online Test Pad»   в направлении «Эффективные методические практики и формы наставничества, обеспечивающие непрерывный профессиональный рост педагога» (Ростов, декабрь 2023).</w:t>
      </w:r>
    </w:p>
    <w:p w14:paraId="0A76DE2B" w14:textId="77777777" w:rsidR="00A96E27" w:rsidRPr="00E16D29" w:rsidRDefault="00A96E27" w:rsidP="00E16D29">
      <w:pPr>
        <w:ind w:firstLine="709"/>
        <w:jc w:val="both"/>
        <w:rPr>
          <w:sz w:val="26"/>
          <w:szCs w:val="26"/>
        </w:rPr>
      </w:pPr>
    </w:p>
    <w:p w14:paraId="0D35DC8F" w14:textId="3B8E622E" w:rsidR="00A96E27" w:rsidRPr="00E16D29" w:rsidRDefault="00A96E27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Выступление </w:t>
      </w:r>
      <w:r w:rsidR="007E28C0" w:rsidRPr="00E16D29">
        <w:rPr>
          <w:rFonts w:ascii="Times New Roman" w:hAnsi="Times New Roman" w:cs="Times New Roman"/>
          <w:sz w:val="26"/>
          <w:szCs w:val="26"/>
        </w:rPr>
        <w:t xml:space="preserve">на Международной выставке-форуме «Россия» </w:t>
      </w:r>
      <w:r w:rsidR="00DF314D" w:rsidRPr="00E16D29">
        <w:rPr>
          <w:rFonts w:ascii="Times New Roman" w:hAnsi="Times New Roman" w:cs="Times New Roman"/>
          <w:color w:val="000000"/>
          <w:sz w:val="26"/>
          <w:szCs w:val="26"/>
        </w:rPr>
        <w:t>20 января  в павильоне «Ярославская область» - мастер-классы: «</w:t>
      </w:r>
      <w:proofErr w:type="spellStart"/>
      <w:r w:rsidR="00DF314D" w:rsidRPr="00E16D29">
        <w:rPr>
          <w:rFonts w:ascii="Times New Roman" w:hAnsi="Times New Roman" w:cs="Times New Roman"/>
          <w:color w:val="000000"/>
          <w:sz w:val="26"/>
          <w:szCs w:val="26"/>
        </w:rPr>
        <w:t>Флетлей</w:t>
      </w:r>
      <w:proofErr w:type="spellEnd"/>
      <w:r w:rsidR="00DF314D" w:rsidRPr="00E16D29">
        <w:rPr>
          <w:rFonts w:ascii="Times New Roman" w:hAnsi="Times New Roman" w:cs="Times New Roman"/>
          <w:color w:val="000000"/>
          <w:sz w:val="26"/>
          <w:szCs w:val="26"/>
        </w:rPr>
        <w:t>: техника, приёмы, идеи для жизни и бизнеса» и «Голограмма для смартфона своими руками»  - изготовление конструкции, проводника для проецирования  объёмного изображения»</w:t>
      </w:r>
      <w:r w:rsidRPr="00E16D29">
        <w:rPr>
          <w:rFonts w:ascii="Times New Roman" w:hAnsi="Times New Roman" w:cs="Times New Roman"/>
          <w:sz w:val="26"/>
          <w:szCs w:val="26"/>
        </w:rPr>
        <w:t>;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65B119E" w14:textId="77777777" w:rsidR="007E28C0" w:rsidRPr="00E16D29" w:rsidRDefault="007E28C0" w:rsidP="00E16D29">
      <w:pPr>
        <w:ind w:firstLine="709"/>
        <w:jc w:val="both"/>
        <w:rPr>
          <w:color w:val="000000"/>
          <w:sz w:val="26"/>
          <w:szCs w:val="26"/>
        </w:rPr>
      </w:pPr>
    </w:p>
    <w:p w14:paraId="4EBFD907" w14:textId="5A4E7926" w:rsidR="007E28C0" w:rsidRPr="00E16D29" w:rsidRDefault="007E28C0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D29">
        <w:rPr>
          <w:rFonts w:ascii="Times New Roman" w:hAnsi="Times New Roman" w:cs="Times New Roman"/>
          <w:color w:val="000000"/>
          <w:sz w:val="26"/>
          <w:szCs w:val="26"/>
        </w:rPr>
        <w:t>Выступление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Региональной научно-практической конференции «Техническое творчество Ярославской области: проектная деятельность»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(октябрь 2023)</w:t>
      </w:r>
      <w:r w:rsidR="00137156" w:rsidRPr="00E16D2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0F5BA56" w14:textId="77777777" w:rsidR="00137156" w:rsidRPr="00E16D29" w:rsidRDefault="00137156" w:rsidP="00E16D29">
      <w:pPr>
        <w:ind w:firstLine="709"/>
        <w:jc w:val="both"/>
        <w:rPr>
          <w:color w:val="000000"/>
          <w:sz w:val="26"/>
          <w:szCs w:val="26"/>
        </w:rPr>
      </w:pPr>
    </w:p>
    <w:p w14:paraId="64569120" w14:textId="77777777" w:rsidR="00E16D29" w:rsidRDefault="00137156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Выступление в рамках II</w:t>
      </w:r>
      <w:r w:rsidRPr="00E16D29">
        <w:rPr>
          <w:rFonts w:ascii="Times New Roman" w:hAnsi="Times New Roman" w:cs="Times New Roman"/>
          <w:spacing w:val="-10"/>
          <w:sz w:val="26"/>
          <w:szCs w:val="26"/>
        </w:rPr>
        <w:t xml:space="preserve"> Г</w:t>
      </w:r>
      <w:r w:rsidRPr="00E16D29">
        <w:rPr>
          <w:rFonts w:ascii="Times New Roman" w:hAnsi="Times New Roman" w:cs="Times New Roman"/>
          <w:sz w:val="26"/>
          <w:szCs w:val="26"/>
        </w:rPr>
        <w:t xml:space="preserve">ородского </w:t>
      </w:r>
      <w:r w:rsidRPr="00E16D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фестиваля «Методические</w:t>
      </w:r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кейсы</w:t>
      </w:r>
      <w:r w:rsidRPr="00E16D2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в</w:t>
      </w:r>
      <w:r w:rsidRPr="00E16D2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учреждении дополнительного образования» с мастер-классом «Применение цифровых технологий при</w:t>
      </w:r>
      <w:r w:rsidRPr="00E16D29">
        <w:rPr>
          <w:rFonts w:ascii="Times New Roman" w:hAnsi="Times New Roman" w:cs="Times New Roman"/>
          <w:spacing w:val="-58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обучении</w:t>
      </w:r>
      <w:r w:rsidRPr="00E16D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E16D29">
        <w:rPr>
          <w:rFonts w:ascii="Times New Roman" w:hAnsi="Times New Roman" w:cs="Times New Roman"/>
          <w:sz w:val="26"/>
          <w:szCs w:val="26"/>
        </w:rPr>
        <w:t>бисероплетению</w:t>
      </w:r>
      <w:proofErr w:type="spellEnd"/>
      <w:r w:rsidRPr="00E16D29">
        <w:rPr>
          <w:rFonts w:ascii="Times New Roman" w:hAnsi="Times New Roman" w:cs="Times New Roman"/>
          <w:sz w:val="26"/>
          <w:szCs w:val="26"/>
        </w:rPr>
        <w:t xml:space="preserve">» 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(октябрь 2023);</w:t>
      </w:r>
    </w:p>
    <w:p w14:paraId="73AABB9E" w14:textId="77777777" w:rsidR="00E16D29" w:rsidRPr="00E16D29" w:rsidRDefault="00E16D29" w:rsidP="00E16D2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14:paraId="67CAF08A" w14:textId="680A7155" w:rsidR="00137156" w:rsidRPr="00E16D29" w:rsidRDefault="00137156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Выступление в рамках </w:t>
      </w:r>
      <w:r w:rsidRPr="00E16D29">
        <w:rPr>
          <w:rFonts w:ascii="Times New Roman" w:hAnsi="Times New Roman" w:cs="Times New Roman"/>
          <w:sz w:val="26"/>
          <w:szCs w:val="26"/>
        </w:rPr>
        <w:t xml:space="preserve">Городской презентационной </w:t>
      </w:r>
      <w:r w:rsidRPr="00E16D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площадки «Инновационное</w:t>
      </w:r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образовательное</w:t>
      </w:r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пространство</w:t>
      </w:r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муниципальной</w:t>
      </w:r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системы</w:t>
      </w:r>
      <w:r w:rsidRPr="00E16D2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E16D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города</w:t>
      </w:r>
      <w:r w:rsidRPr="00E16D2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16D29" w:rsidRPr="00E16D29">
        <w:rPr>
          <w:rFonts w:ascii="Times New Roman" w:hAnsi="Times New Roman" w:cs="Times New Roman"/>
          <w:sz w:val="26"/>
          <w:szCs w:val="26"/>
        </w:rPr>
        <w:t xml:space="preserve">Ярославля </w:t>
      </w:r>
      <w:r w:rsidRPr="00E16D29">
        <w:rPr>
          <w:rFonts w:ascii="Times New Roman" w:hAnsi="Times New Roman" w:cs="Times New Roman"/>
          <w:sz w:val="26"/>
          <w:szCs w:val="26"/>
        </w:rPr>
        <w:t>«Время</w:t>
      </w:r>
      <w:r w:rsidRPr="00E16D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 xml:space="preserve">первых!» с </w:t>
      </w:r>
      <w:hyperlink r:id="rId10">
        <w:r w:rsidRPr="00E16D29">
          <w:rPr>
            <w:rFonts w:ascii="Times New Roman" w:hAnsi="Times New Roman" w:cs="Times New Roman"/>
            <w:sz w:val="26"/>
            <w:szCs w:val="26"/>
          </w:rPr>
          <w:t>презентацией</w:t>
        </w:r>
        <w:r w:rsidRPr="00E16D29">
          <w:rPr>
            <w:rFonts w:ascii="Times New Roman" w:hAnsi="Times New Roman" w:cs="Times New Roman"/>
            <w:spacing w:val="1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проекта «Образовательная</w:t>
        </w:r>
      </w:hyperlink>
      <w:r w:rsidRPr="00E16D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hyperlink r:id="rId11">
        <w:r w:rsidRPr="00E16D29">
          <w:rPr>
            <w:rFonts w:ascii="Times New Roman" w:hAnsi="Times New Roman" w:cs="Times New Roman"/>
            <w:sz w:val="26"/>
            <w:szCs w:val="26"/>
          </w:rPr>
          <w:t>робототехника</w:t>
        </w:r>
        <w:r w:rsidRPr="00E16D29">
          <w:rPr>
            <w:rFonts w:ascii="Times New Roman" w:hAnsi="Times New Roman" w:cs="Times New Roman"/>
            <w:spacing w:val="-4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–</w:t>
        </w:r>
        <w:r w:rsidRPr="00E16D29">
          <w:rPr>
            <w:rFonts w:ascii="Times New Roman" w:hAnsi="Times New Roman" w:cs="Times New Roman"/>
            <w:spacing w:val="-4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Arduino</w:t>
        </w:r>
        <w:r w:rsidRPr="00E16D29">
          <w:rPr>
            <w:rFonts w:ascii="Times New Roman" w:hAnsi="Times New Roman" w:cs="Times New Roman"/>
            <w:spacing w:val="-2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IDE</w:t>
        </w:r>
        <w:r w:rsidRPr="00E16D29">
          <w:rPr>
            <w:rFonts w:ascii="Times New Roman" w:hAnsi="Times New Roman" w:cs="Times New Roman"/>
            <w:spacing w:val="-5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VS</w:t>
        </w:r>
        <w:r w:rsidRPr="00E16D29">
          <w:rPr>
            <w:rFonts w:ascii="Times New Roman" w:hAnsi="Times New Roman" w:cs="Times New Roman"/>
            <w:spacing w:val="-4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Tinkercad:</w:t>
        </w:r>
      </w:hyperlink>
      <w:r w:rsidRPr="00E16D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hyperlink r:id="rId12">
        <w:r w:rsidRPr="00E16D29">
          <w:rPr>
            <w:rFonts w:ascii="Times New Roman" w:hAnsi="Times New Roman" w:cs="Times New Roman"/>
            <w:sz w:val="26"/>
            <w:szCs w:val="26"/>
          </w:rPr>
          <w:t>практика</w:t>
        </w:r>
        <w:r w:rsidRPr="00E16D29">
          <w:rPr>
            <w:rFonts w:ascii="Times New Roman" w:hAnsi="Times New Roman" w:cs="Times New Roman"/>
            <w:spacing w:val="-1"/>
            <w:sz w:val="26"/>
            <w:szCs w:val="26"/>
          </w:rPr>
          <w:t xml:space="preserve"> </w:t>
        </w:r>
        <w:r w:rsidRPr="00E16D29">
          <w:rPr>
            <w:rFonts w:ascii="Times New Roman" w:hAnsi="Times New Roman" w:cs="Times New Roman"/>
            <w:sz w:val="26"/>
            <w:szCs w:val="26"/>
          </w:rPr>
          <w:t>цифрового образования»</w:t>
        </w:r>
      </w:hyperlink>
      <w:r w:rsidRPr="00E16D29">
        <w:rPr>
          <w:rFonts w:ascii="Times New Roman" w:hAnsi="Times New Roman" w:cs="Times New Roman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(ноябрь 2023);</w:t>
      </w:r>
    </w:p>
    <w:p w14:paraId="6F7ABE0A" w14:textId="77777777" w:rsidR="00137156" w:rsidRPr="00E16D29" w:rsidRDefault="00137156" w:rsidP="00E16D29">
      <w:pPr>
        <w:ind w:firstLine="709"/>
        <w:rPr>
          <w:color w:val="000000"/>
          <w:sz w:val="26"/>
          <w:szCs w:val="26"/>
        </w:rPr>
      </w:pPr>
    </w:p>
    <w:p w14:paraId="52D972A7" w14:textId="19A62FA4" w:rsidR="007E28C0" w:rsidRPr="00E16D29" w:rsidRDefault="007E28C0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Выступление на </w:t>
      </w:r>
      <w:r w:rsidRPr="00E16D29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Региональной научно-практической конференции «Техническое творчество Ярославской области: образовательные игры» с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творческ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лаборатори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«Игровые технологии при работе с родителями»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>(март 2024)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B105598" w14:textId="77777777" w:rsidR="007E28C0" w:rsidRPr="00E16D29" w:rsidRDefault="007E28C0" w:rsidP="00E16D29">
      <w:pPr>
        <w:ind w:firstLine="709"/>
        <w:jc w:val="both"/>
        <w:rPr>
          <w:color w:val="000000"/>
          <w:sz w:val="26"/>
          <w:szCs w:val="26"/>
        </w:rPr>
      </w:pPr>
    </w:p>
    <w:p w14:paraId="3CB09BC2" w14:textId="1AA49817" w:rsidR="007E28C0" w:rsidRPr="00E16D29" w:rsidRDefault="007E28C0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Выступление </w:t>
      </w:r>
      <w:r w:rsidRPr="00E16D29">
        <w:rPr>
          <w:rFonts w:ascii="Times New Roman" w:hAnsi="Times New Roman" w:cs="Times New Roman"/>
          <w:sz w:val="26"/>
          <w:szCs w:val="26"/>
        </w:rPr>
        <w:t>в рамках Ярославского городского педагогического форума 2023 с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опыт</w:t>
      </w:r>
      <w:r w:rsidRPr="00E16D2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A96E27" w:rsidRPr="00E16D29">
        <w:rPr>
          <w:rFonts w:ascii="Times New Roman" w:hAnsi="Times New Roman" w:cs="Times New Roman"/>
          <w:color w:val="000000"/>
          <w:sz w:val="26"/>
          <w:szCs w:val="26"/>
        </w:rPr>
        <w:t xml:space="preserve"> работы в форме мастер-класса </w:t>
      </w:r>
      <w:r w:rsidR="00A96E27" w:rsidRPr="00E16D29">
        <w:rPr>
          <w:rFonts w:ascii="Times New Roman" w:hAnsi="Times New Roman" w:cs="Times New Roman"/>
          <w:sz w:val="26"/>
          <w:szCs w:val="26"/>
        </w:rPr>
        <w:t>«Цифровая среда – объединяющее пространство для педагога, наставника, обучающегося (сайты, игры, программы)» (октябрь 2023)</w:t>
      </w:r>
      <w:r w:rsidRPr="00E16D29">
        <w:rPr>
          <w:rFonts w:ascii="Times New Roman" w:hAnsi="Times New Roman" w:cs="Times New Roman"/>
          <w:sz w:val="26"/>
          <w:szCs w:val="26"/>
        </w:rPr>
        <w:t>;</w:t>
      </w:r>
    </w:p>
    <w:p w14:paraId="5E543EE9" w14:textId="77777777" w:rsidR="007E28C0" w:rsidRPr="00E16D29" w:rsidRDefault="007E28C0" w:rsidP="00E16D29">
      <w:pPr>
        <w:ind w:firstLine="709"/>
        <w:jc w:val="both"/>
        <w:rPr>
          <w:sz w:val="26"/>
          <w:szCs w:val="26"/>
        </w:rPr>
      </w:pPr>
    </w:p>
    <w:p w14:paraId="60FE5DE3" w14:textId="376B5F2E" w:rsidR="00A96E27" w:rsidRPr="00E16D29" w:rsidRDefault="007E28C0" w:rsidP="00E16D29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6D29">
        <w:rPr>
          <w:rFonts w:ascii="Times New Roman" w:hAnsi="Times New Roman" w:cs="Times New Roman"/>
          <w:color w:val="000000"/>
          <w:sz w:val="26"/>
          <w:szCs w:val="26"/>
        </w:rPr>
        <w:t>Выступление</w:t>
      </w:r>
      <w:r w:rsidRPr="00E16D29">
        <w:rPr>
          <w:rFonts w:ascii="Times New Roman" w:hAnsi="Times New Roman" w:cs="Times New Roman"/>
          <w:sz w:val="26"/>
          <w:szCs w:val="26"/>
        </w:rPr>
        <w:t xml:space="preserve"> в рамках городской Панорамы педагогического опыта с </w:t>
      </w:r>
      <w:r w:rsidR="00A96E27" w:rsidRPr="00E16D29">
        <w:rPr>
          <w:rFonts w:ascii="Times New Roman" w:hAnsi="Times New Roman" w:cs="Times New Roman"/>
          <w:sz w:val="26"/>
          <w:szCs w:val="26"/>
        </w:rPr>
        <w:t>инструктивны</w:t>
      </w:r>
      <w:r w:rsidRPr="00E16D29">
        <w:rPr>
          <w:rFonts w:ascii="Times New Roman" w:hAnsi="Times New Roman" w:cs="Times New Roman"/>
          <w:sz w:val="26"/>
          <w:szCs w:val="26"/>
        </w:rPr>
        <w:t>м</w:t>
      </w:r>
      <w:r w:rsidR="00A96E27" w:rsidRPr="00E16D29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Pr="00E16D29">
        <w:rPr>
          <w:rFonts w:ascii="Times New Roman" w:hAnsi="Times New Roman" w:cs="Times New Roman"/>
          <w:sz w:val="26"/>
          <w:szCs w:val="26"/>
        </w:rPr>
        <w:t>ом</w:t>
      </w:r>
      <w:r w:rsidR="00A96E27" w:rsidRPr="00E16D29">
        <w:rPr>
          <w:rFonts w:ascii="Times New Roman" w:hAnsi="Times New Roman" w:cs="Times New Roman"/>
          <w:sz w:val="26"/>
          <w:szCs w:val="26"/>
        </w:rPr>
        <w:t xml:space="preserve"> «Профильный лагерь </w:t>
      </w:r>
      <w:r w:rsidR="00A96E27" w:rsidRPr="00E16D29">
        <w:rPr>
          <w:rFonts w:ascii="Times New Roman" w:hAnsi="Times New Roman" w:cs="Times New Roman"/>
          <w:sz w:val="26"/>
          <w:szCs w:val="26"/>
          <w:lang w:val="en-US"/>
        </w:rPr>
        <w:t>PhotoCamp</w:t>
      </w:r>
      <w:r w:rsidR="00A96E27" w:rsidRPr="00E16D29">
        <w:rPr>
          <w:rFonts w:ascii="Times New Roman" w:hAnsi="Times New Roman" w:cs="Times New Roman"/>
          <w:sz w:val="26"/>
          <w:szCs w:val="26"/>
        </w:rPr>
        <w:t xml:space="preserve"> – комфортная образовательная среда для выявления способностей талантливых обучающихся ранней профессиональной подготовке в области фотоискусства»</w:t>
      </w:r>
      <w:r w:rsidR="00367F4F" w:rsidRPr="00E16D29">
        <w:rPr>
          <w:rFonts w:ascii="Times New Roman" w:hAnsi="Times New Roman" w:cs="Times New Roman"/>
          <w:sz w:val="26"/>
          <w:szCs w:val="26"/>
        </w:rPr>
        <w:t>, с мастер-классом «Применение современных педагогических технологий в профориентации обучающихся»</w:t>
      </w:r>
      <w:r w:rsidR="00A96E27" w:rsidRPr="00E16D29">
        <w:rPr>
          <w:rFonts w:ascii="Times New Roman" w:hAnsi="Times New Roman" w:cs="Times New Roman"/>
          <w:sz w:val="26"/>
          <w:szCs w:val="26"/>
        </w:rPr>
        <w:t xml:space="preserve"> </w:t>
      </w:r>
      <w:r w:rsidR="00137156" w:rsidRPr="00E16D29">
        <w:rPr>
          <w:rFonts w:ascii="Times New Roman" w:hAnsi="Times New Roman" w:cs="Times New Roman"/>
          <w:sz w:val="26"/>
          <w:szCs w:val="26"/>
        </w:rPr>
        <w:t xml:space="preserve">и с мастер-классом «Использование цифровых технологий  при обучении декоративно-прикладному творчеству: создание анимированных схем» </w:t>
      </w:r>
      <w:r w:rsidRPr="00E16D29">
        <w:rPr>
          <w:rFonts w:ascii="Times New Roman" w:hAnsi="Times New Roman" w:cs="Times New Roman"/>
          <w:sz w:val="26"/>
          <w:szCs w:val="26"/>
        </w:rPr>
        <w:t>(</w:t>
      </w:r>
      <w:r w:rsidR="00137156" w:rsidRPr="00E16D29">
        <w:rPr>
          <w:rFonts w:ascii="Times New Roman" w:hAnsi="Times New Roman" w:cs="Times New Roman"/>
          <w:sz w:val="26"/>
          <w:szCs w:val="26"/>
        </w:rPr>
        <w:t>апрель-</w:t>
      </w:r>
      <w:r w:rsidR="00A96E27" w:rsidRPr="00E16D29">
        <w:rPr>
          <w:rFonts w:ascii="Times New Roman" w:hAnsi="Times New Roman" w:cs="Times New Roman"/>
          <w:sz w:val="26"/>
          <w:szCs w:val="26"/>
        </w:rPr>
        <w:t>март 2024</w:t>
      </w:r>
      <w:r w:rsidRPr="00E16D29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14:paraId="1964C73A" w14:textId="77777777" w:rsidR="00432132" w:rsidRPr="00E16D29" w:rsidRDefault="00432132" w:rsidP="00E16D2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3BB5EA" w14:textId="77777777" w:rsidR="00FF5526" w:rsidRPr="00E16D29" w:rsidRDefault="00FF5526" w:rsidP="00E16D29">
      <w:pPr>
        <w:ind w:firstLine="709"/>
        <w:jc w:val="both"/>
        <w:rPr>
          <w:sz w:val="26"/>
          <w:szCs w:val="26"/>
        </w:rPr>
      </w:pPr>
      <w:r w:rsidRPr="00E16D29">
        <w:rPr>
          <w:sz w:val="26"/>
          <w:szCs w:val="26"/>
        </w:rPr>
        <w:t>В 2023-2024 учебном году педагоги и сотрудники МОУ ДО «ГЦТТ» принимали активное участие в организации фотовыставок в МСО города Ярославля и области:</w:t>
      </w:r>
    </w:p>
    <w:p w14:paraId="6FBEB489" w14:textId="209A9A9F" w:rsidR="00E07FC8" w:rsidRPr="00E16D29" w:rsidRDefault="00E07FC8" w:rsidP="00E16D29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фотовыставки на церемонии закрытия </w:t>
      </w:r>
      <w:r w:rsidR="00367F4F" w:rsidRPr="00E16D29">
        <w:rPr>
          <w:rFonts w:ascii="Times New Roman" w:hAnsi="Times New Roman" w:cs="Times New Roman"/>
          <w:sz w:val="26"/>
          <w:szCs w:val="26"/>
        </w:rPr>
        <w:t>Г</w:t>
      </w:r>
      <w:r w:rsidRPr="00E16D29">
        <w:rPr>
          <w:rFonts w:ascii="Times New Roman" w:hAnsi="Times New Roman" w:cs="Times New Roman"/>
          <w:sz w:val="26"/>
          <w:szCs w:val="26"/>
        </w:rPr>
        <w:t>ода педагога и наставник</w:t>
      </w:r>
      <w:r w:rsidR="00367F4F" w:rsidRPr="00E16D29">
        <w:rPr>
          <w:rFonts w:ascii="Times New Roman" w:hAnsi="Times New Roman" w:cs="Times New Roman"/>
          <w:sz w:val="26"/>
          <w:szCs w:val="26"/>
        </w:rPr>
        <w:t>а</w:t>
      </w:r>
      <w:r w:rsidR="00AA1775" w:rsidRPr="00E16D29">
        <w:rPr>
          <w:rFonts w:ascii="Times New Roman" w:hAnsi="Times New Roman" w:cs="Times New Roman"/>
          <w:sz w:val="26"/>
          <w:szCs w:val="26"/>
        </w:rPr>
        <w:t xml:space="preserve"> в ДК Добрынина, 21 декабря 2023 года.</w:t>
      </w:r>
    </w:p>
    <w:p w14:paraId="0220E682" w14:textId="3968CEFA" w:rsidR="00E07FC8" w:rsidRPr="00E16D29" w:rsidRDefault="00E07FC8" w:rsidP="00E16D29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D29">
        <w:rPr>
          <w:rFonts w:ascii="Times New Roman" w:hAnsi="Times New Roman" w:cs="Times New Roman"/>
          <w:sz w:val="26"/>
          <w:szCs w:val="26"/>
        </w:rPr>
        <w:t>Организация фотовыставк</w:t>
      </w:r>
      <w:r w:rsidR="00367F4F" w:rsidRPr="00E16D29">
        <w:rPr>
          <w:rFonts w:ascii="Times New Roman" w:hAnsi="Times New Roman" w:cs="Times New Roman"/>
          <w:sz w:val="26"/>
          <w:szCs w:val="26"/>
        </w:rPr>
        <w:t>и</w:t>
      </w:r>
      <w:r w:rsidRPr="00E16D29">
        <w:rPr>
          <w:rFonts w:ascii="Times New Roman" w:hAnsi="Times New Roman" w:cs="Times New Roman"/>
          <w:sz w:val="26"/>
          <w:szCs w:val="26"/>
        </w:rPr>
        <w:t xml:space="preserve"> в ТЦ РИО 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в рамках проведения мероприятия </w:t>
      </w:r>
      <w:r w:rsidR="00E16D29">
        <w:rPr>
          <w:rFonts w:ascii="Times New Roman" w:hAnsi="Times New Roman" w:cs="Times New Roman"/>
          <w:sz w:val="26"/>
          <w:szCs w:val="26"/>
        </w:rPr>
        <w:t>«</w:t>
      </w:r>
      <w:r w:rsidRPr="00E16D29">
        <w:rPr>
          <w:rFonts w:ascii="Times New Roman" w:hAnsi="Times New Roman" w:cs="Times New Roman"/>
          <w:sz w:val="26"/>
          <w:szCs w:val="26"/>
        </w:rPr>
        <w:t>Г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ородские </w:t>
      </w:r>
      <w:r w:rsidRPr="00E16D29">
        <w:rPr>
          <w:rFonts w:ascii="Times New Roman" w:hAnsi="Times New Roman" w:cs="Times New Roman"/>
          <w:sz w:val="26"/>
          <w:szCs w:val="26"/>
        </w:rPr>
        <w:t>Д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ни </w:t>
      </w:r>
      <w:r w:rsidRPr="00E16D29">
        <w:rPr>
          <w:rFonts w:ascii="Times New Roman" w:hAnsi="Times New Roman" w:cs="Times New Roman"/>
          <w:sz w:val="26"/>
          <w:szCs w:val="26"/>
        </w:rPr>
        <w:t>Н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ауки </w:t>
      </w:r>
      <w:r w:rsidRPr="00E16D29">
        <w:rPr>
          <w:rFonts w:ascii="Times New Roman" w:hAnsi="Times New Roman" w:cs="Times New Roman"/>
          <w:sz w:val="26"/>
          <w:szCs w:val="26"/>
        </w:rPr>
        <w:t>и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 </w:t>
      </w:r>
      <w:r w:rsidRPr="00E16D29">
        <w:rPr>
          <w:rFonts w:ascii="Times New Roman" w:hAnsi="Times New Roman" w:cs="Times New Roman"/>
          <w:sz w:val="26"/>
          <w:szCs w:val="26"/>
        </w:rPr>
        <w:t>Т</w:t>
      </w:r>
      <w:r w:rsidR="00367F4F" w:rsidRPr="00E16D29">
        <w:rPr>
          <w:rFonts w:ascii="Times New Roman" w:hAnsi="Times New Roman" w:cs="Times New Roman"/>
          <w:sz w:val="26"/>
          <w:szCs w:val="26"/>
        </w:rPr>
        <w:t>ехники</w:t>
      </w:r>
      <w:r w:rsidR="00E16D29">
        <w:rPr>
          <w:rFonts w:ascii="Times New Roman" w:hAnsi="Times New Roman" w:cs="Times New Roman"/>
          <w:sz w:val="26"/>
          <w:szCs w:val="26"/>
        </w:rPr>
        <w:t>»</w:t>
      </w:r>
      <w:r w:rsidR="00367F4F" w:rsidRPr="00E16D29">
        <w:rPr>
          <w:rFonts w:ascii="Times New Roman" w:hAnsi="Times New Roman" w:cs="Times New Roman"/>
          <w:sz w:val="26"/>
          <w:szCs w:val="26"/>
        </w:rPr>
        <w:t xml:space="preserve"> (декабрь 2023).</w:t>
      </w:r>
    </w:p>
    <w:p w14:paraId="4337AAB8" w14:textId="77777777" w:rsidR="00367F4F" w:rsidRPr="00B45B36" w:rsidRDefault="00367F4F" w:rsidP="00791E18">
      <w:pPr>
        <w:jc w:val="both"/>
        <w:rPr>
          <w:sz w:val="26"/>
          <w:szCs w:val="26"/>
        </w:rPr>
      </w:pPr>
    </w:p>
    <w:p w14:paraId="6C88C696" w14:textId="3CF5CBCD" w:rsidR="00BF37C1" w:rsidRDefault="001F79B6" w:rsidP="00BF37C1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Обеспечение и доступность образовательных услуг (ПФДО, новые дополнительные места).</w:t>
      </w:r>
    </w:p>
    <w:p w14:paraId="3C98580E" w14:textId="77777777" w:rsidR="00BF37C1" w:rsidRPr="00BF37C1" w:rsidRDefault="00BF37C1" w:rsidP="00BF37C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316B72" w14:textId="77777777" w:rsidR="00CD12CC" w:rsidRPr="00B45B36" w:rsidRDefault="00367F4F" w:rsidP="00BF37C1">
      <w:pPr>
        <w:ind w:firstLine="709"/>
        <w:jc w:val="both"/>
        <w:rPr>
          <w:color w:val="000000"/>
          <w:sz w:val="26"/>
          <w:szCs w:val="26"/>
        </w:rPr>
      </w:pPr>
      <w:r w:rsidRPr="00B45B36">
        <w:rPr>
          <w:sz w:val="26"/>
          <w:szCs w:val="26"/>
        </w:rPr>
        <w:t xml:space="preserve">В течение 2023-2024 учебного года учреждением было реализовано более 95 программ различных направленностей. </w:t>
      </w:r>
      <w:r w:rsidR="00CE7D35" w:rsidRPr="00B45B36">
        <w:rPr>
          <w:sz w:val="26"/>
          <w:szCs w:val="26"/>
        </w:rPr>
        <w:t>Программы учреждения своевременно размещались на портале ПФДО</w:t>
      </w:r>
      <w:r w:rsidR="00CD12CC" w:rsidRPr="00B45B36">
        <w:rPr>
          <w:sz w:val="26"/>
          <w:szCs w:val="26"/>
        </w:rPr>
        <w:t xml:space="preserve"> </w:t>
      </w:r>
      <w:r w:rsidR="00CD12CC" w:rsidRPr="00B45B36">
        <w:rPr>
          <w:color w:val="000000"/>
          <w:sz w:val="26"/>
          <w:szCs w:val="26"/>
        </w:rPr>
        <w:t>(полный список программ – Приложение 1).</w:t>
      </w:r>
    </w:p>
    <w:p w14:paraId="15F3D2C0" w14:textId="77777777" w:rsidR="00367F4F" w:rsidRPr="00B45B36" w:rsidRDefault="00317217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 </w:t>
      </w:r>
      <w:r w:rsidR="00367F4F" w:rsidRPr="00B45B36">
        <w:rPr>
          <w:sz w:val="26"/>
          <w:szCs w:val="26"/>
        </w:rPr>
        <w:t xml:space="preserve">Ежегодно </w:t>
      </w:r>
      <w:r w:rsidR="00CE4416" w:rsidRPr="00B45B36">
        <w:rPr>
          <w:sz w:val="26"/>
          <w:szCs w:val="26"/>
        </w:rPr>
        <w:t xml:space="preserve">в учреждении </w:t>
      </w:r>
      <w:r w:rsidR="00367F4F" w:rsidRPr="00B45B36">
        <w:rPr>
          <w:sz w:val="26"/>
          <w:szCs w:val="26"/>
        </w:rPr>
        <w:t xml:space="preserve">происходит обновление </w:t>
      </w:r>
      <w:r w:rsidR="00CE7D35" w:rsidRPr="00B45B36">
        <w:rPr>
          <w:sz w:val="26"/>
          <w:szCs w:val="26"/>
        </w:rPr>
        <w:t xml:space="preserve">и расширение </w:t>
      </w:r>
      <w:r w:rsidR="00367F4F" w:rsidRPr="00B45B36">
        <w:rPr>
          <w:sz w:val="26"/>
          <w:szCs w:val="26"/>
        </w:rPr>
        <w:t xml:space="preserve">спектра реализуемых программ, апробируются новые педагогические технологии, инновационные формы работы, разрабатываются новые модные и востребованные программы (Программирование в среде Minecraf, Основы администрирования операционных систем, </w:t>
      </w:r>
      <w:r w:rsidR="00CE7D35" w:rsidRPr="00B45B36">
        <w:rPr>
          <w:sz w:val="26"/>
          <w:szCs w:val="26"/>
        </w:rPr>
        <w:t xml:space="preserve">Шашки, </w:t>
      </w:r>
      <w:r w:rsidR="00367F4F" w:rsidRPr="00B45B36">
        <w:rPr>
          <w:sz w:val="26"/>
          <w:szCs w:val="26"/>
        </w:rPr>
        <w:t xml:space="preserve">Графический дизайн, </w:t>
      </w:r>
      <w:r w:rsidR="00CE7D35" w:rsidRPr="00B45B36">
        <w:rPr>
          <w:sz w:val="26"/>
          <w:szCs w:val="26"/>
        </w:rPr>
        <w:t xml:space="preserve">Английский язык, Моделирование, </w:t>
      </w:r>
      <w:r w:rsidR="00367F4F" w:rsidRPr="00B45B36">
        <w:rPr>
          <w:sz w:val="26"/>
          <w:szCs w:val="26"/>
        </w:rPr>
        <w:t>Программирование игр</w:t>
      </w:r>
      <w:r w:rsidR="00CE4416" w:rsidRPr="00B45B36">
        <w:rPr>
          <w:sz w:val="26"/>
          <w:szCs w:val="26"/>
        </w:rPr>
        <w:t>, Игротека и т.д.</w:t>
      </w:r>
      <w:r w:rsidR="00367F4F" w:rsidRPr="00B45B36">
        <w:rPr>
          <w:sz w:val="26"/>
          <w:szCs w:val="26"/>
        </w:rPr>
        <w:t>).</w:t>
      </w:r>
      <w:r w:rsidR="00CE7D35" w:rsidRPr="00B45B36">
        <w:rPr>
          <w:sz w:val="26"/>
          <w:szCs w:val="26"/>
        </w:rPr>
        <w:t xml:space="preserve"> Программы учреждения представлены технической, социально-гуманитарной, естественнонаучной, художественной и физкультурно-спортивной направленностями.</w:t>
      </w:r>
    </w:p>
    <w:p w14:paraId="45E8DD87" w14:textId="77777777" w:rsidR="00CE7D35" w:rsidRPr="00B45B36" w:rsidRDefault="00202764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учреждении </w:t>
      </w:r>
      <w:r w:rsidR="00CE7D35" w:rsidRPr="00B45B36">
        <w:rPr>
          <w:sz w:val="26"/>
          <w:szCs w:val="26"/>
        </w:rPr>
        <w:t>из года в год растет количество программ для детей с ОВЗ, программ по созданию новых мест дополнительного образования,</w:t>
      </w:r>
      <w:r w:rsidR="00DF5A82" w:rsidRPr="00B45B36">
        <w:rPr>
          <w:sz w:val="26"/>
          <w:szCs w:val="26"/>
        </w:rPr>
        <w:t xml:space="preserve"> </w:t>
      </w:r>
      <w:r w:rsidR="00CE7D35" w:rsidRPr="00B45B36">
        <w:rPr>
          <w:sz w:val="26"/>
          <w:szCs w:val="26"/>
        </w:rPr>
        <w:t>одаренных детей, программ с возможностью дистанционного обучения. Вследствие расширения партнерских связей, заключения договоров о сетевом взаимодействии, договоров о сотрудничестве увеличивается количество программ, разработанных для школ и детских садов.</w:t>
      </w:r>
    </w:p>
    <w:p w14:paraId="11874C5A" w14:textId="77777777" w:rsidR="00CE7D35" w:rsidRPr="00B45B36" w:rsidRDefault="00CE7D35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В 202</w:t>
      </w:r>
      <w:r w:rsidR="00202764" w:rsidRPr="00B45B36">
        <w:rPr>
          <w:sz w:val="26"/>
          <w:szCs w:val="26"/>
        </w:rPr>
        <w:t>3</w:t>
      </w:r>
      <w:r w:rsidRPr="00B45B36">
        <w:rPr>
          <w:sz w:val="26"/>
          <w:szCs w:val="26"/>
        </w:rPr>
        <w:t>-202</w:t>
      </w:r>
      <w:r w:rsidR="00202764" w:rsidRPr="00B45B36">
        <w:rPr>
          <w:sz w:val="26"/>
          <w:szCs w:val="26"/>
        </w:rPr>
        <w:t>4</w:t>
      </w:r>
      <w:r w:rsidRPr="00B45B36">
        <w:rPr>
          <w:sz w:val="26"/>
          <w:szCs w:val="26"/>
        </w:rPr>
        <w:t xml:space="preserve"> учебном году выросло количество </w:t>
      </w:r>
      <w:proofErr w:type="gramStart"/>
      <w:r w:rsidRPr="00B45B36">
        <w:rPr>
          <w:sz w:val="26"/>
          <w:szCs w:val="26"/>
        </w:rPr>
        <w:t>обучающихся</w:t>
      </w:r>
      <w:proofErr w:type="gramEnd"/>
      <w:r w:rsidRPr="00B45B36">
        <w:rPr>
          <w:sz w:val="26"/>
          <w:szCs w:val="26"/>
        </w:rPr>
        <w:t xml:space="preserve"> по программам естественнонаучной и физкультурно-спортивной направленностям. </w:t>
      </w:r>
      <w:r w:rsidR="00202764" w:rsidRPr="00B45B36">
        <w:rPr>
          <w:sz w:val="26"/>
          <w:szCs w:val="26"/>
        </w:rPr>
        <w:t>Данные п</w:t>
      </w:r>
      <w:r w:rsidRPr="00B45B36">
        <w:rPr>
          <w:sz w:val="26"/>
          <w:szCs w:val="26"/>
        </w:rPr>
        <w:t>рограммы</w:t>
      </w:r>
      <w:r w:rsidR="00202764" w:rsidRPr="00B45B36">
        <w:rPr>
          <w:sz w:val="26"/>
          <w:szCs w:val="26"/>
        </w:rPr>
        <w:t xml:space="preserve"> были реализованы для возрастной категории от 5 до 10 лет по обоим адресам Центра:  Ленина, 11А и </w:t>
      </w:r>
      <w:r w:rsidRPr="00B45B36">
        <w:rPr>
          <w:sz w:val="26"/>
          <w:szCs w:val="26"/>
        </w:rPr>
        <w:t>Жукова, 33.</w:t>
      </w:r>
    </w:p>
    <w:p w14:paraId="0E88D70A" w14:textId="77777777" w:rsidR="00367F4F" w:rsidRPr="00B45B36" w:rsidRDefault="00367F4F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По данным портала ПФДО </w:t>
      </w:r>
      <w:r w:rsidRPr="00B45B36">
        <w:rPr>
          <w:b/>
          <w:sz w:val="26"/>
          <w:szCs w:val="26"/>
        </w:rPr>
        <w:t>количество обучающихся</w:t>
      </w:r>
      <w:r w:rsidRPr="00B45B36">
        <w:rPr>
          <w:color w:val="FF0000"/>
          <w:sz w:val="26"/>
          <w:szCs w:val="26"/>
        </w:rPr>
        <w:t xml:space="preserve"> </w:t>
      </w:r>
      <w:r w:rsidRPr="00B45B36">
        <w:rPr>
          <w:sz w:val="26"/>
          <w:szCs w:val="26"/>
        </w:rPr>
        <w:t>за период с 01.01.2024 по 02.04.2024 (фактический показатель)</w:t>
      </w:r>
      <w:r w:rsidRPr="00B45B36">
        <w:rPr>
          <w:b/>
          <w:sz w:val="26"/>
          <w:szCs w:val="26"/>
        </w:rPr>
        <w:t xml:space="preserve"> на новых </w:t>
      </w:r>
      <w:r w:rsidR="00CE4416" w:rsidRPr="00B45B36">
        <w:rPr>
          <w:b/>
          <w:sz w:val="26"/>
          <w:szCs w:val="26"/>
        </w:rPr>
        <w:t xml:space="preserve">дополнительных </w:t>
      </w:r>
      <w:r w:rsidRPr="00B45B36">
        <w:rPr>
          <w:b/>
          <w:sz w:val="26"/>
          <w:szCs w:val="26"/>
        </w:rPr>
        <w:t xml:space="preserve">местах </w:t>
      </w:r>
      <w:r w:rsidR="00CE4416" w:rsidRPr="00B45B36">
        <w:rPr>
          <w:b/>
          <w:sz w:val="26"/>
          <w:szCs w:val="26"/>
        </w:rPr>
        <w:t>со</w:t>
      </w:r>
      <w:r w:rsidRPr="00B45B36">
        <w:rPr>
          <w:b/>
          <w:sz w:val="26"/>
          <w:szCs w:val="26"/>
        </w:rPr>
        <w:t>ставило 239 человек.</w:t>
      </w:r>
    </w:p>
    <w:p w14:paraId="32AE52E8" w14:textId="77777777" w:rsidR="00367F4F" w:rsidRPr="00B45B36" w:rsidRDefault="00367F4F" w:rsidP="00BF37C1">
      <w:pPr>
        <w:spacing w:line="240" w:lineRule="atLeast"/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Это стало возможным благодаря разработке принципиально новых программ технической направленности и корректировке программ технической направленности прошлого учебного года (обновление содержания и форм работы):</w:t>
      </w:r>
    </w:p>
    <w:p w14:paraId="64AF5191" w14:textId="72718469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Программирование игр (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Kodu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Game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Lab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);</w:t>
      </w:r>
    </w:p>
    <w:p w14:paraId="34D905DD" w14:textId="1CA266D5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Программирование в среде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Minecraft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;</w:t>
      </w:r>
    </w:p>
    <w:p w14:paraId="04C2AF21" w14:textId="211C42E5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37C1">
        <w:rPr>
          <w:rFonts w:ascii="Times New Roman" w:hAnsi="Times New Roman" w:cs="Times New Roman"/>
          <w:sz w:val="26"/>
          <w:szCs w:val="26"/>
        </w:rPr>
        <w:t>РобоЛэнд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 xml:space="preserve"> (робототехника на базе набора Lego Mindstorms);</w:t>
      </w:r>
    </w:p>
    <w:p w14:paraId="3BC52F2C" w14:textId="543F221B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Моделировать - это просто! (КОМПАС-3D);</w:t>
      </w:r>
    </w:p>
    <w:p w14:paraId="16AF8EF1" w14:textId="150C5AA0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Создание презентаций в среде MS PowerPoint;</w:t>
      </w:r>
    </w:p>
    <w:p w14:paraId="680B72DD" w14:textId="15FD666C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Создай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-сайт;</w:t>
      </w:r>
    </w:p>
    <w:p w14:paraId="1A4274C9" w14:textId="354EFCD9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Подготовка обучающихся к региональному чемпионату «ЮниорПрофи» Ярославской области по компетенциям «Фотография» и «Мультимедиакоммуникации»;</w:t>
      </w:r>
    </w:p>
    <w:p w14:paraId="0286F719" w14:textId="4780B46A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Программирование игр</w:t>
      </w:r>
      <w:r w:rsidR="00BF37C1" w:rsidRPr="00BF37C1">
        <w:rPr>
          <w:rFonts w:ascii="Times New Roman" w:hAnsi="Times New Roman" w:cs="Times New Roman"/>
          <w:sz w:val="26"/>
          <w:szCs w:val="26"/>
        </w:rPr>
        <w:t>;</w:t>
      </w:r>
    </w:p>
    <w:p w14:paraId="0EC236C7" w14:textId="66DEEC0F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Графический дизайн;</w:t>
      </w:r>
    </w:p>
    <w:p w14:paraId="4BBC28B7" w14:textId="1112E002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Графический редактор 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Photoshop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;</w:t>
      </w:r>
    </w:p>
    <w:p w14:paraId="0C72DCB6" w14:textId="1C285710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lastRenderedPageBreak/>
        <w:t>Основы робототехники;</w:t>
      </w:r>
    </w:p>
    <w:p w14:paraId="2D89D8A2" w14:textId="52A0CC57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Соревновательная робототехника;</w:t>
      </w:r>
    </w:p>
    <w:p w14:paraId="1C488044" w14:textId="7DCC030A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Разработчик </w:t>
      </w:r>
      <w:proofErr w:type="gramStart"/>
      <w:r w:rsidRPr="00BF37C1">
        <w:rPr>
          <w:rFonts w:ascii="Times New Roman" w:hAnsi="Times New Roman" w:cs="Times New Roman"/>
          <w:sz w:val="26"/>
          <w:szCs w:val="26"/>
        </w:rPr>
        <w:t>чат-ботов</w:t>
      </w:r>
      <w:proofErr w:type="gramEnd"/>
      <w:r w:rsidRPr="00BF37C1">
        <w:rPr>
          <w:rFonts w:ascii="Times New Roman" w:hAnsi="Times New Roman" w:cs="Times New Roman"/>
          <w:sz w:val="26"/>
          <w:szCs w:val="26"/>
        </w:rPr>
        <w:t>;</w:t>
      </w:r>
    </w:p>
    <w:p w14:paraId="246D7A23" w14:textId="2C05124D" w:rsidR="00367F4F" w:rsidRPr="00BF37C1" w:rsidRDefault="00367F4F" w:rsidP="00BF37C1">
      <w:pPr>
        <w:pStyle w:val="Standar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Основы администрирования операционных систем;</w:t>
      </w:r>
    </w:p>
    <w:p w14:paraId="16F3447E" w14:textId="63AB5087" w:rsidR="00367F4F" w:rsidRPr="00BF37C1" w:rsidRDefault="00367F4F" w:rsidP="00BF37C1">
      <w:pPr>
        <w:pStyle w:val="a3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Робот-сортировщик</w:t>
      </w:r>
      <w:r w:rsidR="00CE4416" w:rsidRPr="00BF37C1">
        <w:rPr>
          <w:rFonts w:ascii="Times New Roman" w:hAnsi="Times New Roman" w:cs="Times New Roman"/>
          <w:sz w:val="26"/>
          <w:szCs w:val="26"/>
        </w:rPr>
        <w:t>.</w:t>
      </w:r>
    </w:p>
    <w:p w14:paraId="0D975CF5" w14:textId="77777777" w:rsidR="00367F4F" w:rsidRPr="00B45B36" w:rsidRDefault="00367F4F" w:rsidP="00BF37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02D5EBEA" w14:textId="77777777" w:rsidR="001F79B6" w:rsidRDefault="001F79B6" w:rsidP="00BF37C1">
      <w:pPr>
        <w:pStyle w:val="a3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Доступное дополнительное образование для всех категорий детей (работа с детьми ОВЗ, работа с одаренными детьми).</w:t>
      </w:r>
    </w:p>
    <w:p w14:paraId="2692B32E" w14:textId="77777777" w:rsidR="00BF37C1" w:rsidRPr="00B45B36" w:rsidRDefault="00BF37C1" w:rsidP="00BF37C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820F2F" w14:textId="3C001AE5" w:rsidR="00A6040D" w:rsidRPr="00B45B36" w:rsidRDefault="00602DD1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Концепции развития дополнительного образования до </w:t>
      </w:r>
      <w:r w:rsidR="00BF37C1">
        <w:rPr>
          <w:sz w:val="26"/>
          <w:szCs w:val="26"/>
        </w:rPr>
        <w:t xml:space="preserve">2030 года одним из приоритетных </w:t>
      </w:r>
      <w:r w:rsidRPr="00B45B36">
        <w:rPr>
          <w:sz w:val="26"/>
          <w:szCs w:val="26"/>
        </w:rPr>
        <w:t>направлений является работа с детьми ОВЗ и работа с одаренными детьми, обеспечение доступности образования для данных ребят.</w:t>
      </w:r>
    </w:p>
    <w:p w14:paraId="2E8D3500" w14:textId="77777777" w:rsidR="00A6040D" w:rsidRPr="00B45B36" w:rsidRDefault="00602DD1" w:rsidP="00BF37C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45B36">
        <w:rPr>
          <w:color w:val="000000"/>
          <w:sz w:val="26"/>
          <w:szCs w:val="26"/>
        </w:rPr>
        <w:t>В течение 2023-2024 учебного года были реализованы следующие п</w:t>
      </w:r>
      <w:r w:rsidR="00A6040D" w:rsidRPr="00B45B36">
        <w:rPr>
          <w:color w:val="000000"/>
          <w:sz w:val="26"/>
          <w:szCs w:val="26"/>
        </w:rPr>
        <w:t>рограммы для детей с ОВЗ: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06"/>
        <w:gridCol w:w="2410"/>
        <w:gridCol w:w="1276"/>
        <w:gridCol w:w="1417"/>
        <w:gridCol w:w="1843"/>
      </w:tblGrid>
      <w:tr w:rsidR="00A6040D" w:rsidRPr="00B45B36" w14:paraId="4CC273B5" w14:textId="77777777" w:rsidTr="00A6040D">
        <w:tc>
          <w:tcPr>
            <w:tcW w:w="637" w:type="dxa"/>
            <w:shd w:val="clear" w:color="auto" w:fill="auto"/>
            <w:vAlign w:val="center"/>
          </w:tcPr>
          <w:p w14:paraId="7A36F9F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45B36">
              <w:rPr>
                <w:b/>
                <w:sz w:val="26"/>
                <w:szCs w:val="26"/>
              </w:rPr>
              <w:t>п</w:t>
            </w:r>
            <w:proofErr w:type="gramEnd"/>
            <w:r w:rsidRPr="00B45B3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A1F948E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92C4C2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1276" w:type="dxa"/>
            <w:vAlign w:val="center"/>
          </w:tcPr>
          <w:p w14:paraId="519310A8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2D02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274653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Количество</w:t>
            </w:r>
          </w:p>
          <w:p w14:paraId="1CC1AACE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обучающихся</w:t>
            </w:r>
          </w:p>
        </w:tc>
      </w:tr>
      <w:tr w:rsidR="00A6040D" w:rsidRPr="00B45B36" w14:paraId="0B416808" w14:textId="77777777" w:rsidTr="00A6040D">
        <w:tc>
          <w:tcPr>
            <w:tcW w:w="637" w:type="dxa"/>
            <w:shd w:val="clear" w:color="auto" w:fill="auto"/>
            <w:vAlign w:val="center"/>
          </w:tcPr>
          <w:p w14:paraId="5ADDBC8C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7971FE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«Создай Web-сайт»</w:t>
            </w:r>
          </w:p>
          <w:p w14:paraId="4BAEA61F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 возможностью полного дистанционного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7D3A0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техническая</w:t>
            </w:r>
          </w:p>
        </w:tc>
        <w:tc>
          <w:tcPr>
            <w:tcW w:w="1276" w:type="dxa"/>
            <w:vAlign w:val="center"/>
          </w:tcPr>
          <w:p w14:paraId="40EE44DE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12-16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4C4C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DCEBF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 человек</w:t>
            </w:r>
          </w:p>
        </w:tc>
      </w:tr>
      <w:tr w:rsidR="00A6040D" w:rsidRPr="00B45B36" w14:paraId="582CA92B" w14:textId="77777777" w:rsidTr="00A6040D">
        <w:tc>
          <w:tcPr>
            <w:tcW w:w="637" w:type="dxa"/>
            <w:shd w:val="clear" w:color="auto" w:fill="auto"/>
            <w:vAlign w:val="center"/>
          </w:tcPr>
          <w:p w14:paraId="6740AB15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6F03CF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«Логические игры»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F9EA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техническая</w:t>
            </w:r>
          </w:p>
        </w:tc>
        <w:tc>
          <w:tcPr>
            <w:tcW w:w="1276" w:type="dxa"/>
            <w:vAlign w:val="center"/>
          </w:tcPr>
          <w:p w14:paraId="24556A98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7167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5DDD8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39 человек</w:t>
            </w:r>
          </w:p>
        </w:tc>
      </w:tr>
      <w:tr w:rsidR="00A6040D" w:rsidRPr="00B45B36" w14:paraId="17A64522" w14:textId="77777777" w:rsidTr="00A6040D">
        <w:tc>
          <w:tcPr>
            <w:tcW w:w="637" w:type="dxa"/>
            <w:shd w:val="clear" w:color="auto" w:fill="auto"/>
            <w:vAlign w:val="center"/>
          </w:tcPr>
          <w:p w14:paraId="4462C0A5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B85549B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«Клуб-Креатив»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0B8FE7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1276" w:type="dxa"/>
            <w:vAlign w:val="center"/>
          </w:tcPr>
          <w:p w14:paraId="079C89B5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5-14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B90BD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C6E0A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 человек</w:t>
            </w:r>
          </w:p>
        </w:tc>
      </w:tr>
      <w:tr w:rsidR="00A6040D" w:rsidRPr="00B45B36" w14:paraId="46ADF792" w14:textId="77777777" w:rsidTr="00A6040D">
        <w:tc>
          <w:tcPr>
            <w:tcW w:w="637" w:type="dxa"/>
            <w:shd w:val="clear" w:color="auto" w:fill="auto"/>
            <w:vAlign w:val="center"/>
          </w:tcPr>
          <w:p w14:paraId="60B6F879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66732F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«Сказочники»</w:t>
            </w:r>
          </w:p>
          <w:p w14:paraId="201B14FC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(театральная студия)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00C690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1276" w:type="dxa"/>
            <w:vAlign w:val="center"/>
          </w:tcPr>
          <w:p w14:paraId="1ACE52F0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085BE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27D1F2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 человек</w:t>
            </w:r>
          </w:p>
        </w:tc>
      </w:tr>
      <w:tr w:rsidR="00A6040D" w:rsidRPr="00B45B36" w14:paraId="155BB1ED" w14:textId="77777777" w:rsidTr="00A6040D">
        <w:tc>
          <w:tcPr>
            <w:tcW w:w="637" w:type="dxa"/>
            <w:shd w:val="clear" w:color="auto" w:fill="auto"/>
            <w:vAlign w:val="center"/>
          </w:tcPr>
          <w:p w14:paraId="1AFF80E5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7009766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«Швейка»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BD0576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1276" w:type="dxa"/>
            <w:vAlign w:val="center"/>
          </w:tcPr>
          <w:p w14:paraId="0A875ECE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6-12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CBDA3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3BD8D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 человек</w:t>
            </w:r>
          </w:p>
        </w:tc>
      </w:tr>
      <w:tr w:rsidR="00A6040D" w:rsidRPr="00B45B36" w14:paraId="45AB383B" w14:textId="77777777" w:rsidTr="00A6040D">
        <w:tc>
          <w:tcPr>
            <w:tcW w:w="637" w:type="dxa"/>
            <w:shd w:val="clear" w:color="auto" w:fill="auto"/>
            <w:vAlign w:val="center"/>
          </w:tcPr>
          <w:p w14:paraId="79C5938E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BBAB336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«Маленькая страна огромных знаний» (математика с ОВЗ)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9E593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1276" w:type="dxa"/>
            <w:vAlign w:val="center"/>
          </w:tcPr>
          <w:p w14:paraId="436912C4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1C54B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A8ACA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 человек</w:t>
            </w:r>
          </w:p>
        </w:tc>
      </w:tr>
      <w:tr w:rsidR="00A6040D" w:rsidRPr="00B45B36" w14:paraId="660F0967" w14:textId="77777777" w:rsidTr="00A6040D">
        <w:tc>
          <w:tcPr>
            <w:tcW w:w="637" w:type="dxa"/>
            <w:shd w:val="clear" w:color="auto" w:fill="auto"/>
            <w:vAlign w:val="center"/>
          </w:tcPr>
          <w:p w14:paraId="549908E6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DF734C0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«Играй и учись»</w:t>
            </w:r>
          </w:p>
          <w:p w14:paraId="5FAF716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(коррекция речевых нарушений)</w:t>
            </w:r>
          </w:p>
        </w:tc>
        <w:tc>
          <w:tcPr>
            <w:tcW w:w="2410" w:type="dxa"/>
            <w:shd w:val="clear" w:color="auto" w:fill="auto"/>
          </w:tcPr>
          <w:p w14:paraId="689D88F4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1276" w:type="dxa"/>
            <w:vAlign w:val="center"/>
          </w:tcPr>
          <w:p w14:paraId="7E9BD5FF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DA44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40F62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 человек</w:t>
            </w:r>
          </w:p>
        </w:tc>
      </w:tr>
      <w:tr w:rsidR="00A6040D" w:rsidRPr="00B45B36" w14:paraId="2B872A84" w14:textId="77777777" w:rsidTr="00A6040D">
        <w:tc>
          <w:tcPr>
            <w:tcW w:w="637" w:type="dxa"/>
            <w:shd w:val="clear" w:color="auto" w:fill="auto"/>
            <w:vAlign w:val="center"/>
          </w:tcPr>
          <w:p w14:paraId="69E89659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ADCBDAF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«Я в профессии»</w:t>
            </w:r>
          </w:p>
          <w:p w14:paraId="2165A4E3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краткосрочная</w:t>
            </w:r>
          </w:p>
        </w:tc>
        <w:tc>
          <w:tcPr>
            <w:tcW w:w="2410" w:type="dxa"/>
            <w:shd w:val="clear" w:color="auto" w:fill="auto"/>
          </w:tcPr>
          <w:p w14:paraId="537368CA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социально-гуманитарная</w:t>
            </w:r>
          </w:p>
        </w:tc>
        <w:tc>
          <w:tcPr>
            <w:tcW w:w="1276" w:type="dxa"/>
            <w:vAlign w:val="center"/>
          </w:tcPr>
          <w:p w14:paraId="0D87DC70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8-12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05A01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99D5F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14 человек</w:t>
            </w:r>
          </w:p>
        </w:tc>
      </w:tr>
      <w:tr w:rsidR="00A6040D" w:rsidRPr="00B45B36" w14:paraId="7316B9F0" w14:textId="77777777" w:rsidTr="00A6040D">
        <w:tc>
          <w:tcPr>
            <w:tcW w:w="637" w:type="dxa"/>
            <w:shd w:val="clear" w:color="auto" w:fill="auto"/>
            <w:vAlign w:val="center"/>
          </w:tcPr>
          <w:p w14:paraId="7B76DE18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A333E40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«Основы бионики»</w:t>
            </w:r>
          </w:p>
        </w:tc>
        <w:tc>
          <w:tcPr>
            <w:tcW w:w="2410" w:type="dxa"/>
            <w:shd w:val="clear" w:color="auto" w:fill="auto"/>
          </w:tcPr>
          <w:p w14:paraId="3AE7D6B8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1276" w:type="dxa"/>
            <w:vAlign w:val="center"/>
          </w:tcPr>
          <w:p w14:paraId="6B2536E5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8-10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7D82B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CAF87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 человек</w:t>
            </w:r>
          </w:p>
        </w:tc>
      </w:tr>
      <w:tr w:rsidR="00A6040D" w:rsidRPr="00B45B36" w14:paraId="5DC2BE51" w14:textId="77777777" w:rsidTr="00A6040D">
        <w:tc>
          <w:tcPr>
            <w:tcW w:w="637" w:type="dxa"/>
            <w:shd w:val="clear" w:color="auto" w:fill="auto"/>
            <w:vAlign w:val="center"/>
          </w:tcPr>
          <w:p w14:paraId="49E81B9B" w14:textId="77777777" w:rsidR="00A6040D" w:rsidRPr="00B45B36" w:rsidRDefault="00A6040D" w:rsidP="00A6040D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877E70B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«Весёлые шашки»</w:t>
            </w:r>
          </w:p>
        </w:tc>
        <w:tc>
          <w:tcPr>
            <w:tcW w:w="2410" w:type="dxa"/>
            <w:shd w:val="clear" w:color="auto" w:fill="auto"/>
          </w:tcPr>
          <w:p w14:paraId="5AE773C0" w14:textId="77777777" w:rsidR="00A6040D" w:rsidRPr="00B45B36" w:rsidRDefault="00A6040D" w:rsidP="005F21D7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1276" w:type="dxa"/>
            <w:vAlign w:val="center"/>
          </w:tcPr>
          <w:p w14:paraId="7C507605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CA5E3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4C9EA" w14:textId="77777777" w:rsidR="00A6040D" w:rsidRPr="00B45B36" w:rsidRDefault="00A6040D" w:rsidP="005F21D7">
            <w:pPr>
              <w:pStyle w:val="a9"/>
              <w:tabs>
                <w:tab w:val="clear" w:pos="4153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39 человек</w:t>
            </w:r>
          </w:p>
        </w:tc>
      </w:tr>
    </w:tbl>
    <w:p w14:paraId="130C1EFE" w14:textId="77777777" w:rsidR="00A6040D" w:rsidRPr="00B45B36" w:rsidRDefault="00A6040D" w:rsidP="00A6040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0DA986" w14:textId="77777777" w:rsidR="0030630D" w:rsidRPr="00B45B36" w:rsidRDefault="00F853ED" w:rsidP="00C571B5">
      <w:pPr>
        <w:ind w:firstLine="708"/>
        <w:jc w:val="both"/>
        <w:rPr>
          <w:sz w:val="26"/>
          <w:szCs w:val="26"/>
        </w:rPr>
      </w:pPr>
      <w:r w:rsidRPr="00B45B36">
        <w:rPr>
          <w:b/>
          <w:sz w:val="26"/>
          <w:szCs w:val="26"/>
        </w:rPr>
        <w:lastRenderedPageBreak/>
        <w:t>П</w:t>
      </w:r>
      <w:r w:rsidR="0030630D" w:rsidRPr="00B45B36">
        <w:rPr>
          <w:b/>
          <w:sz w:val="26"/>
          <w:szCs w:val="26"/>
        </w:rPr>
        <w:t>ринципиально новы</w:t>
      </w:r>
      <w:r w:rsidRPr="00B45B36">
        <w:rPr>
          <w:b/>
          <w:sz w:val="26"/>
          <w:szCs w:val="26"/>
        </w:rPr>
        <w:t>е</w:t>
      </w:r>
      <w:r w:rsidR="0030630D" w:rsidRPr="00B45B36">
        <w:rPr>
          <w:sz w:val="26"/>
          <w:szCs w:val="26"/>
        </w:rPr>
        <w:t xml:space="preserve"> программ</w:t>
      </w:r>
      <w:r w:rsidRPr="00B45B36">
        <w:rPr>
          <w:sz w:val="26"/>
          <w:szCs w:val="26"/>
        </w:rPr>
        <w:t>ы</w:t>
      </w:r>
      <w:r w:rsidR="0030630D" w:rsidRPr="00B45B36">
        <w:rPr>
          <w:sz w:val="26"/>
          <w:szCs w:val="26"/>
        </w:rPr>
        <w:t xml:space="preserve"> по работе с детьми ОВЗ</w:t>
      </w:r>
      <w:r w:rsidRPr="00B45B36">
        <w:rPr>
          <w:sz w:val="26"/>
          <w:szCs w:val="26"/>
        </w:rPr>
        <w:t xml:space="preserve"> в 2023-2024 году</w:t>
      </w:r>
      <w:r w:rsidR="0030630D" w:rsidRPr="00B45B36">
        <w:rPr>
          <w:sz w:val="26"/>
          <w:szCs w:val="26"/>
        </w:rPr>
        <w:t>:</w:t>
      </w:r>
    </w:p>
    <w:p w14:paraId="4E2D5CCF" w14:textId="77777777" w:rsidR="00F853ED" w:rsidRPr="00B45B36" w:rsidRDefault="00F853ED" w:rsidP="00C571B5">
      <w:pPr>
        <w:ind w:firstLine="708"/>
        <w:jc w:val="both"/>
        <w:rPr>
          <w:sz w:val="26"/>
          <w:szCs w:val="26"/>
        </w:rPr>
      </w:pPr>
    </w:p>
    <w:p w14:paraId="3D4E56F4" w14:textId="16F960AF" w:rsidR="0030630D" w:rsidRPr="00BF37C1" w:rsidRDefault="0030630D" w:rsidP="00BF37C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«Логические игры», 5-7 лет.</w:t>
      </w:r>
    </w:p>
    <w:p w14:paraId="016A9BBF" w14:textId="77A4437B" w:rsidR="0030630D" w:rsidRPr="00BF37C1" w:rsidRDefault="0030630D" w:rsidP="00BF37C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«Веселые шашки», 5-7 лет.</w:t>
      </w:r>
    </w:p>
    <w:p w14:paraId="71E59E57" w14:textId="0F615B7F" w:rsidR="0030630D" w:rsidRPr="00BF37C1" w:rsidRDefault="0030630D" w:rsidP="00BF37C1">
      <w:pPr>
        <w:pStyle w:val="a9"/>
        <w:numPr>
          <w:ilvl w:val="0"/>
          <w:numId w:val="41"/>
        </w:numPr>
        <w:tabs>
          <w:tab w:val="clear" w:pos="4153"/>
          <w:tab w:val="left" w:pos="7371"/>
        </w:tabs>
        <w:jc w:val="both"/>
        <w:rPr>
          <w:sz w:val="26"/>
          <w:szCs w:val="26"/>
        </w:rPr>
      </w:pPr>
      <w:r w:rsidRPr="00BF37C1">
        <w:rPr>
          <w:sz w:val="26"/>
          <w:szCs w:val="26"/>
        </w:rPr>
        <w:t>«Сказочники» (театральная студия)», 5-7 лет.</w:t>
      </w:r>
    </w:p>
    <w:p w14:paraId="10F8530A" w14:textId="03957014" w:rsidR="0030630D" w:rsidRPr="00BF37C1" w:rsidRDefault="0030630D" w:rsidP="00BF37C1">
      <w:pPr>
        <w:pStyle w:val="a9"/>
        <w:numPr>
          <w:ilvl w:val="0"/>
          <w:numId w:val="41"/>
        </w:numPr>
        <w:tabs>
          <w:tab w:val="clear" w:pos="4153"/>
          <w:tab w:val="left" w:pos="7371"/>
        </w:tabs>
        <w:jc w:val="both"/>
        <w:rPr>
          <w:sz w:val="26"/>
          <w:szCs w:val="26"/>
        </w:rPr>
      </w:pPr>
      <w:r w:rsidRPr="00BF37C1">
        <w:rPr>
          <w:sz w:val="26"/>
          <w:szCs w:val="26"/>
        </w:rPr>
        <w:t>«Я в профессии» краткосрочная (лагерь), 8-12 лет.</w:t>
      </w:r>
    </w:p>
    <w:p w14:paraId="21966726" w14:textId="77777777" w:rsidR="0030630D" w:rsidRPr="00B45B36" w:rsidRDefault="0030630D" w:rsidP="0030630D">
      <w:pPr>
        <w:jc w:val="both"/>
        <w:rPr>
          <w:sz w:val="26"/>
          <w:szCs w:val="26"/>
        </w:rPr>
      </w:pPr>
    </w:p>
    <w:p w14:paraId="21FFDF58" w14:textId="77777777" w:rsidR="00A6040D" w:rsidRPr="00B45B36" w:rsidRDefault="0030630D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2023-2024 учебном году программы «Логические игры» и «Веселые шашки» были разработаны по запросу детского сада № 3 по договору о взаимном сотрудничестве (проходили обучение три логопедические группы). </w:t>
      </w:r>
      <w:r w:rsidR="00A6040D" w:rsidRPr="00B45B36">
        <w:rPr>
          <w:color w:val="000000"/>
          <w:sz w:val="26"/>
          <w:szCs w:val="26"/>
        </w:rPr>
        <w:t xml:space="preserve">В </w:t>
      </w:r>
      <w:r w:rsidRPr="00B45B36">
        <w:rPr>
          <w:color w:val="000000"/>
          <w:sz w:val="26"/>
          <w:szCs w:val="26"/>
        </w:rPr>
        <w:t>отчетном</w:t>
      </w:r>
      <w:r w:rsidR="00A6040D" w:rsidRPr="00B45B36">
        <w:rPr>
          <w:color w:val="000000"/>
          <w:sz w:val="26"/>
          <w:szCs w:val="26"/>
        </w:rPr>
        <w:t xml:space="preserve"> учебном году </w:t>
      </w:r>
      <w:r w:rsidR="00A6040D" w:rsidRPr="00B45B36">
        <w:rPr>
          <w:sz w:val="26"/>
          <w:szCs w:val="26"/>
        </w:rPr>
        <w:t>детей с ограниченными возможностями здоровья – 173 обучающихся, включая три логопедические группы МДОУ «Детский сад № 3».</w:t>
      </w:r>
    </w:p>
    <w:p w14:paraId="7027F1D5" w14:textId="77777777" w:rsidR="0030630D" w:rsidRPr="00B45B36" w:rsidRDefault="0030630D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Модифицированная программа «Создай web-сайт (дистант)» для детей с ОВЗ (нарушение опорно-двигательного аппарата) реализовывалась только </w:t>
      </w:r>
      <w:r w:rsidR="00C571B5" w:rsidRPr="00B45B36">
        <w:rPr>
          <w:sz w:val="26"/>
          <w:szCs w:val="26"/>
        </w:rPr>
        <w:t xml:space="preserve">в формате </w:t>
      </w:r>
      <w:r w:rsidRPr="00B45B36">
        <w:rPr>
          <w:b/>
          <w:sz w:val="26"/>
          <w:szCs w:val="26"/>
        </w:rPr>
        <w:t>дистанционного обучения</w:t>
      </w:r>
      <w:r w:rsidRPr="00B45B36">
        <w:rPr>
          <w:sz w:val="26"/>
          <w:szCs w:val="26"/>
        </w:rPr>
        <w:t>.</w:t>
      </w:r>
    </w:p>
    <w:p w14:paraId="4775616E" w14:textId="77777777" w:rsidR="00602DD1" w:rsidRPr="00B45B36" w:rsidRDefault="00602DD1" w:rsidP="00BF37C1">
      <w:pPr>
        <w:ind w:firstLine="709"/>
        <w:jc w:val="both"/>
        <w:rPr>
          <w:sz w:val="26"/>
          <w:szCs w:val="26"/>
        </w:rPr>
      </w:pPr>
    </w:p>
    <w:p w14:paraId="70492A63" w14:textId="4E4E7546" w:rsidR="00602DD1" w:rsidRPr="00B45B36" w:rsidRDefault="000E5BAC" w:rsidP="00BF3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37C1">
        <w:rPr>
          <w:sz w:val="26"/>
          <w:szCs w:val="26"/>
        </w:rPr>
        <w:t>рограммы для одаренных детей:</w:t>
      </w:r>
    </w:p>
    <w:p w14:paraId="41EC03C9" w14:textId="31653B38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«Подготовка к соревнованиям по судомодельному спорту», (бюджет), возраст 10-18 лет.</w:t>
      </w:r>
    </w:p>
    <w:p w14:paraId="165A1E8C" w14:textId="41DC9452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«Подготовка обучающихся к региональному чемпионату «ЮниорПрофи» Ярославской области по компетенциям  «Фотография» и «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Мультимедиакомуникации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», (бюджет), возраст 10-17 лет.</w:t>
      </w:r>
    </w:p>
    <w:p w14:paraId="1A52A340" w14:textId="61033E1E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«Соревновательная робототехника», (сертифицированная), возраст 10-18 лет.</w:t>
      </w:r>
    </w:p>
    <w:p w14:paraId="6F4D7F2D" w14:textId="1226E94C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«Программирование игр», (бюджет), возраст 10-13 лет.</w:t>
      </w:r>
    </w:p>
    <w:p w14:paraId="0B14D2A5" w14:textId="126DE0B2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«Подготовка к открытому детскому и молодежному фотоконкурсу «НеФормат» (бюджет, краткосрочная), возраст 10-18 лет.</w:t>
      </w:r>
    </w:p>
    <w:p w14:paraId="38E1A9A2" w14:textId="6FB5B746" w:rsidR="00602DD1" w:rsidRPr="00BF37C1" w:rsidRDefault="00602DD1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F37C1">
        <w:rPr>
          <w:rFonts w:ascii="Times New Roman" w:hAnsi="Times New Roman" w:cs="Times New Roman"/>
          <w:sz w:val="26"/>
          <w:szCs w:val="26"/>
        </w:rPr>
        <w:t>PhotoCamp</w:t>
      </w:r>
      <w:proofErr w:type="spellEnd"/>
      <w:r w:rsidRPr="00BF37C1">
        <w:rPr>
          <w:rFonts w:ascii="Times New Roman" w:hAnsi="Times New Roman" w:cs="Times New Roman"/>
          <w:sz w:val="26"/>
          <w:szCs w:val="26"/>
        </w:rPr>
        <w:t>», программа выездного профильного лагеря, возраст 12-18 лет.</w:t>
      </w:r>
    </w:p>
    <w:p w14:paraId="44356D57" w14:textId="0DE04187" w:rsidR="00CB0ED2" w:rsidRPr="00BF37C1" w:rsidRDefault="00CB0ED2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«Разработчик чат-ботов», (бюджет, </w:t>
      </w:r>
      <w:proofErr w:type="gramStart"/>
      <w:r w:rsidRPr="00BF37C1">
        <w:rPr>
          <w:rFonts w:ascii="Times New Roman" w:hAnsi="Times New Roman" w:cs="Times New Roman"/>
          <w:sz w:val="26"/>
          <w:szCs w:val="26"/>
        </w:rPr>
        <w:t>краткосрочная</w:t>
      </w:r>
      <w:proofErr w:type="gramEnd"/>
      <w:r w:rsidRPr="00BF37C1">
        <w:rPr>
          <w:rFonts w:ascii="Times New Roman" w:hAnsi="Times New Roman" w:cs="Times New Roman"/>
          <w:sz w:val="26"/>
          <w:szCs w:val="26"/>
        </w:rPr>
        <w:t>), возраст 10-14 лет.</w:t>
      </w:r>
    </w:p>
    <w:p w14:paraId="50B07301" w14:textId="656F2551" w:rsidR="00CB0ED2" w:rsidRPr="00BF37C1" w:rsidRDefault="00CB0ED2" w:rsidP="00BF37C1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«Робот-сортировщик», (бюджет), возраст 8-12 лет.</w:t>
      </w:r>
    </w:p>
    <w:p w14:paraId="153F4048" w14:textId="0D519704" w:rsidR="0030630D" w:rsidRPr="00B45B36" w:rsidRDefault="001252B7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В марте 2024 года трое</w:t>
      </w:r>
      <w:r w:rsidR="00D6304F" w:rsidRPr="00B45B36">
        <w:rPr>
          <w:sz w:val="26"/>
          <w:szCs w:val="26"/>
        </w:rPr>
        <w:t xml:space="preserve"> одаренных ребят</w:t>
      </w:r>
      <w:r w:rsidR="00B45B36">
        <w:rPr>
          <w:sz w:val="26"/>
          <w:szCs w:val="26"/>
        </w:rPr>
        <w:t>, обучающиеся объединения «</w:t>
      </w:r>
      <w:proofErr w:type="spellStart"/>
      <w:r w:rsidR="00B45B36">
        <w:rPr>
          <w:sz w:val="26"/>
          <w:szCs w:val="26"/>
        </w:rPr>
        <w:t>Судомоделирование</w:t>
      </w:r>
      <w:proofErr w:type="spellEnd"/>
      <w:r w:rsidR="00B45B36">
        <w:rPr>
          <w:sz w:val="26"/>
          <w:szCs w:val="26"/>
        </w:rPr>
        <w:t>»</w:t>
      </w:r>
      <w:r w:rsidR="000E5BAC">
        <w:rPr>
          <w:sz w:val="26"/>
          <w:szCs w:val="26"/>
        </w:rPr>
        <w:t xml:space="preserve">, </w:t>
      </w:r>
      <w:r w:rsidRPr="00B45B36">
        <w:rPr>
          <w:sz w:val="26"/>
          <w:szCs w:val="26"/>
        </w:rPr>
        <w:t xml:space="preserve">победителей Всероссийских соревнований по судомодельному спорту были направлены от МОУ ДО «ГЦТТ» </w:t>
      </w:r>
      <w:r w:rsidR="00D6304F" w:rsidRPr="00B45B36">
        <w:rPr>
          <w:sz w:val="26"/>
          <w:szCs w:val="26"/>
        </w:rPr>
        <w:t>в ВДЦ «Орлёнок, Детский лагерь «Штормовой», на тематическую смену «Всему учит море».</w:t>
      </w:r>
    </w:p>
    <w:p w14:paraId="3691C547" w14:textId="77777777" w:rsidR="001F79B6" w:rsidRPr="00B45B36" w:rsidRDefault="001F79B6" w:rsidP="00D6304F">
      <w:pPr>
        <w:pStyle w:val="a3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>Профориентационная работа.</w:t>
      </w:r>
    </w:p>
    <w:p w14:paraId="1149F456" w14:textId="77777777" w:rsidR="00A05CC2" w:rsidRPr="00B45B36" w:rsidRDefault="00A05CC2" w:rsidP="00A05CC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2F3BEA" w14:textId="77777777" w:rsidR="00C77A40" w:rsidRPr="00BF37C1" w:rsidRDefault="00A05CC2" w:rsidP="00BF37C1">
      <w:pPr>
        <w:ind w:firstLine="709"/>
        <w:jc w:val="both"/>
        <w:rPr>
          <w:sz w:val="26"/>
          <w:szCs w:val="26"/>
        </w:rPr>
      </w:pPr>
      <w:r w:rsidRPr="00BF37C1">
        <w:rPr>
          <w:color w:val="000000"/>
          <w:sz w:val="26"/>
          <w:szCs w:val="26"/>
        </w:rPr>
        <w:t xml:space="preserve">В 2023-2024 учебном году в учреждении была скорректирована  программа </w:t>
      </w:r>
      <w:r w:rsidRPr="00BF37C1">
        <w:rPr>
          <w:sz w:val="26"/>
          <w:szCs w:val="26"/>
        </w:rPr>
        <w:t>по профориентации «Твой ориентир», направленна на в</w:t>
      </w:r>
      <w:r w:rsidR="00C77A40" w:rsidRPr="00BF37C1">
        <w:rPr>
          <w:sz w:val="26"/>
          <w:szCs w:val="26"/>
        </w:rPr>
        <w:t>овлечение обучающихся в мероприятия ранней профориентации,</w:t>
      </w:r>
      <w:r w:rsidRPr="00BF37C1">
        <w:rPr>
          <w:sz w:val="26"/>
          <w:szCs w:val="26"/>
        </w:rPr>
        <w:t xml:space="preserve"> </w:t>
      </w:r>
      <w:r w:rsidR="00C77A40" w:rsidRPr="00BF37C1">
        <w:rPr>
          <w:sz w:val="26"/>
          <w:szCs w:val="26"/>
        </w:rPr>
        <w:t>обеспечивающие ознакомление с современными профессиями и профессиями будущего,</w:t>
      </w:r>
      <w:r w:rsidRPr="00BF37C1">
        <w:rPr>
          <w:sz w:val="26"/>
          <w:szCs w:val="26"/>
        </w:rPr>
        <w:t xml:space="preserve"> </w:t>
      </w:r>
      <w:r w:rsidR="00C77A40" w:rsidRPr="00BF37C1">
        <w:rPr>
          <w:sz w:val="26"/>
          <w:szCs w:val="26"/>
        </w:rPr>
        <w:t>включающие инструменты профессиональных проб</w:t>
      </w:r>
      <w:r w:rsidRPr="00BF37C1">
        <w:rPr>
          <w:sz w:val="26"/>
          <w:szCs w:val="26"/>
        </w:rPr>
        <w:t>.</w:t>
      </w:r>
    </w:p>
    <w:p w14:paraId="781A7471" w14:textId="77777777" w:rsidR="00A05CC2" w:rsidRPr="00BF37C1" w:rsidRDefault="00A05CC2" w:rsidP="00BF37C1">
      <w:pPr>
        <w:ind w:firstLine="709"/>
        <w:jc w:val="both"/>
        <w:rPr>
          <w:sz w:val="26"/>
          <w:szCs w:val="26"/>
        </w:rPr>
      </w:pPr>
      <w:r w:rsidRPr="00BF37C1">
        <w:rPr>
          <w:sz w:val="26"/>
          <w:szCs w:val="26"/>
        </w:rPr>
        <w:t>Программа «Твой ориентир» была реализована для 6-х классов, 11-12 лет (в рамках договора о сетевом взаимодействии с СШ №50 в марте-апреле 2024 года).</w:t>
      </w:r>
    </w:p>
    <w:p w14:paraId="29F21D98" w14:textId="77777777" w:rsidR="00A05CC2" w:rsidRPr="00BF37C1" w:rsidRDefault="00A05CC2" w:rsidP="00BF37C1">
      <w:pPr>
        <w:ind w:firstLine="709"/>
        <w:jc w:val="both"/>
        <w:rPr>
          <w:sz w:val="26"/>
          <w:szCs w:val="26"/>
        </w:rPr>
      </w:pPr>
      <w:r w:rsidRPr="00BF37C1">
        <w:rPr>
          <w:sz w:val="26"/>
          <w:szCs w:val="26"/>
        </w:rPr>
        <w:t>В программу «Твой ориентир» были включены следующие задачи:</w:t>
      </w:r>
    </w:p>
    <w:p w14:paraId="48662483" w14:textId="1B62AD28" w:rsidR="00A05CC2" w:rsidRPr="00BF37C1" w:rsidRDefault="00A05CC2" w:rsidP="00BF37C1">
      <w:pPr>
        <w:pStyle w:val="c1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b/>
          <w:color w:val="0D0D0D" w:themeColor="text1" w:themeTint="F2"/>
          <w:sz w:val="26"/>
          <w:szCs w:val="26"/>
        </w:rPr>
      </w:pPr>
      <w:r w:rsidRPr="00BF37C1">
        <w:rPr>
          <w:rStyle w:val="c3"/>
          <w:bCs/>
          <w:color w:val="0D0D0D" w:themeColor="text1" w:themeTint="F2"/>
          <w:sz w:val="26"/>
          <w:szCs w:val="26"/>
        </w:rPr>
        <w:lastRenderedPageBreak/>
        <w:t xml:space="preserve">познакомить с такими профессиями как: швея, администратор операционных систем, дизайнер, разработчик </w:t>
      </w:r>
      <w:proofErr w:type="gramStart"/>
      <w:r w:rsidRPr="00BF37C1">
        <w:rPr>
          <w:rStyle w:val="c3"/>
          <w:bCs/>
          <w:color w:val="0D0D0D" w:themeColor="text1" w:themeTint="F2"/>
          <w:sz w:val="26"/>
          <w:szCs w:val="26"/>
        </w:rPr>
        <w:t>чат-ботов</w:t>
      </w:r>
      <w:proofErr w:type="gramEnd"/>
      <w:r w:rsidRPr="00BF37C1">
        <w:rPr>
          <w:rStyle w:val="c3"/>
          <w:bCs/>
          <w:color w:val="0D0D0D" w:themeColor="text1" w:themeTint="F2"/>
          <w:sz w:val="26"/>
          <w:szCs w:val="26"/>
        </w:rPr>
        <w:t>, бионик, фотограф;</w:t>
      </w:r>
    </w:p>
    <w:p w14:paraId="11939CB2" w14:textId="3399968C" w:rsidR="00A05CC2" w:rsidRPr="00BF37C1" w:rsidRDefault="00A05CC2" w:rsidP="00BF37C1">
      <w:pPr>
        <w:pStyle w:val="c17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"/>
          <w:b/>
          <w:color w:val="0D0D0D" w:themeColor="text1" w:themeTint="F2"/>
          <w:sz w:val="26"/>
          <w:szCs w:val="26"/>
        </w:rPr>
      </w:pPr>
      <w:r w:rsidRPr="00BF37C1">
        <w:rPr>
          <w:rStyle w:val="c3"/>
          <w:bCs/>
          <w:color w:val="0D0D0D" w:themeColor="text1" w:themeTint="F2"/>
          <w:sz w:val="26"/>
          <w:szCs w:val="26"/>
        </w:rPr>
        <w:t>расширить представления о промышленности г. Ярославля;</w:t>
      </w:r>
    </w:p>
    <w:p w14:paraId="66EF09BD" w14:textId="2631497C" w:rsidR="00C77A40" w:rsidRPr="00BF37C1" w:rsidRDefault="00A05CC2" w:rsidP="00BF37C1">
      <w:pPr>
        <w:pStyle w:val="a3"/>
        <w:numPr>
          <w:ilvl w:val="0"/>
          <w:numId w:val="44"/>
        </w:numPr>
        <w:ind w:left="0" w:firstLine="709"/>
        <w:jc w:val="both"/>
        <w:rPr>
          <w:rStyle w:val="c3"/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BF37C1">
        <w:rPr>
          <w:rStyle w:val="c3"/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углубить знания по экономике региона.</w:t>
      </w:r>
    </w:p>
    <w:p w14:paraId="1D8A6CA4" w14:textId="50ED7E30" w:rsidR="00C77A40" w:rsidRPr="00BF37C1" w:rsidRDefault="00A92234" w:rsidP="00BF37C1">
      <w:pPr>
        <w:ind w:firstLine="709"/>
        <w:jc w:val="both"/>
        <w:rPr>
          <w:sz w:val="26"/>
          <w:szCs w:val="26"/>
        </w:rPr>
      </w:pPr>
      <w:r w:rsidRPr="00BF37C1">
        <w:rPr>
          <w:rStyle w:val="c3"/>
          <w:bCs/>
          <w:color w:val="0D0D0D" w:themeColor="text1" w:themeTint="F2"/>
          <w:sz w:val="26"/>
          <w:szCs w:val="26"/>
        </w:rPr>
        <w:t xml:space="preserve">Получены положительные отзывы от классных руководителей 6-х классов и от самих ребят об интересной и полезной программе. </w:t>
      </w:r>
      <w:r w:rsidR="000E5BAC" w:rsidRPr="00BF37C1">
        <w:rPr>
          <w:rStyle w:val="c3"/>
          <w:bCs/>
          <w:color w:val="0D0D0D" w:themeColor="text1" w:themeTint="F2"/>
          <w:sz w:val="26"/>
          <w:szCs w:val="26"/>
        </w:rPr>
        <w:t>А</w:t>
      </w:r>
      <w:r w:rsidRPr="00BF37C1">
        <w:rPr>
          <w:rStyle w:val="c3"/>
          <w:bCs/>
          <w:color w:val="0D0D0D" w:themeColor="text1" w:themeTint="F2"/>
          <w:sz w:val="26"/>
          <w:szCs w:val="26"/>
        </w:rPr>
        <w:t xml:space="preserve">втор программы по профориентации </w:t>
      </w:r>
      <w:r w:rsidRPr="00BF37C1">
        <w:rPr>
          <w:sz w:val="26"/>
          <w:szCs w:val="26"/>
        </w:rPr>
        <w:t>«Твой ориентир» педагог дополнительного образования</w:t>
      </w:r>
      <w:r w:rsidR="00BF37C1">
        <w:rPr>
          <w:sz w:val="26"/>
          <w:szCs w:val="26"/>
        </w:rPr>
        <w:t xml:space="preserve"> </w:t>
      </w:r>
      <w:proofErr w:type="spellStart"/>
      <w:r w:rsidR="00BF37C1">
        <w:rPr>
          <w:sz w:val="26"/>
          <w:szCs w:val="26"/>
        </w:rPr>
        <w:t>Поздеева</w:t>
      </w:r>
      <w:proofErr w:type="spellEnd"/>
      <w:r w:rsidR="00BF37C1">
        <w:rPr>
          <w:sz w:val="26"/>
          <w:szCs w:val="26"/>
        </w:rPr>
        <w:t xml:space="preserve"> Е.В. представ</w:t>
      </w:r>
      <w:r w:rsidR="000E5BAC" w:rsidRPr="00BF37C1">
        <w:rPr>
          <w:sz w:val="26"/>
          <w:szCs w:val="26"/>
        </w:rPr>
        <w:t>и</w:t>
      </w:r>
      <w:r w:rsidR="00CD12CC" w:rsidRPr="00BF37C1">
        <w:rPr>
          <w:sz w:val="26"/>
          <w:szCs w:val="26"/>
        </w:rPr>
        <w:t>ла опыт её реализации на 11-м Г</w:t>
      </w:r>
      <w:r w:rsidR="00CD12CC" w:rsidRPr="00BF37C1">
        <w:rPr>
          <w:sz w:val="26"/>
          <w:szCs w:val="26"/>
          <w:shd w:val="clear" w:color="auto" w:fill="FFFFFF"/>
        </w:rPr>
        <w:t xml:space="preserve">ородском конкурсе профессионального конкурса молодых педагогов «Педагогические надежды» </w:t>
      </w:r>
      <w:r w:rsidR="00CD12CC" w:rsidRPr="00BF37C1">
        <w:rPr>
          <w:sz w:val="26"/>
          <w:szCs w:val="26"/>
        </w:rPr>
        <w:t xml:space="preserve">(диплом </w:t>
      </w:r>
      <w:r w:rsidR="00CD12CC" w:rsidRPr="00BF37C1">
        <w:rPr>
          <w:sz w:val="26"/>
          <w:szCs w:val="26"/>
          <w:shd w:val="clear" w:color="auto" w:fill="FFFFFF"/>
        </w:rPr>
        <w:t>финалиста в номинации «Молодые педагоги дополнительного образования»</w:t>
      </w:r>
      <w:r w:rsidR="00CD12CC" w:rsidRPr="00BF37C1">
        <w:rPr>
          <w:sz w:val="26"/>
          <w:szCs w:val="26"/>
        </w:rPr>
        <w:t>).</w:t>
      </w:r>
    </w:p>
    <w:p w14:paraId="60649A85" w14:textId="66E163CF" w:rsidR="00973CD2" w:rsidRPr="00BF37C1" w:rsidRDefault="00D6304F" w:rsidP="00BF37C1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Помимо реализации программы </w:t>
      </w:r>
      <w:r w:rsidR="00973CD2" w:rsidRPr="00BF37C1">
        <w:rPr>
          <w:rFonts w:ascii="Times New Roman" w:hAnsi="Times New Roman" w:cs="Times New Roman"/>
          <w:sz w:val="26"/>
          <w:szCs w:val="26"/>
        </w:rPr>
        <w:t xml:space="preserve">«Твой ориентир» </w:t>
      </w:r>
      <w:r w:rsidRPr="00BF37C1">
        <w:rPr>
          <w:rFonts w:ascii="Times New Roman" w:hAnsi="Times New Roman" w:cs="Times New Roman"/>
          <w:sz w:val="26"/>
          <w:szCs w:val="26"/>
        </w:rPr>
        <w:t xml:space="preserve">центром была проделана большая работа по вовлечению </w:t>
      </w:r>
      <w:proofErr w:type="gramStart"/>
      <w:r w:rsidRPr="00BF37C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F37C1">
        <w:rPr>
          <w:rFonts w:ascii="Times New Roman" w:hAnsi="Times New Roman" w:cs="Times New Roman"/>
          <w:sz w:val="26"/>
          <w:szCs w:val="26"/>
        </w:rPr>
        <w:t xml:space="preserve"> МСО в профориентационную деятельность:</w:t>
      </w:r>
    </w:p>
    <w:p w14:paraId="43E14DC3" w14:textId="2011A7F1" w:rsidR="00D6304F" w:rsidRPr="00BF37C1" w:rsidRDefault="00D6304F" w:rsidP="00BF37C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осенний городской тематический лагерь «Я в профессии». В рамках лагеря обучающиеся посещали предприятия города Ярославля, где их знакомили с некоторыми профессиями и направлениями деятельности. Главной задачей смены было обеспечить комплекс условий, способствующих расширению знаний детей о профессиях и различных сферах профессиональной деятельности;</w:t>
      </w:r>
    </w:p>
    <w:p w14:paraId="35ADCA41" w14:textId="53742DEB" w:rsidR="00973CD2" w:rsidRPr="00BF37C1" w:rsidRDefault="00973CD2" w:rsidP="00BF37C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 xml:space="preserve">одним из направлений деятельности в рамках </w:t>
      </w:r>
      <w:r w:rsidRPr="00BF37C1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BF37C1">
        <w:rPr>
          <w:rFonts w:ascii="Times New Roman" w:hAnsi="Times New Roman" w:cs="Times New Roman"/>
          <w:sz w:val="26"/>
          <w:szCs w:val="26"/>
        </w:rPr>
        <w:t xml:space="preserve"> городских дней науки и техники стала </w:t>
      </w:r>
      <w:r w:rsidR="00B45B36" w:rsidRPr="00BF37C1">
        <w:rPr>
          <w:rFonts w:ascii="Times New Roman" w:hAnsi="Times New Roman" w:cs="Times New Roman"/>
          <w:sz w:val="26"/>
          <w:szCs w:val="26"/>
        </w:rPr>
        <w:t xml:space="preserve">организация просветительской деятельности </w:t>
      </w:r>
      <w:r w:rsidRPr="00BF37C1">
        <w:rPr>
          <w:rFonts w:ascii="Times New Roman" w:hAnsi="Times New Roman" w:cs="Times New Roman"/>
          <w:sz w:val="26"/>
          <w:szCs w:val="26"/>
        </w:rPr>
        <w:t>профессиональн</w:t>
      </w:r>
      <w:r w:rsidR="00B45B36" w:rsidRPr="00BF37C1">
        <w:rPr>
          <w:rFonts w:ascii="Times New Roman" w:hAnsi="Times New Roman" w:cs="Times New Roman"/>
          <w:sz w:val="26"/>
          <w:szCs w:val="26"/>
        </w:rPr>
        <w:t xml:space="preserve">ой </w:t>
      </w:r>
      <w:r w:rsidRPr="00BF37C1">
        <w:rPr>
          <w:rFonts w:ascii="Times New Roman" w:hAnsi="Times New Roman" w:cs="Times New Roman"/>
          <w:sz w:val="26"/>
          <w:szCs w:val="26"/>
        </w:rPr>
        <w:t>ориентаци</w:t>
      </w:r>
      <w:r w:rsidR="00B45B36" w:rsidRPr="00BF37C1">
        <w:rPr>
          <w:rFonts w:ascii="Times New Roman" w:hAnsi="Times New Roman" w:cs="Times New Roman"/>
          <w:sz w:val="26"/>
          <w:szCs w:val="26"/>
        </w:rPr>
        <w:t>и</w:t>
      </w:r>
      <w:r w:rsidRPr="00BF37C1">
        <w:rPr>
          <w:rFonts w:ascii="Times New Roman" w:hAnsi="Times New Roman" w:cs="Times New Roman"/>
          <w:sz w:val="26"/>
          <w:szCs w:val="26"/>
        </w:rPr>
        <w:t xml:space="preserve"> обучающихся в области перспективных профессий. Для детей и молодежи г. Ярославля были организованы "Дни в университете" совместно с ЯГПУ им. К.Д. Ушинского и ЯГТУ;</w:t>
      </w:r>
    </w:p>
    <w:p w14:paraId="6EC0F1EF" w14:textId="51BC1147" w:rsidR="00973CD2" w:rsidRDefault="00973CD2" w:rsidP="00BF37C1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увеличилось количество ДООП</w:t>
      </w:r>
      <w:r w:rsidR="000E5BAC" w:rsidRPr="00BF37C1">
        <w:rPr>
          <w:rFonts w:ascii="Times New Roman" w:hAnsi="Times New Roman" w:cs="Times New Roman"/>
          <w:sz w:val="26"/>
          <w:szCs w:val="26"/>
        </w:rPr>
        <w:t>, которые  направленны</w:t>
      </w:r>
      <w:r w:rsidRPr="00BF37C1">
        <w:rPr>
          <w:rFonts w:ascii="Times New Roman" w:hAnsi="Times New Roman" w:cs="Times New Roman"/>
          <w:sz w:val="26"/>
          <w:szCs w:val="26"/>
        </w:rPr>
        <w:t xml:space="preserve"> на знакомство </w:t>
      </w:r>
      <w:proofErr w:type="gramStart"/>
      <w:r w:rsidRPr="00BF37C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F37C1">
        <w:rPr>
          <w:rFonts w:ascii="Times New Roman" w:hAnsi="Times New Roman" w:cs="Times New Roman"/>
          <w:sz w:val="26"/>
          <w:szCs w:val="26"/>
        </w:rPr>
        <w:t xml:space="preserve"> с конкретной профессией или видом деятельности (основы системного администрирования, компьютерное моделирование, коммерческая фотосъемка, </w:t>
      </w:r>
      <w:r w:rsidRPr="00BF37C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BF37C1">
        <w:rPr>
          <w:rFonts w:ascii="Times New Roman" w:hAnsi="Times New Roman" w:cs="Times New Roman"/>
          <w:sz w:val="26"/>
          <w:szCs w:val="26"/>
        </w:rPr>
        <w:t xml:space="preserve">-разработка, работа в графическом редакторе </w:t>
      </w:r>
      <w:r w:rsidRPr="00BF37C1">
        <w:rPr>
          <w:rFonts w:ascii="Times New Roman" w:hAnsi="Times New Roman" w:cs="Times New Roman"/>
          <w:sz w:val="26"/>
          <w:szCs w:val="26"/>
          <w:lang w:val="en-US"/>
        </w:rPr>
        <w:t>Photoshop</w:t>
      </w:r>
      <w:r w:rsidRPr="00BF37C1">
        <w:rPr>
          <w:rFonts w:ascii="Times New Roman" w:hAnsi="Times New Roman" w:cs="Times New Roman"/>
          <w:sz w:val="26"/>
          <w:szCs w:val="26"/>
        </w:rPr>
        <w:t xml:space="preserve"> и др.).</w:t>
      </w:r>
    </w:p>
    <w:p w14:paraId="798D7019" w14:textId="77777777" w:rsidR="00BF37C1" w:rsidRPr="00BF37C1" w:rsidRDefault="00BF37C1" w:rsidP="00BF37C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9C7A826" w14:textId="4AD33DC5" w:rsidR="001F79B6" w:rsidRDefault="001F79B6" w:rsidP="00BF37C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37C1">
        <w:rPr>
          <w:rFonts w:ascii="Times New Roman" w:hAnsi="Times New Roman" w:cs="Times New Roman"/>
          <w:b/>
          <w:sz w:val="26"/>
          <w:szCs w:val="26"/>
        </w:rPr>
        <w:t>Организация воспитательной деятельности на основе социокультурных, духовно-нравственных ценностей Российского общества и государства.</w:t>
      </w:r>
    </w:p>
    <w:p w14:paraId="4212592E" w14:textId="77777777" w:rsidR="00BF37C1" w:rsidRPr="00BF37C1" w:rsidRDefault="00BF37C1" w:rsidP="00BF37C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70C319" w14:textId="7CA27E9F" w:rsidR="00C571B5" w:rsidRPr="00B45B36" w:rsidRDefault="001252B7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течение 2023-2024 года в МОУ ДО «ГЦТТ» была выстроена </w:t>
      </w:r>
      <w:r w:rsidR="00F171FD" w:rsidRPr="00B45B36">
        <w:rPr>
          <w:sz w:val="26"/>
          <w:szCs w:val="26"/>
        </w:rPr>
        <w:t>траектория воспитательной</w:t>
      </w:r>
      <w:r w:rsidRPr="00B45B36">
        <w:rPr>
          <w:sz w:val="26"/>
          <w:szCs w:val="26"/>
        </w:rPr>
        <w:t xml:space="preserve"> деятельности, направленн</w:t>
      </w:r>
      <w:r w:rsidR="00F171FD" w:rsidRPr="00B45B36">
        <w:rPr>
          <w:sz w:val="26"/>
          <w:szCs w:val="26"/>
        </w:rPr>
        <w:t>ая</w:t>
      </w:r>
      <w:r w:rsidRPr="00B45B36">
        <w:rPr>
          <w:sz w:val="26"/>
          <w:szCs w:val="26"/>
        </w:rPr>
        <w:t xml:space="preserve"> на ф</w:t>
      </w:r>
      <w:r w:rsidR="00C571B5" w:rsidRPr="00B45B36">
        <w:rPr>
          <w:sz w:val="26"/>
          <w:szCs w:val="26"/>
        </w:rPr>
        <w:t>ормирование у</w:t>
      </w:r>
      <w:r w:rsidRPr="00B45B36">
        <w:rPr>
          <w:sz w:val="26"/>
          <w:szCs w:val="26"/>
        </w:rPr>
        <w:t xml:space="preserve"> </w:t>
      </w:r>
      <w:proofErr w:type="gramStart"/>
      <w:r w:rsidRPr="00B45B36">
        <w:rPr>
          <w:sz w:val="26"/>
          <w:szCs w:val="26"/>
        </w:rPr>
        <w:t>обучающихся</w:t>
      </w:r>
      <w:proofErr w:type="gramEnd"/>
      <w:r w:rsidRPr="00B45B36">
        <w:rPr>
          <w:sz w:val="26"/>
          <w:szCs w:val="26"/>
        </w:rPr>
        <w:t xml:space="preserve"> </w:t>
      </w:r>
      <w:r w:rsidR="00C571B5" w:rsidRPr="00B45B36">
        <w:rPr>
          <w:sz w:val="26"/>
          <w:szCs w:val="26"/>
        </w:rPr>
        <w:t>общероссийской гражданской идентичности, патриотизма и гражданской</w:t>
      </w:r>
      <w:r w:rsidRPr="00B45B36">
        <w:rPr>
          <w:sz w:val="26"/>
          <w:szCs w:val="26"/>
        </w:rPr>
        <w:t xml:space="preserve"> </w:t>
      </w:r>
      <w:r w:rsidR="00C571B5" w:rsidRPr="00B45B36">
        <w:rPr>
          <w:sz w:val="26"/>
          <w:szCs w:val="26"/>
        </w:rPr>
        <w:t>ответственности</w:t>
      </w:r>
      <w:r w:rsidRPr="00B45B36">
        <w:rPr>
          <w:sz w:val="26"/>
          <w:szCs w:val="26"/>
        </w:rPr>
        <w:t>:</w:t>
      </w:r>
    </w:p>
    <w:p w14:paraId="0AF96223" w14:textId="6F667227" w:rsidR="00C571B5" w:rsidRPr="00B45B36" w:rsidRDefault="00C571B5" w:rsidP="00BF37C1">
      <w:pPr>
        <w:pStyle w:val="TableParagraph"/>
        <w:numPr>
          <w:ilvl w:val="0"/>
          <w:numId w:val="28"/>
        </w:numPr>
        <w:spacing w:before="0"/>
        <w:ind w:left="0"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Ежегодное </w:t>
      </w:r>
      <w:r w:rsidR="001252B7" w:rsidRPr="00B45B36">
        <w:rPr>
          <w:sz w:val="26"/>
          <w:szCs w:val="26"/>
        </w:rPr>
        <w:t xml:space="preserve">городское </w:t>
      </w:r>
      <w:r w:rsidRPr="00B45B36">
        <w:rPr>
          <w:sz w:val="26"/>
          <w:szCs w:val="26"/>
        </w:rPr>
        <w:t>мероприятие, направленное на формирование патриотизма</w:t>
      </w:r>
      <w:r w:rsidR="001252B7" w:rsidRPr="00B45B36">
        <w:rPr>
          <w:sz w:val="26"/>
          <w:szCs w:val="26"/>
        </w:rPr>
        <w:t xml:space="preserve"> и гражданской ответственности</w:t>
      </w:r>
      <w:r w:rsidRPr="00B45B36">
        <w:rPr>
          <w:sz w:val="26"/>
          <w:szCs w:val="26"/>
        </w:rPr>
        <w:t xml:space="preserve">: </w:t>
      </w:r>
      <w:r w:rsidRPr="00B45B36">
        <w:rPr>
          <w:color w:val="1A1A1A"/>
          <w:sz w:val="26"/>
          <w:szCs w:val="26"/>
        </w:rPr>
        <w:t>Открытое Первенство города</w:t>
      </w:r>
      <w:r w:rsidRPr="00B45B36">
        <w:rPr>
          <w:color w:val="1A1A1A"/>
          <w:spacing w:val="1"/>
          <w:sz w:val="26"/>
          <w:szCs w:val="26"/>
        </w:rPr>
        <w:t xml:space="preserve"> </w:t>
      </w:r>
      <w:r w:rsidRPr="00B45B36">
        <w:rPr>
          <w:color w:val="1A1A1A"/>
          <w:sz w:val="26"/>
          <w:szCs w:val="26"/>
        </w:rPr>
        <w:t>Ярославля по судомодельному</w:t>
      </w:r>
      <w:r w:rsidRPr="00B45B36">
        <w:rPr>
          <w:color w:val="1A1A1A"/>
          <w:spacing w:val="-62"/>
          <w:sz w:val="26"/>
          <w:szCs w:val="26"/>
        </w:rPr>
        <w:t xml:space="preserve"> </w:t>
      </w:r>
      <w:r w:rsidRPr="00B45B36">
        <w:rPr>
          <w:color w:val="1A1A1A"/>
          <w:sz w:val="26"/>
          <w:szCs w:val="26"/>
        </w:rPr>
        <w:t>спорту</w:t>
      </w:r>
      <w:r w:rsidRPr="00B45B36">
        <w:rPr>
          <w:color w:val="1A1A1A"/>
          <w:spacing w:val="-7"/>
          <w:sz w:val="26"/>
          <w:szCs w:val="26"/>
        </w:rPr>
        <w:t xml:space="preserve"> </w:t>
      </w:r>
      <w:r w:rsidRPr="00B45B36">
        <w:rPr>
          <w:color w:val="1A1A1A"/>
          <w:sz w:val="26"/>
          <w:szCs w:val="26"/>
        </w:rPr>
        <w:t>на</w:t>
      </w:r>
      <w:r w:rsidRPr="00B45B36">
        <w:rPr>
          <w:color w:val="1A1A1A"/>
          <w:spacing w:val="2"/>
          <w:sz w:val="26"/>
          <w:szCs w:val="26"/>
        </w:rPr>
        <w:t xml:space="preserve"> </w:t>
      </w:r>
      <w:r w:rsidRPr="00B45B36">
        <w:rPr>
          <w:color w:val="1A1A1A"/>
          <w:sz w:val="26"/>
          <w:szCs w:val="26"/>
        </w:rPr>
        <w:t>кубок</w:t>
      </w:r>
      <w:r w:rsidRPr="00B45B36">
        <w:rPr>
          <w:color w:val="1A1A1A"/>
          <w:spacing w:val="-2"/>
          <w:sz w:val="26"/>
          <w:szCs w:val="26"/>
        </w:rPr>
        <w:t xml:space="preserve"> </w:t>
      </w:r>
      <w:r w:rsidRPr="00B45B36">
        <w:rPr>
          <w:color w:val="1A1A1A"/>
          <w:sz w:val="26"/>
          <w:szCs w:val="26"/>
        </w:rPr>
        <w:t>А.С. Чапкевича</w:t>
      </w:r>
      <w:r w:rsidRPr="00B45B36">
        <w:rPr>
          <w:sz w:val="26"/>
          <w:szCs w:val="26"/>
        </w:rPr>
        <w:t>.</w:t>
      </w:r>
    </w:p>
    <w:p w14:paraId="1C369A34" w14:textId="3246A19C" w:rsidR="00C571B5" w:rsidRPr="00B45B36" w:rsidRDefault="00C571B5" w:rsidP="00BF37C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 xml:space="preserve">Участие </w:t>
      </w:r>
      <w:proofErr w:type="gramStart"/>
      <w:r w:rsidRPr="00B45B3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45B36">
        <w:rPr>
          <w:rFonts w:ascii="Times New Roman" w:hAnsi="Times New Roman" w:cs="Times New Roman"/>
          <w:sz w:val="26"/>
          <w:szCs w:val="26"/>
        </w:rPr>
        <w:t xml:space="preserve"> </w:t>
      </w:r>
      <w:r w:rsidR="001252B7" w:rsidRPr="00B45B36">
        <w:rPr>
          <w:rFonts w:ascii="Times New Roman" w:hAnsi="Times New Roman" w:cs="Times New Roman"/>
          <w:sz w:val="26"/>
          <w:szCs w:val="26"/>
        </w:rPr>
        <w:t xml:space="preserve">Центра </w:t>
      </w:r>
      <w:r w:rsidRPr="00B45B36">
        <w:rPr>
          <w:rFonts w:ascii="Times New Roman" w:hAnsi="Times New Roman" w:cs="Times New Roman"/>
          <w:sz w:val="26"/>
          <w:szCs w:val="26"/>
        </w:rPr>
        <w:t>во Всероссийской акции «Письмо солдату» (декабрь 2023 и февраль 2024).</w:t>
      </w:r>
    </w:p>
    <w:p w14:paraId="75C68D49" w14:textId="317BD00B" w:rsidR="00C571B5" w:rsidRPr="00B45B36" w:rsidRDefault="00C571B5" w:rsidP="00BF37C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Привлечение обучающихся и их родителей к сбору гуманитарной помощи в детский социальный центр г. Горловка, Донецкая область (апрель и май 2024г.)</w:t>
      </w:r>
    </w:p>
    <w:p w14:paraId="173F7AEE" w14:textId="06DD0C4B" w:rsidR="00300B16" w:rsidRPr="00B45B36" w:rsidRDefault="00C571B5" w:rsidP="00BF37C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 xml:space="preserve">Включение в календарные планы воспитательной работы программ технической направленности лекций о выдающихся отечественных достижениях в </w:t>
      </w:r>
      <w:r w:rsidRPr="00B45B36">
        <w:rPr>
          <w:rFonts w:ascii="Times New Roman" w:hAnsi="Times New Roman" w:cs="Times New Roman"/>
          <w:sz w:val="26"/>
          <w:szCs w:val="26"/>
        </w:rPr>
        <w:lastRenderedPageBreak/>
        <w:t>области промышленности, судостроения, моторостроения, моделирования и отечественной робототехники</w:t>
      </w:r>
      <w:r w:rsidR="00300B16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6E19648D" w14:textId="7E0ABC94" w:rsidR="006D0A86" w:rsidRDefault="00300B16" w:rsidP="00BF37C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B64">
        <w:rPr>
          <w:rFonts w:ascii="Times New Roman" w:hAnsi="Times New Roman" w:cs="Times New Roman"/>
          <w:sz w:val="26"/>
          <w:szCs w:val="26"/>
        </w:rPr>
        <w:t xml:space="preserve">Организация экскурсий </w:t>
      </w:r>
      <w:r w:rsidR="00585B64" w:rsidRPr="00585B64">
        <w:rPr>
          <w:rFonts w:ascii="Times New Roman" w:hAnsi="Times New Roman" w:cs="Times New Roman"/>
          <w:sz w:val="26"/>
          <w:szCs w:val="26"/>
        </w:rPr>
        <w:t xml:space="preserve">в рамках мероприятий </w:t>
      </w:r>
      <w:r w:rsidR="006634D3" w:rsidRPr="00585B64">
        <w:rPr>
          <w:rFonts w:ascii="Times New Roman" w:hAnsi="Times New Roman" w:cs="Times New Roman"/>
          <w:sz w:val="26"/>
          <w:szCs w:val="26"/>
        </w:rPr>
        <w:t>по</w:t>
      </w:r>
      <w:r w:rsidR="00585B64" w:rsidRPr="00585B64">
        <w:rPr>
          <w:rFonts w:ascii="Times New Roman" w:hAnsi="Times New Roman" w:cs="Times New Roman"/>
          <w:sz w:val="26"/>
          <w:szCs w:val="26"/>
        </w:rPr>
        <w:t xml:space="preserve"> историческим местам</w:t>
      </w:r>
      <w:r w:rsidR="006634D3" w:rsidRPr="00585B64">
        <w:rPr>
          <w:rFonts w:ascii="Times New Roman" w:hAnsi="Times New Roman" w:cs="Times New Roman"/>
          <w:sz w:val="26"/>
          <w:szCs w:val="26"/>
        </w:rPr>
        <w:t xml:space="preserve"> </w:t>
      </w:r>
      <w:r w:rsidR="00585B64" w:rsidRPr="00585B64">
        <w:rPr>
          <w:rFonts w:ascii="Times New Roman" w:hAnsi="Times New Roman" w:cs="Times New Roman"/>
          <w:sz w:val="26"/>
          <w:szCs w:val="26"/>
        </w:rPr>
        <w:t xml:space="preserve">Ярославской области: гимназия им. А.Л. </w:t>
      </w:r>
      <w:proofErr w:type="spellStart"/>
      <w:r w:rsidR="00585B64" w:rsidRPr="00585B64">
        <w:rPr>
          <w:rFonts w:ascii="Times New Roman" w:hAnsi="Times New Roman" w:cs="Times New Roman"/>
          <w:sz w:val="26"/>
          <w:szCs w:val="26"/>
        </w:rPr>
        <w:t>Кекина</w:t>
      </w:r>
      <w:proofErr w:type="spellEnd"/>
      <w:r w:rsidR="00585B64" w:rsidRPr="00585B64">
        <w:rPr>
          <w:rFonts w:ascii="Times New Roman" w:hAnsi="Times New Roman" w:cs="Times New Roman"/>
          <w:sz w:val="26"/>
          <w:szCs w:val="26"/>
        </w:rPr>
        <w:t>, г.</w:t>
      </w:r>
      <w:r w:rsidR="006D0A86">
        <w:rPr>
          <w:rFonts w:ascii="Times New Roman" w:hAnsi="Times New Roman" w:cs="Times New Roman"/>
          <w:sz w:val="26"/>
          <w:szCs w:val="26"/>
        </w:rPr>
        <w:t xml:space="preserve"> </w:t>
      </w:r>
      <w:r w:rsidR="00585B64" w:rsidRPr="00585B64">
        <w:rPr>
          <w:rFonts w:ascii="Times New Roman" w:hAnsi="Times New Roman" w:cs="Times New Roman"/>
          <w:sz w:val="26"/>
          <w:szCs w:val="26"/>
        </w:rPr>
        <w:t xml:space="preserve">Ростов, замок купца </w:t>
      </w:r>
      <w:proofErr w:type="spellStart"/>
      <w:r w:rsidR="00585B64" w:rsidRPr="00585B64">
        <w:rPr>
          <w:rFonts w:ascii="Times New Roman" w:hAnsi="Times New Roman" w:cs="Times New Roman"/>
          <w:sz w:val="26"/>
          <w:szCs w:val="26"/>
        </w:rPr>
        <w:t>Понизовкина</w:t>
      </w:r>
      <w:proofErr w:type="spellEnd"/>
      <w:r w:rsidR="00585B64" w:rsidRPr="00585B64">
        <w:rPr>
          <w:rFonts w:ascii="Times New Roman" w:hAnsi="Times New Roman" w:cs="Times New Roman"/>
          <w:sz w:val="26"/>
          <w:szCs w:val="26"/>
        </w:rPr>
        <w:t xml:space="preserve">, </w:t>
      </w:r>
      <w:r w:rsidR="00585B64" w:rsidRPr="006D0A86">
        <w:rPr>
          <w:rFonts w:ascii="Times New Roman" w:hAnsi="Times New Roman" w:cs="Times New Roman"/>
          <w:sz w:val="26"/>
          <w:szCs w:val="26"/>
        </w:rPr>
        <w:t>Некрасовский район, рабочий посёлок Красный Профинтерн</w:t>
      </w:r>
      <w:r w:rsidR="006D0A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0A8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6D0A8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D0A86">
        <w:rPr>
          <w:rFonts w:ascii="Times New Roman" w:hAnsi="Times New Roman" w:cs="Times New Roman"/>
          <w:sz w:val="26"/>
          <w:szCs w:val="26"/>
        </w:rPr>
        <w:t>ыбинск</w:t>
      </w:r>
      <w:proofErr w:type="spellEnd"/>
      <w:r w:rsidR="006D0A86">
        <w:rPr>
          <w:rFonts w:ascii="Times New Roman" w:hAnsi="Times New Roman" w:cs="Times New Roman"/>
          <w:sz w:val="26"/>
          <w:szCs w:val="26"/>
        </w:rPr>
        <w:t xml:space="preserve"> «Музей советской эпохи».</w:t>
      </w:r>
      <w:r w:rsidR="00585B64" w:rsidRPr="00585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2E825C" w14:textId="583BC76C" w:rsidR="006634D3" w:rsidRPr="00585B64" w:rsidRDefault="006634D3" w:rsidP="00BF37C1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B64">
        <w:rPr>
          <w:rFonts w:ascii="Times New Roman" w:hAnsi="Times New Roman" w:cs="Times New Roman"/>
          <w:sz w:val="26"/>
          <w:szCs w:val="26"/>
        </w:rPr>
        <w:t xml:space="preserve">Привлечение специалистов к беседе с </w:t>
      </w:r>
      <w:proofErr w:type="gramStart"/>
      <w:r w:rsidRPr="00585B6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85B64">
        <w:rPr>
          <w:rFonts w:ascii="Times New Roman" w:hAnsi="Times New Roman" w:cs="Times New Roman"/>
          <w:sz w:val="26"/>
          <w:szCs w:val="26"/>
        </w:rPr>
        <w:t xml:space="preserve"> центра по экологическому воспитанию, раздельному сбору мусора, правилам безопасного поведения на дорогах, пожарной безопасности и др. </w:t>
      </w:r>
      <w:r w:rsidR="006D0A86">
        <w:rPr>
          <w:rFonts w:ascii="Times New Roman" w:hAnsi="Times New Roman" w:cs="Times New Roman"/>
          <w:sz w:val="26"/>
          <w:szCs w:val="26"/>
        </w:rPr>
        <w:t>Участие в акции «Добрые крышечки».</w:t>
      </w:r>
    </w:p>
    <w:p w14:paraId="41E5D67A" w14:textId="42F8AF5D" w:rsidR="00C571B5" w:rsidRPr="00B45B36" w:rsidRDefault="00F171FD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Увеличен объем мероприятий, направленных на укрепление традиционных ценностей</w:t>
      </w:r>
      <w:r w:rsidR="00300B16" w:rsidRPr="00B45B36">
        <w:rPr>
          <w:sz w:val="26"/>
          <w:szCs w:val="26"/>
        </w:rPr>
        <w:t>:</w:t>
      </w:r>
    </w:p>
    <w:p w14:paraId="226B2750" w14:textId="2F369EDC" w:rsidR="00300B16" w:rsidRPr="00B45B36" w:rsidRDefault="00300B16" w:rsidP="00BF37C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Совместные мастер-классы и мероприятия для детей и их родителей, приуроченные к праздникам по национальному календарю</w:t>
      </w:r>
      <w:r w:rsidR="006634D3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48618533" w14:textId="53781C99" w:rsidR="00300B16" w:rsidRPr="00B45B36" w:rsidRDefault="00300B16" w:rsidP="00BF37C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Семейные шахматные турниры в течение всего учебного года</w:t>
      </w:r>
      <w:r w:rsidR="006634D3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37952FD3" w14:textId="0DB378A6" w:rsidR="00300B16" w:rsidRPr="00B45B36" w:rsidRDefault="00300B16" w:rsidP="00BF37C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 xml:space="preserve">Творческие конкурсы для детей и их родителей (например, </w:t>
      </w:r>
      <w:proofErr w:type="gramStart"/>
      <w:r w:rsidRPr="00B45B36">
        <w:rPr>
          <w:rFonts w:ascii="Times New Roman" w:hAnsi="Times New Roman" w:cs="Times New Roman"/>
          <w:sz w:val="26"/>
          <w:szCs w:val="26"/>
        </w:rPr>
        <w:t>семейный</w:t>
      </w:r>
      <w:proofErr w:type="gramEnd"/>
      <w:r w:rsidRPr="00B45B36">
        <w:rPr>
          <w:rFonts w:ascii="Times New Roman" w:hAnsi="Times New Roman" w:cs="Times New Roman"/>
          <w:sz w:val="26"/>
          <w:szCs w:val="26"/>
        </w:rPr>
        <w:t xml:space="preserve"> онлайн-конкурс видеороликов «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ТехноЛАЙФХАК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>»)</w:t>
      </w:r>
      <w:r w:rsidR="006634D3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726B4F9C" w14:textId="6097A84B" w:rsidR="00300B16" w:rsidRPr="00B45B36" w:rsidRDefault="00300B16" w:rsidP="00BF37C1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Проектная деятельность обучающихся в объединениях приуроченная к знаменательным датам и направленная на познание родного края (например, разработка викторины по фауне Ярославской области, создание анимации о традициях, открыток ко Дню космонавтики и др.)</w:t>
      </w:r>
      <w:r w:rsidR="006634D3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096FA4EA" w14:textId="69B1A9F5" w:rsidR="00300B16" w:rsidRPr="00B45B36" w:rsidRDefault="00300B16" w:rsidP="00300B16">
      <w:pPr>
        <w:jc w:val="both"/>
        <w:rPr>
          <w:sz w:val="26"/>
          <w:szCs w:val="26"/>
        </w:rPr>
      </w:pPr>
    </w:p>
    <w:p w14:paraId="57253C0D" w14:textId="777DDE23" w:rsidR="001F79B6" w:rsidRPr="00B45B36" w:rsidRDefault="001F79B6" w:rsidP="000E5BA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 xml:space="preserve"> Работа по программам естественнонаучной направленности.</w:t>
      </w:r>
    </w:p>
    <w:p w14:paraId="4A7D9C88" w14:textId="77777777" w:rsidR="00432132" w:rsidRPr="00B45B36" w:rsidRDefault="00432132" w:rsidP="00B756D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EAF721" w14:textId="77777777" w:rsidR="00B756D4" w:rsidRPr="00B45B36" w:rsidRDefault="00B756D4" w:rsidP="00BF37C1">
      <w:pPr>
        <w:ind w:firstLine="709"/>
        <w:rPr>
          <w:sz w:val="26"/>
          <w:szCs w:val="26"/>
        </w:rPr>
      </w:pPr>
      <w:r w:rsidRPr="00B45B36">
        <w:rPr>
          <w:rStyle w:val="StrongEmphasis"/>
          <w:b w:val="0"/>
          <w:color w:val="000000"/>
          <w:sz w:val="26"/>
          <w:szCs w:val="26"/>
        </w:rPr>
        <w:t>В 2023-2024 учебном году учреждением реализова</w:t>
      </w:r>
      <w:r w:rsidRPr="00B45B36">
        <w:rPr>
          <w:sz w:val="26"/>
          <w:szCs w:val="26"/>
        </w:rPr>
        <w:t>ны 6 программ естественнонаучной направленности (программы по бионике и краеведению)</w:t>
      </w:r>
      <w:r w:rsidR="001238F8" w:rsidRPr="00B45B36">
        <w:rPr>
          <w:sz w:val="26"/>
          <w:szCs w:val="26"/>
        </w:rPr>
        <w:t>:</w:t>
      </w:r>
    </w:p>
    <w:p w14:paraId="04179225" w14:textId="1A3EB24B" w:rsidR="00B756D4" w:rsidRPr="00BF37C1" w:rsidRDefault="00B756D4" w:rsidP="00BF37C1">
      <w:pPr>
        <w:pStyle w:val="a3"/>
        <w:numPr>
          <w:ilvl w:val="0"/>
          <w:numId w:val="45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Основы бионики;</w:t>
      </w:r>
    </w:p>
    <w:p w14:paraId="174E5129" w14:textId="724AAD87" w:rsidR="00B756D4" w:rsidRPr="00BF37C1" w:rsidRDefault="00B756D4" w:rsidP="00BF37C1">
      <w:pPr>
        <w:pStyle w:val="a3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949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Введение в бионику;</w:t>
      </w:r>
    </w:p>
    <w:p w14:paraId="328C62D1" w14:textId="35EFFC6B" w:rsidR="00B756D4" w:rsidRPr="00BF37C1" w:rsidRDefault="00B756D4" w:rsidP="00BF37C1">
      <w:pPr>
        <w:pStyle w:val="a3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949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Бионика-наука величайших возможностей;</w:t>
      </w:r>
    </w:p>
    <w:p w14:paraId="4EB7CC5C" w14:textId="52B36FC2" w:rsidR="00B756D4" w:rsidRPr="00BF37C1" w:rsidRDefault="00B756D4" w:rsidP="00BF37C1">
      <w:pPr>
        <w:pStyle w:val="a3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949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Бионические загадки;</w:t>
      </w:r>
    </w:p>
    <w:p w14:paraId="7C27B67E" w14:textId="185AF7FF" w:rsidR="00B756D4" w:rsidRPr="00BF37C1" w:rsidRDefault="00BF37C1" w:rsidP="00BF37C1">
      <w:pPr>
        <w:pStyle w:val="a3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949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F37C1">
        <w:rPr>
          <w:rFonts w:ascii="Times New Roman" w:hAnsi="Times New Roman" w:cs="Times New Roman"/>
          <w:sz w:val="26"/>
          <w:szCs w:val="26"/>
        </w:rPr>
        <w:t>М</w:t>
      </w:r>
      <w:r w:rsidR="00B756D4" w:rsidRPr="00BF37C1">
        <w:rPr>
          <w:rFonts w:ascii="Times New Roman" w:hAnsi="Times New Roman" w:cs="Times New Roman"/>
          <w:sz w:val="26"/>
          <w:szCs w:val="26"/>
        </w:rPr>
        <w:t>етапредметка</w:t>
      </w:r>
      <w:proofErr w:type="spellEnd"/>
      <w:r w:rsidR="00B756D4" w:rsidRPr="00BF37C1">
        <w:rPr>
          <w:rFonts w:ascii="Times New Roman" w:hAnsi="Times New Roman" w:cs="Times New Roman"/>
          <w:sz w:val="26"/>
          <w:szCs w:val="26"/>
        </w:rPr>
        <w:t xml:space="preserve"> - это метко!;</w:t>
      </w:r>
    </w:p>
    <w:p w14:paraId="1A90EE25" w14:textId="74E8B299" w:rsidR="00B756D4" w:rsidRPr="00BF37C1" w:rsidRDefault="00B756D4" w:rsidP="00BF37C1">
      <w:pPr>
        <w:pStyle w:val="a3"/>
        <w:numPr>
          <w:ilvl w:val="0"/>
          <w:numId w:val="45"/>
        </w:numPr>
        <w:tabs>
          <w:tab w:val="left" w:pos="284"/>
          <w:tab w:val="left" w:pos="426"/>
          <w:tab w:val="left" w:pos="993"/>
          <w:tab w:val="left" w:pos="9498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Удивительное рядом.</w:t>
      </w:r>
    </w:p>
    <w:p w14:paraId="450CCA59" w14:textId="77777777" w:rsidR="00B756D4" w:rsidRPr="00B45B36" w:rsidRDefault="001238F8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Программы </w:t>
      </w:r>
      <w:r w:rsidR="00B756D4" w:rsidRPr="00B45B36">
        <w:rPr>
          <w:sz w:val="26"/>
          <w:szCs w:val="26"/>
        </w:rPr>
        <w:t xml:space="preserve">по бионике </w:t>
      </w:r>
      <w:r w:rsidRPr="00B45B36">
        <w:rPr>
          <w:sz w:val="26"/>
          <w:szCs w:val="26"/>
        </w:rPr>
        <w:t xml:space="preserve">включают проектную и исследовательскую деятельность, а также практический банк заданий </w:t>
      </w:r>
      <w:r w:rsidR="00B756D4" w:rsidRPr="00B45B36">
        <w:rPr>
          <w:sz w:val="26"/>
          <w:szCs w:val="26"/>
        </w:rPr>
        <w:t>на основе применения учебно-методического пособия «Путешествие в бионику. Рабочая тетрадь», части 1 и 2, автор педагог Томашевич Т.Г.</w:t>
      </w:r>
    </w:p>
    <w:p w14:paraId="16BB880F" w14:textId="77777777" w:rsidR="001211F8" w:rsidRPr="00B45B36" w:rsidRDefault="001211F8" w:rsidP="00BF37C1">
      <w:pPr>
        <w:ind w:firstLine="709"/>
        <w:jc w:val="both"/>
        <w:rPr>
          <w:bCs/>
          <w:sz w:val="26"/>
          <w:szCs w:val="26"/>
        </w:rPr>
      </w:pPr>
      <w:r w:rsidRPr="00B45B36">
        <w:rPr>
          <w:sz w:val="26"/>
          <w:szCs w:val="26"/>
        </w:rPr>
        <w:t xml:space="preserve">Программы Томашевич Т.Г. являются авторскими и имеют </w:t>
      </w:r>
      <w:r w:rsidRPr="00B45B36">
        <w:rPr>
          <w:bCs/>
          <w:sz w:val="26"/>
          <w:szCs w:val="26"/>
        </w:rPr>
        <w:t xml:space="preserve">положительные рецензии кафедры биологии и методики преподавания естественно-географического факультета ФГБОУВО «Ярославский государственный педагогический университет им. К.Д.Ушинского». </w:t>
      </w:r>
      <w:r w:rsidRPr="00B45B36">
        <w:rPr>
          <w:sz w:val="26"/>
          <w:szCs w:val="26"/>
        </w:rPr>
        <w:t>Прог</w:t>
      </w:r>
      <w:r w:rsidR="00821D32" w:rsidRPr="00B45B36">
        <w:rPr>
          <w:sz w:val="26"/>
          <w:szCs w:val="26"/>
        </w:rPr>
        <w:t>рамма «Введение в бионику» в</w:t>
      </w:r>
      <w:r w:rsidR="00821D32" w:rsidRPr="00B45B36">
        <w:rPr>
          <w:rStyle w:val="StrongEmphasis"/>
          <w:b w:val="0"/>
          <w:color w:val="000000"/>
          <w:sz w:val="26"/>
          <w:szCs w:val="26"/>
        </w:rPr>
        <w:t xml:space="preserve"> 2023-2024 учебном году была адаптирована</w:t>
      </w:r>
      <w:r w:rsidRPr="00B45B36">
        <w:rPr>
          <w:sz w:val="26"/>
          <w:szCs w:val="26"/>
        </w:rPr>
        <w:t xml:space="preserve"> и реализована педагогом по запросу </w:t>
      </w:r>
      <w:r w:rsidRPr="00B45B36">
        <w:rPr>
          <w:bCs/>
          <w:sz w:val="26"/>
          <w:szCs w:val="26"/>
          <w:lang w:eastAsia="ru-RU"/>
        </w:rPr>
        <w:t xml:space="preserve">МДОУ «Детский сад № 105» в рамках договора о сетевом взаимодействии. Программа </w:t>
      </w:r>
      <w:r w:rsidRPr="00B45B36">
        <w:rPr>
          <w:sz w:val="26"/>
          <w:szCs w:val="26"/>
        </w:rPr>
        <w:t xml:space="preserve">«Метапредметка-это метко!» стала инновационным продуктом МИП </w:t>
      </w:r>
      <w:r w:rsidRPr="00B45B36">
        <w:rPr>
          <w:bCs/>
          <w:sz w:val="26"/>
          <w:szCs w:val="26"/>
        </w:rPr>
        <w:t xml:space="preserve">«Организация процесса формирования функциональной грамотности </w:t>
      </w:r>
      <w:proofErr w:type="gramStart"/>
      <w:r w:rsidRPr="00B45B36">
        <w:rPr>
          <w:bCs/>
          <w:sz w:val="26"/>
          <w:szCs w:val="26"/>
        </w:rPr>
        <w:t>обучающихся</w:t>
      </w:r>
      <w:proofErr w:type="gramEnd"/>
      <w:r w:rsidRPr="00B45B36">
        <w:rPr>
          <w:bCs/>
          <w:sz w:val="26"/>
          <w:szCs w:val="26"/>
        </w:rPr>
        <w:t xml:space="preserve"> в дополнительном образовании» в 2022-2023 году</w:t>
      </w:r>
      <w:r w:rsidRPr="00B45B36">
        <w:rPr>
          <w:sz w:val="26"/>
          <w:szCs w:val="26"/>
        </w:rPr>
        <w:t xml:space="preserve">. В ней Татьяна Гарриевна представила процесс формирования </w:t>
      </w:r>
      <w:r w:rsidRPr="00B45B36">
        <w:rPr>
          <w:bCs/>
          <w:sz w:val="26"/>
          <w:szCs w:val="26"/>
        </w:rPr>
        <w:t xml:space="preserve">функциональной грамотности обучающихся, разработала обучающие компоненты, практические задания и критерии оценивания сформированных компетенций по </w:t>
      </w:r>
      <w:r w:rsidRPr="00B45B36">
        <w:rPr>
          <w:bCs/>
          <w:sz w:val="26"/>
          <w:szCs w:val="26"/>
        </w:rPr>
        <w:lastRenderedPageBreak/>
        <w:t>естественнонаучной грамотности, читательской и математической грамотности, по креативному мышлению и глобальным компетенциям.</w:t>
      </w:r>
    </w:p>
    <w:p w14:paraId="335F651E" w14:textId="77777777" w:rsidR="00821D32" w:rsidRPr="00B45B36" w:rsidRDefault="001211F8" w:rsidP="00BF37C1">
      <w:pPr>
        <w:keepLines/>
        <w:adjustRightInd w:val="0"/>
        <w:ind w:firstLine="709"/>
        <w:jc w:val="both"/>
        <w:rPr>
          <w:bCs/>
          <w:sz w:val="26"/>
          <w:szCs w:val="26"/>
        </w:rPr>
      </w:pPr>
      <w:r w:rsidRPr="00B45B36">
        <w:rPr>
          <w:bCs/>
          <w:sz w:val="26"/>
          <w:szCs w:val="26"/>
        </w:rPr>
        <w:t xml:space="preserve">Программы </w:t>
      </w:r>
      <w:r w:rsidRPr="00B45B36">
        <w:rPr>
          <w:sz w:val="26"/>
          <w:szCs w:val="26"/>
        </w:rPr>
        <w:t>естественнонаучной направленности</w:t>
      </w:r>
      <w:r w:rsidRPr="00B45B36">
        <w:rPr>
          <w:bCs/>
          <w:sz w:val="26"/>
          <w:szCs w:val="26"/>
        </w:rPr>
        <w:t xml:space="preserve"> по бионике являются основой </w:t>
      </w:r>
      <w:r w:rsidRPr="00B45B36">
        <w:rPr>
          <w:color w:val="000000"/>
          <w:sz w:val="26"/>
          <w:szCs w:val="26"/>
          <w:lang w:eastAsia="ru-RU"/>
        </w:rPr>
        <w:t>Олимпиады «</w:t>
      </w:r>
      <w:r w:rsidRPr="00B45B36">
        <w:rPr>
          <w:sz w:val="26"/>
          <w:szCs w:val="26"/>
        </w:rPr>
        <w:t xml:space="preserve">Бионика-наука величайших возможностей» - мероприятия МОУ ДО «ГЦТТ» </w:t>
      </w:r>
      <w:r w:rsidRPr="00B45B36">
        <w:rPr>
          <w:bCs/>
          <w:sz w:val="26"/>
          <w:szCs w:val="26"/>
        </w:rPr>
        <w:t>в рамках муниципальной программы «Развитие образования в городе Ярославле» на 2023-2025 годы. В 2023-2024 году в</w:t>
      </w:r>
      <w:r w:rsidRPr="00B45B36">
        <w:rPr>
          <w:color w:val="000000"/>
          <w:sz w:val="26"/>
          <w:szCs w:val="26"/>
          <w:lang w:eastAsia="ru-RU"/>
        </w:rPr>
        <w:t xml:space="preserve"> Открытой городской онлайн Олимпиаде «</w:t>
      </w:r>
      <w:r w:rsidRPr="00B45B36">
        <w:rPr>
          <w:sz w:val="26"/>
          <w:szCs w:val="26"/>
        </w:rPr>
        <w:t>Бионика-наука величайших возможностей» приняли участие более 110 детей</w:t>
      </w:r>
      <w:r w:rsidRPr="00B45B36">
        <w:rPr>
          <w:bCs/>
          <w:sz w:val="26"/>
          <w:szCs w:val="26"/>
        </w:rPr>
        <w:t>.</w:t>
      </w:r>
      <w:r w:rsidR="00821D32" w:rsidRPr="00B45B36">
        <w:rPr>
          <w:bCs/>
          <w:sz w:val="26"/>
          <w:szCs w:val="26"/>
        </w:rPr>
        <w:t xml:space="preserve"> </w:t>
      </w:r>
    </w:p>
    <w:p w14:paraId="6DB6F62E" w14:textId="77777777" w:rsidR="001211F8" w:rsidRPr="00B45B36" w:rsidRDefault="00821D32" w:rsidP="00BF37C1">
      <w:pPr>
        <w:keepLines/>
        <w:adjustRightInd w:val="0"/>
        <w:ind w:firstLine="709"/>
        <w:jc w:val="both"/>
        <w:rPr>
          <w:sz w:val="26"/>
          <w:szCs w:val="26"/>
        </w:rPr>
      </w:pPr>
      <w:r w:rsidRPr="00B45B36">
        <w:rPr>
          <w:bCs/>
          <w:sz w:val="26"/>
          <w:szCs w:val="26"/>
        </w:rPr>
        <w:t>В 2023-2024 году п</w:t>
      </w:r>
      <w:r w:rsidRPr="00B45B36">
        <w:rPr>
          <w:sz w:val="26"/>
          <w:szCs w:val="26"/>
        </w:rPr>
        <w:t>рограммы по бионике Томашевич Т.Г. также позволили вовлечь обучающихся в программы и мероприятия ранней профориентации, обеспечивающие ознакомление с современными профессиями и профессиями будущего. В апреле 2024 года в рамках договора о взаимодействии со средней школой № 50 Татьяна Гарриевна разработала инструментарий профессиональных проб и успешно его реализовала в программе профориентации «Твой ориентир!», получив благодарность от руководства школы.</w:t>
      </w:r>
    </w:p>
    <w:p w14:paraId="1F0F2B17" w14:textId="77777777" w:rsidR="001211F8" w:rsidRPr="00B45B36" w:rsidRDefault="001211F8" w:rsidP="00BF37C1">
      <w:pPr>
        <w:ind w:firstLine="709"/>
        <w:jc w:val="both"/>
        <w:rPr>
          <w:sz w:val="26"/>
          <w:szCs w:val="26"/>
        </w:rPr>
      </w:pPr>
    </w:p>
    <w:p w14:paraId="23F4C5E2" w14:textId="77777777" w:rsidR="00725B9B" w:rsidRPr="00B45B36" w:rsidRDefault="00EC5F74" w:rsidP="00BF37C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Дополнительная общеобразовательная общеразвивающая п</w:t>
      </w:r>
      <w:r w:rsidR="001238F8" w:rsidRPr="00B45B36">
        <w:rPr>
          <w:sz w:val="26"/>
          <w:szCs w:val="26"/>
        </w:rPr>
        <w:t>рограмма «</w:t>
      </w:r>
      <w:proofErr w:type="gramStart"/>
      <w:r w:rsidR="001238F8" w:rsidRPr="00B45B36">
        <w:rPr>
          <w:sz w:val="26"/>
          <w:szCs w:val="26"/>
        </w:rPr>
        <w:t>Удивительное</w:t>
      </w:r>
      <w:proofErr w:type="gramEnd"/>
      <w:r w:rsidR="001238F8" w:rsidRPr="00B45B36">
        <w:rPr>
          <w:sz w:val="26"/>
          <w:szCs w:val="26"/>
        </w:rPr>
        <w:t xml:space="preserve"> рядом</w:t>
      </w:r>
      <w:r w:rsidR="00725B9B" w:rsidRPr="00B45B36">
        <w:rPr>
          <w:sz w:val="26"/>
          <w:szCs w:val="26"/>
        </w:rPr>
        <w:t xml:space="preserve">» - новая. </w:t>
      </w:r>
      <w:r w:rsidRPr="00B45B36">
        <w:rPr>
          <w:sz w:val="26"/>
          <w:szCs w:val="26"/>
        </w:rPr>
        <w:t>Программа р</w:t>
      </w:r>
      <w:r w:rsidR="001238F8" w:rsidRPr="00B45B36">
        <w:rPr>
          <w:sz w:val="26"/>
          <w:szCs w:val="26"/>
        </w:rPr>
        <w:t xml:space="preserve">еализована педагогом дополнительного образования высшей квалификационной категории Микрюковой Д.И. </w:t>
      </w:r>
      <w:r w:rsidRPr="00B45B36">
        <w:rPr>
          <w:sz w:val="26"/>
          <w:szCs w:val="26"/>
        </w:rPr>
        <w:t xml:space="preserve">в марте-апреле 2024 года. </w:t>
      </w:r>
      <w:r w:rsidR="00725B9B" w:rsidRPr="00B45B36">
        <w:rPr>
          <w:sz w:val="26"/>
          <w:szCs w:val="26"/>
        </w:rPr>
        <w:t xml:space="preserve">Программа авторская - разработана на основе авторской программы Микрюковой (Смирновой) Д.И. «Заповедные тропы», размещённой на официальном сайте Виртуального института развития образования (ВИРО), web-адрес публикации: </w:t>
      </w:r>
      <w:hyperlink r:id="rId13" w:history="1">
        <w:r w:rsidR="00725B9B" w:rsidRPr="00B45B36">
          <w:rPr>
            <w:rStyle w:val="a5"/>
            <w:sz w:val="26"/>
            <w:szCs w:val="26"/>
          </w:rPr>
          <w:t>http://viro-media.ru/files/forum/eb/smirnovadi.doc</w:t>
        </w:r>
      </w:hyperlink>
      <w:r w:rsidR="00725B9B" w:rsidRPr="00B45B36">
        <w:rPr>
          <w:sz w:val="26"/>
          <w:szCs w:val="26"/>
        </w:rPr>
        <w:t>.</w:t>
      </w:r>
    </w:p>
    <w:p w14:paraId="00582F3F" w14:textId="77777777" w:rsidR="001238F8" w:rsidRPr="00B45B36" w:rsidRDefault="001238F8" w:rsidP="00BF37C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Дополнительная общеобразовательная общеразвивающая программа «Удивительное рядом» направлена на организацию деятельности </w:t>
      </w:r>
      <w:proofErr w:type="gramStart"/>
      <w:r w:rsidRPr="00B45B36">
        <w:rPr>
          <w:sz w:val="26"/>
          <w:szCs w:val="26"/>
        </w:rPr>
        <w:t>обучающихся</w:t>
      </w:r>
      <w:proofErr w:type="gramEnd"/>
      <w:r w:rsidRPr="00B45B36">
        <w:rPr>
          <w:sz w:val="26"/>
          <w:szCs w:val="26"/>
        </w:rPr>
        <w:t xml:space="preserve"> по изучению ближайшего природного окружения (природы родного края) и ознакомление с некоторыми экологическими проблемами своего родного города. Программа предполагает не только получение знаний, но и воспитание экологической культуры, а также формирование умений научно-практического характера, что позволяет обучающимся нести реальный вклад в сбережение природы своей местности.</w:t>
      </w:r>
    </w:p>
    <w:p w14:paraId="52192395" w14:textId="77777777" w:rsidR="00EC5F74" w:rsidRPr="00B45B36" w:rsidRDefault="00EC5F74" w:rsidP="00BF37C1">
      <w:pPr>
        <w:ind w:firstLine="709"/>
        <w:jc w:val="both"/>
        <w:rPr>
          <w:sz w:val="26"/>
          <w:szCs w:val="26"/>
        </w:rPr>
      </w:pPr>
      <w:proofErr w:type="gramStart"/>
      <w:r w:rsidRPr="00B45B36">
        <w:rPr>
          <w:bCs/>
          <w:sz w:val="26"/>
          <w:szCs w:val="26"/>
        </w:rPr>
        <w:t>В 2023-2024 учебном году о</w:t>
      </w:r>
      <w:r w:rsidRPr="00B45B36">
        <w:rPr>
          <w:sz w:val="26"/>
          <w:szCs w:val="26"/>
        </w:rPr>
        <w:t>бучающиеся МОУ ДО «ГЦТТ» по программам естественнонаучной направленности принимали самое  активное участие в конкурсах по естественным наукам, природоохранным мероприятиям:</w:t>
      </w:r>
      <w:proofErr w:type="gramEnd"/>
    </w:p>
    <w:p w14:paraId="2976DE9A" w14:textId="77777777" w:rsidR="00EC5F74" w:rsidRPr="00B45B36" w:rsidRDefault="00EC5F74" w:rsidP="00EC5F74">
      <w:pPr>
        <w:ind w:firstLine="708"/>
        <w:jc w:val="both"/>
        <w:rPr>
          <w:sz w:val="26"/>
          <w:szCs w:val="26"/>
        </w:rPr>
      </w:pPr>
    </w:p>
    <w:p w14:paraId="50468925" w14:textId="08FF5ED1" w:rsidR="00EC5F74" w:rsidRPr="00BF37C1" w:rsidRDefault="00EC5F74" w:rsidP="00BF37C1">
      <w:pPr>
        <w:pStyle w:val="a3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Международный конкурс «Экология – дело каждого»;</w:t>
      </w:r>
    </w:p>
    <w:p w14:paraId="3D082A0E" w14:textId="47E539DD" w:rsidR="00871378" w:rsidRPr="00BF37C1" w:rsidRDefault="00871378" w:rsidP="00BF37C1">
      <w:pPr>
        <w:pStyle w:val="a3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региональный конкурс «</w:t>
      </w:r>
      <w:proofErr w:type="gramStart"/>
      <w:r w:rsidRPr="00BF37C1">
        <w:rPr>
          <w:rFonts w:ascii="Times New Roman" w:hAnsi="Times New Roman" w:cs="Times New Roman"/>
          <w:sz w:val="26"/>
          <w:szCs w:val="26"/>
        </w:rPr>
        <w:t>Лес-наш</w:t>
      </w:r>
      <w:proofErr w:type="gramEnd"/>
      <w:r w:rsidRPr="00BF37C1">
        <w:rPr>
          <w:rFonts w:ascii="Times New Roman" w:hAnsi="Times New Roman" w:cs="Times New Roman"/>
          <w:sz w:val="26"/>
          <w:szCs w:val="26"/>
        </w:rPr>
        <w:t xml:space="preserve"> главный интерес»;</w:t>
      </w:r>
    </w:p>
    <w:p w14:paraId="7D423E36" w14:textId="3FE9A721" w:rsidR="00725B9B" w:rsidRPr="00BF37C1" w:rsidRDefault="00725B9B" w:rsidP="00BF37C1">
      <w:pPr>
        <w:pStyle w:val="a3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ежегодн</w:t>
      </w:r>
      <w:r w:rsidR="00EC5F74" w:rsidRPr="00BF37C1">
        <w:rPr>
          <w:rFonts w:ascii="Times New Roman" w:hAnsi="Times New Roman" w:cs="Times New Roman"/>
          <w:sz w:val="26"/>
          <w:szCs w:val="26"/>
        </w:rPr>
        <w:t>ый</w:t>
      </w:r>
      <w:r w:rsidRPr="00BF37C1">
        <w:rPr>
          <w:rFonts w:ascii="Times New Roman" w:hAnsi="Times New Roman" w:cs="Times New Roman"/>
          <w:sz w:val="26"/>
          <w:szCs w:val="26"/>
        </w:rPr>
        <w:t xml:space="preserve">  городско</w:t>
      </w:r>
      <w:r w:rsidR="00EC5F74" w:rsidRPr="00BF37C1">
        <w:rPr>
          <w:rFonts w:ascii="Times New Roman" w:hAnsi="Times New Roman" w:cs="Times New Roman"/>
          <w:sz w:val="26"/>
          <w:szCs w:val="26"/>
        </w:rPr>
        <w:t>й природоохранный</w:t>
      </w:r>
      <w:r w:rsidRPr="00BF37C1">
        <w:rPr>
          <w:rFonts w:ascii="Times New Roman" w:hAnsi="Times New Roman" w:cs="Times New Roman"/>
          <w:sz w:val="26"/>
          <w:szCs w:val="26"/>
        </w:rPr>
        <w:t xml:space="preserve"> конкурс – акци</w:t>
      </w:r>
      <w:r w:rsidR="00EC5F74" w:rsidRPr="00BF37C1">
        <w:rPr>
          <w:rFonts w:ascii="Times New Roman" w:hAnsi="Times New Roman" w:cs="Times New Roman"/>
          <w:sz w:val="26"/>
          <w:szCs w:val="26"/>
        </w:rPr>
        <w:t>я «Берегите птиц!»;</w:t>
      </w:r>
    </w:p>
    <w:p w14:paraId="7159A9BB" w14:textId="01BD80A6" w:rsidR="00725B9B" w:rsidRPr="00BF37C1" w:rsidRDefault="00725B9B" w:rsidP="00BF37C1">
      <w:pPr>
        <w:pStyle w:val="a3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областн</w:t>
      </w:r>
      <w:r w:rsidR="00EC5F74" w:rsidRPr="00BF37C1">
        <w:rPr>
          <w:rFonts w:ascii="Times New Roman" w:hAnsi="Times New Roman" w:cs="Times New Roman"/>
          <w:sz w:val="26"/>
          <w:szCs w:val="26"/>
        </w:rPr>
        <w:t>ой конкурс</w:t>
      </w:r>
      <w:r w:rsidRPr="00BF37C1">
        <w:rPr>
          <w:rFonts w:ascii="Times New Roman" w:hAnsi="Times New Roman" w:cs="Times New Roman"/>
          <w:sz w:val="26"/>
          <w:szCs w:val="26"/>
        </w:rPr>
        <w:t xml:space="preserve"> – «</w:t>
      </w:r>
      <w:r w:rsidR="00EC5F74" w:rsidRPr="00BF37C1">
        <w:rPr>
          <w:rFonts w:ascii="Times New Roman" w:hAnsi="Times New Roman" w:cs="Times New Roman"/>
          <w:sz w:val="26"/>
          <w:szCs w:val="26"/>
        </w:rPr>
        <w:t>Марафон экологических событий»;</w:t>
      </w:r>
    </w:p>
    <w:p w14:paraId="17D15E8D" w14:textId="5DFD03BF" w:rsidR="00EC5F74" w:rsidRPr="00BF37C1" w:rsidRDefault="00EC5F74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традиционное участие в эколого-благотворительной акции «Добрые крышечки»;</w:t>
      </w:r>
    </w:p>
    <w:p w14:paraId="56250530" w14:textId="4E858D01" w:rsidR="00EC5F74" w:rsidRPr="00BF37C1" w:rsidRDefault="00550D5F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городской конкурс «Символ года»;</w:t>
      </w:r>
    </w:p>
    <w:p w14:paraId="6544E497" w14:textId="747F4F4E" w:rsidR="00550D5F" w:rsidRPr="00BF37C1" w:rsidRDefault="00550D5F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городской конкурс «Чудеса из снега»,</w:t>
      </w:r>
    </w:p>
    <w:p w14:paraId="1F02731D" w14:textId="53124B69" w:rsidR="00550D5F" w:rsidRPr="00BF37C1" w:rsidRDefault="00550D5F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F37C1">
        <w:rPr>
          <w:rFonts w:ascii="Times New Roman" w:hAnsi="Times New Roman" w:cs="Times New Roman"/>
          <w:sz w:val="26"/>
          <w:szCs w:val="26"/>
        </w:rPr>
        <w:t>Экологическая акция «Батарейки, сдавайтесь!»;</w:t>
      </w:r>
    </w:p>
    <w:p w14:paraId="3C06D57C" w14:textId="7FE3E085" w:rsidR="00550D5F" w:rsidRPr="00BF37C1" w:rsidRDefault="00550D5F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iCs/>
          <w:sz w:val="26"/>
          <w:szCs w:val="26"/>
        </w:rPr>
      </w:pPr>
      <w:r w:rsidRPr="00BF37C1">
        <w:rPr>
          <w:rFonts w:ascii="Times New Roman" w:hAnsi="Times New Roman" w:cs="Times New Roman"/>
          <w:iCs/>
          <w:sz w:val="26"/>
          <w:szCs w:val="26"/>
        </w:rPr>
        <w:t>город</w:t>
      </w:r>
      <w:r w:rsidR="00871378" w:rsidRPr="00BF37C1">
        <w:rPr>
          <w:rFonts w:ascii="Times New Roman" w:hAnsi="Times New Roman" w:cs="Times New Roman"/>
          <w:iCs/>
          <w:sz w:val="26"/>
          <w:szCs w:val="26"/>
        </w:rPr>
        <w:t>ской конкурс «Музей в чемодане»;</w:t>
      </w:r>
    </w:p>
    <w:p w14:paraId="6D38C77E" w14:textId="6429454D" w:rsidR="00871378" w:rsidRPr="00BF37C1" w:rsidRDefault="00871378" w:rsidP="00BF37C1">
      <w:pPr>
        <w:pStyle w:val="a3"/>
        <w:numPr>
          <w:ilvl w:val="0"/>
          <w:numId w:val="46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37C1">
        <w:rPr>
          <w:rFonts w:ascii="Times New Roman" w:hAnsi="Times New Roman" w:cs="Times New Roman"/>
          <w:iCs/>
          <w:sz w:val="26"/>
          <w:szCs w:val="26"/>
        </w:rPr>
        <w:t>г</w:t>
      </w:r>
      <w:r w:rsidRPr="00BF37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ородской конкурс - выставка «Юннат».</w:t>
      </w:r>
    </w:p>
    <w:p w14:paraId="364A179F" w14:textId="77777777" w:rsidR="00871378" w:rsidRPr="00B45B36" w:rsidRDefault="00871378" w:rsidP="00871378">
      <w:pPr>
        <w:rPr>
          <w:sz w:val="26"/>
          <w:szCs w:val="26"/>
        </w:rPr>
      </w:pPr>
    </w:p>
    <w:p w14:paraId="53790980" w14:textId="77777777" w:rsidR="00871378" w:rsidRPr="00B45B36" w:rsidRDefault="00871378" w:rsidP="00871378">
      <w:pPr>
        <w:spacing w:line="240" w:lineRule="atLeast"/>
        <w:ind w:firstLine="708"/>
        <w:jc w:val="both"/>
        <w:rPr>
          <w:sz w:val="26"/>
          <w:szCs w:val="26"/>
        </w:rPr>
      </w:pPr>
      <w:r w:rsidRPr="00B45B36">
        <w:rPr>
          <w:sz w:val="26"/>
          <w:szCs w:val="26"/>
        </w:rPr>
        <w:lastRenderedPageBreak/>
        <w:t>В отчетном периоде проведена большая работа по организации и проведению экскурсий в музей «Бионика». Организовано более 40 экскурсий для детей, обучающихся в учреждении по программам естественнонаучной направленности, а также для детей СШ № 30, СШ № 3, СШ № 76, СШ № 9.</w:t>
      </w:r>
    </w:p>
    <w:p w14:paraId="656E4C10" w14:textId="77777777" w:rsidR="00B756D4" w:rsidRPr="00B45B36" w:rsidRDefault="00550D5F" w:rsidP="00871378">
      <w:pPr>
        <w:ind w:firstLine="708"/>
        <w:jc w:val="both"/>
        <w:rPr>
          <w:sz w:val="26"/>
          <w:szCs w:val="26"/>
        </w:rPr>
      </w:pPr>
      <w:r w:rsidRPr="00B45B36">
        <w:rPr>
          <w:bCs/>
          <w:sz w:val="26"/>
          <w:szCs w:val="26"/>
        </w:rPr>
        <w:t>В 2023-2024 учебном году п</w:t>
      </w:r>
      <w:r w:rsidRPr="00B45B36">
        <w:rPr>
          <w:sz w:val="26"/>
          <w:szCs w:val="26"/>
        </w:rPr>
        <w:t>едагоги естественнонаучной направленности участвовали в заседаниях областного общества охраны природы и областного методического объединения педагогов краеведческого профиля.</w:t>
      </w:r>
    </w:p>
    <w:p w14:paraId="5368F67A" w14:textId="77777777" w:rsidR="00EC5F74" w:rsidRPr="00B45B36" w:rsidRDefault="00EC5F74" w:rsidP="00B756D4">
      <w:pPr>
        <w:spacing w:line="276" w:lineRule="auto"/>
        <w:jc w:val="both"/>
        <w:rPr>
          <w:sz w:val="26"/>
          <w:szCs w:val="26"/>
        </w:rPr>
      </w:pPr>
    </w:p>
    <w:p w14:paraId="7CC4790A" w14:textId="77777777" w:rsidR="001F79B6" w:rsidRPr="00B45B36" w:rsidRDefault="001F79B6" w:rsidP="00BF37C1">
      <w:pPr>
        <w:pStyle w:val="a3"/>
        <w:numPr>
          <w:ilvl w:val="0"/>
          <w:numId w:val="9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 xml:space="preserve"> Формирование различных аспектов функциональной грамотности </w:t>
      </w:r>
      <w:proofErr w:type="gramStart"/>
      <w:r w:rsidRPr="00B45B36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B45B36">
        <w:rPr>
          <w:rFonts w:ascii="Times New Roman" w:hAnsi="Times New Roman" w:cs="Times New Roman"/>
          <w:b/>
          <w:sz w:val="26"/>
          <w:szCs w:val="26"/>
        </w:rPr>
        <w:t xml:space="preserve"> обучающихся.</w:t>
      </w:r>
    </w:p>
    <w:p w14:paraId="186462DB" w14:textId="77777777" w:rsidR="00AA1775" w:rsidRPr="00B45B36" w:rsidRDefault="00AA1775" w:rsidP="00BF37C1">
      <w:pPr>
        <w:widowControl/>
        <w:autoSpaceDE/>
        <w:autoSpaceDN/>
        <w:ind w:firstLine="709"/>
        <w:rPr>
          <w:sz w:val="26"/>
          <w:szCs w:val="26"/>
          <w:lang w:eastAsia="ru-RU"/>
        </w:rPr>
      </w:pPr>
      <w:proofErr w:type="gramStart"/>
      <w:r w:rsidRPr="00B45B36">
        <w:rPr>
          <w:sz w:val="26"/>
          <w:szCs w:val="26"/>
          <w:lang w:eastAsia="ru-RU"/>
        </w:rPr>
        <w:t>В формировании различных аспектов функциональной грамотности у обучающихся по программам дополнительного образования</w:t>
      </w:r>
      <w:r w:rsidR="001418DE" w:rsidRPr="00B45B36">
        <w:rPr>
          <w:sz w:val="26"/>
          <w:szCs w:val="26"/>
          <w:lang w:eastAsia="ru-RU"/>
        </w:rPr>
        <w:t xml:space="preserve"> в течение</w:t>
      </w:r>
      <w:r w:rsidRPr="00B45B36">
        <w:rPr>
          <w:sz w:val="26"/>
          <w:szCs w:val="26"/>
          <w:lang w:eastAsia="ru-RU"/>
        </w:rPr>
        <w:t xml:space="preserve"> 2023-2024 учебного года, можно отметить следующие аспекты</w:t>
      </w:r>
      <w:r w:rsidR="001418DE" w:rsidRPr="00B45B36">
        <w:rPr>
          <w:sz w:val="26"/>
          <w:szCs w:val="26"/>
          <w:lang w:eastAsia="ru-RU"/>
        </w:rPr>
        <w:t>, которые были приняты во внимание педагогами и методистами учреждения при разработке обучающих компонентов в ДООП</w:t>
      </w:r>
      <w:r w:rsidRPr="00B45B36">
        <w:rPr>
          <w:sz w:val="26"/>
          <w:szCs w:val="26"/>
          <w:lang w:eastAsia="ru-RU"/>
        </w:rPr>
        <w:t xml:space="preserve">: </w:t>
      </w:r>
      <w:proofErr w:type="gramEnd"/>
    </w:p>
    <w:p w14:paraId="5E312687" w14:textId="77777777" w:rsidR="00AA1775" w:rsidRPr="00B45B36" w:rsidRDefault="00AA1775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Математическая грамотность</w:t>
      </w:r>
      <w:r w:rsidRPr="00B45B36">
        <w:rPr>
          <w:sz w:val="26"/>
          <w:szCs w:val="26"/>
          <w:lang w:eastAsia="ru-RU"/>
        </w:rPr>
        <w:t>: включает в себя знание и понимание математических терминов, понятий и математических операций, а также навыки, необходимые для решения математических задач и анализа данных</w:t>
      </w:r>
      <w:r w:rsidR="001418DE" w:rsidRPr="00B45B36">
        <w:rPr>
          <w:sz w:val="26"/>
          <w:szCs w:val="26"/>
          <w:lang w:eastAsia="ru-RU"/>
        </w:rPr>
        <w:t>.</w:t>
      </w:r>
    </w:p>
    <w:p w14:paraId="1E9FE103" w14:textId="77777777" w:rsidR="00AA1775" w:rsidRPr="00B45B36" w:rsidRDefault="00AA1775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Читательская грамотность</w:t>
      </w:r>
      <w:r w:rsidRPr="00B45B36">
        <w:rPr>
          <w:sz w:val="26"/>
          <w:szCs w:val="26"/>
          <w:lang w:eastAsia="ru-RU"/>
        </w:rPr>
        <w:t>: включает в себя знание и понимание чтения, понимание текста, а также навыки, необходимые для эффективного чтения и понимания текста</w:t>
      </w:r>
      <w:r w:rsidR="001418DE" w:rsidRPr="00B45B36">
        <w:rPr>
          <w:sz w:val="26"/>
          <w:szCs w:val="26"/>
          <w:lang w:eastAsia="ru-RU"/>
        </w:rPr>
        <w:t>.</w:t>
      </w:r>
    </w:p>
    <w:p w14:paraId="7687ED01" w14:textId="77777777" w:rsidR="00AA1775" w:rsidRPr="00B45B36" w:rsidRDefault="00AA1775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Естественнонаучная грамотность</w:t>
      </w:r>
      <w:r w:rsidRPr="00B45B36">
        <w:rPr>
          <w:sz w:val="26"/>
          <w:szCs w:val="26"/>
          <w:lang w:eastAsia="ru-RU"/>
        </w:rPr>
        <w:t>: включает в себя знание и понимание естественнонаучных терминов, понятий и естественнонаучных процессов, а также навыки, необходимые для решения естественнонаучных задач и анализа данных</w:t>
      </w:r>
      <w:r w:rsidR="001418DE" w:rsidRPr="00B45B36">
        <w:rPr>
          <w:sz w:val="26"/>
          <w:szCs w:val="26"/>
          <w:lang w:eastAsia="ru-RU"/>
        </w:rPr>
        <w:t>.</w:t>
      </w:r>
    </w:p>
    <w:p w14:paraId="579C330D" w14:textId="77777777" w:rsidR="00AA1775" w:rsidRPr="00B45B36" w:rsidRDefault="00AA1775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Глобальные компетенции</w:t>
      </w:r>
      <w:r w:rsidRPr="00B45B36">
        <w:rPr>
          <w:sz w:val="26"/>
          <w:szCs w:val="26"/>
          <w:lang w:eastAsia="ru-RU"/>
        </w:rPr>
        <w:t>: включают в себя знание и понимание глобальных процессов, а также навыки, необходимые для решения глобальных задач и адаптации к изменяющимся условиям</w:t>
      </w:r>
      <w:r w:rsidR="001418DE" w:rsidRPr="00B45B36">
        <w:rPr>
          <w:sz w:val="26"/>
          <w:szCs w:val="26"/>
          <w:lang w:eastAsia="ru-RU"/>
        </w:rPr>
        <w:t>.</w:t>
      </w:r>
    </w:p>
    <w:p w14:paraId="1E5F64F3" w14:textId="77777777" w:rsidR="00AA1775" w:rsidRPr="00B45B36" w:rsidRDefault="00AA1775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Креативное мышление</w:t>
      </w:r>
      <w:r w:rsidRPr="00B45B36">
        <w:rPr>
          <w:sz w:val="26"/>
          <w:szCs w:val="26"/>
          <w:lang w:eastAsia="ru-RU"/>
        </w:rPr>
        <w:t>: включает в себя навыки, необходимые для решения нестандартных задач и создания новых идей</w:t>
      </w:r>
      <w:r w:rsidR="001418DE" w:rsidRPr="00B45B36">
        <w:rPr>
          <w:sz w:val="26"/>
          <w:szCs w:val="26"/>
          <w:lang w:eastAsia="ru-RU"/>
        </w:rPr>
        <w:t>.</w:t>
      </w:r>
    </w:p>
    <w:p w14:paraId="4CB06EFB" w14:textId="77777777" w:rsidR="001418DE" w:rsidRPr="00B45B36" w:rsidRDefault="001418DE" w:rsidP="00BF37C1">
      <w:pPr>
        <w:widowControl/>
        <w:autoSpaceDE/>
        <w:autoSpaceDN/>
        <w:ind w:firstLine="709"/>
        <w:rPr>
          <w:b/>
          <w:bCs/>
          <w:sz w:val="26"/>
          <w:szCs w:val="26"/>
          <w:lang w:eastAsia="ru-RU"/>
        </w:rPr>
      </w:pPr>
    </w:p>
    <w:p w14:paraId="279E6F92" w14:textId="77777777" w:rsidR="00AA1775" w:rsidRPr="00B45B36" w:rsidRDefault="001418DE" w:rsidP="00BF37C1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B45B36">
        <w:rPr>
          <w:bCs/>
          <w:sz w:val="26"/>
          <w:szCs w:val="26"/>
          <w:lang w:eastAsia="ru-RU"/>
        </w:rPr>
        <w:t xml:space="preserve">При разработке заданий для оценки функциональной грамотности обучающихся педагогами Центра принималось во внимание: </w:t>
      </w:r>
      <w:r w:rsidRPr="00B45B36">
        <w:rPr>
          <w:sz w:val="26"/>
          <w:szCs w:val="26"/>
          <w:lang w:eastAsia="ru-RU"/>
        </w:rPr>
        <w:t xml:space="preserve">ситуационная значимость контекста, необходимость перевода условий задачи на язык предметной области, новизна формулировки задачи и неопределенность в способах решения. </w:t>
      </w:r>
      <w:r w:rsidR="00AA1775" w:rsidRPr="00B45B36">
        <w:rPr>
          <w:bCs/>
          <w:sz w:val="26"/>
          <w:szCs w:val="26"/>
          <w:lang w:eastAsia="ru-RU"/>
        </w:rPr>
        <w:t>Диагностика</w:t>
      </w:r>
      <w:r w:rsidRPr="00B45B36">
        <w:rPr>
          <w:bCs/>
          <w:sz w:val="26"/>
          <w:szCs w:val="26"/>
          <w:lang w:eastAsia="ru-RU"/>
        </w:rPr>
        <w:t xml:space="preserve"> полученных компетенций</w:t>
      </w:r>
      <w:r w:rsidRPr="00B45B36">
        <w:rPr>
          <w:b/>
          <w:bCs/>
          <w:sz w:val="26"/>
          <w:szCs w:val="26"/>
          <w:lang w:eastAsia="ru-RU"/>
        </w:rPr>
        <w:t xml:space="preserve"> обучающихся </w:t>
      </w:r>
      <w:r w:rsidR="00AA1775" w:rsidRPr="00B45B36">
        <w:rPr>
          <w:sz w:val="26"/>
          <w:szCs w:val="26"/>
          <w:lang w:eastAsia="ru-RU"/>
        </w:rPr>
        <w:t>включа</w:t>
      </w:r>
      <w:r w:rsidRPr="00B45B36">
        <w:rPr>
          <w:sz w:val="26"/>
          <w:szCs w:val="26"/>
          <w:lang w:eastAsia="ru-RU"/>
        </w:rPr>
        <w:t>ла</w:t>
      </w:r>
      <w:r w:rsidR="00AA1775" w:rsidRPr="00B45B36">
        <w:rPr>
          <w:sz w:val="26"/>
          <w:szCs w:val="26"/>
          <w:lang w:eastAsia="ru-RU"/>
        </w:rPr>
        <w:t xml:space="preserve"> в себя оценку достижения планируемых результатов и выявление реальных возможностей обучающихся</w:t>
      </w:r>
      <w:r w:rsidRPr="00B45B36">
        <w:rPr>
          <w:sz w:val="26"/>
          <w:szCs w:val="26"/>
          <w:lang w:eastAsia="ru-RU"/>
        </w:rPr>
        <w:t>.</w:t>
      </w:r>
    </w:p>
    <w:p w14:paraId="042B0C75" w14:textId="77777777" w:rsidR="00AA1775" w:rsidRPr="00B45B36" w:rsidRDefault="00AA1775" w:rsidP="00BF37C1">
      <w:pPr>
        <w:ind w:firstLine="709"/>
        <w:jc w:val="both"/>
        <w:rPr>
          <w:b/>
          <w:sz w:val="26"/>
          <w:szCs w:val="26"/>
        </w:rPr>
      </w:pPr>
      <w:proofErr w:type="gramStart"/>
      <w:r w:rsidRPr="00B45B36">
        <w:rPr>
          <w:sz w:val="26"/>
          <w:szCs w:val="26"/>
          <w:lang w:eastAsia="ru-RU"/>
        </w:rPr>
        <w:t>Таким образом, формирование различных аспектов функциональной грамотности у обучающихся по программам дополнительного образования включает в себя знание и понимание различных терминов, понятий и навыков, необходимых для решения различных задач и ад</w:t>
      </w:r>
      <w:r w:rsidR="00791E18" w:rsidRPr="00B45B36">
        <w:rPr>
          <w:sz w:val="26"/>
          <w:szCs w:val="26"/>
          <w:lang w:eastAsia="ru-RU"/>
        </w:rPr>
        <w:t>аптации к изменяющимся условиям.</w:t>
      </w:r>
      <w:proofErr w:type="gramEnd"/>
    </w:p>
    <w:p w14:paraId="0289A4DF" w14:textId="77777777" w:rsidR="00DF5A82" w:rsidRPr="00B45B36" w:rsidRDefault="00DF5A82" w:rsidP="00BF37C1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86B39C" w14:textId="77777777" w:rsidR="00DF5A82" w:rsidRPr="00B45B36" w:rsidRDefault="00DF5A82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В 2023-2024 году </w:t>
      </w:r>
      <w:r w:rsidR="00791E18" w:rsidRPr="00B45B36">
        <w:rPr>
          <w:sz w:val="26"/>
          <w:szCs w:val="26"/>
        </w:rPr>
        <w:t xml:space="preserve">в учреждении </w:t>
      </w:r>
      <w:r w:rsidRPr="00B45B36">
        <w:rPr>
          <w:sz w:val="26"/>
          <w:szCs w:val="26"/>
        </w:rPr>
        <w:t>реализованы более 20-ти программ технической направленности по формированию математической грамотности, креативного мышления, глобальных компетенций:</w:t>
      </w:r>
    </w:p>
    <w:p w14:paraId="4BA55525" w14:textId="0C12FE28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Программирование игр (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Scratch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Kodu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Game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Lab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>);</w:t>
      </w:r>
    </w:p>
    <w:p w14:paraId="20C04562" w14:textId="4FACFE9A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lastRenderedPageBreak/>
        <w:t xml:space="preserve">Программирование в среде 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Minecraft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>;</w:t>
      </w:r>
    </w:p>
    <w:p w14:paraId="0B328B62" w14:textId="3AB02B05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B36">
        <w:rPr>
          <w:rFonts w:ascii="Times New Roman" w:hAnsi="Times New Roman" w:cs="Times New Roman"/>
          <w:sz w:val="26"/>
          <w:szCs w:val="26"/>
        </w:rPr>
        <w:t>РобоЛэнд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 xml:space="preserve"> (робототехника на базе набора Lego Mindstorms) – конструирование и программирование;</w:t>
      </w:r>
    </w:p>
    <w:p w14:paraId="2D19ECB8" w14:textId="136F26D3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Моделировать - это просто! (КОМПАС-3D);</w:t>
      </w:r>
    </w:p>
    <w:p w14:paraId="569B1892" w14:textId="2A31357C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Создание презентаций в среде MS PowerPoint;</w:t>
      </w:r>
    </w:p>
    <w:p w14:paraId="170A8F0E" w14:textId="3CDD9ECE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 xml:space="preserve">Создай </w:t>
      </w:r>
      <w:proofErr w:type="spellStart"/>
      <w:r w:rsidRPr="00B45B36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>-сайт;</w:t>
      </w:r>
    </w:p>
    <w:p w14:paraId="0B1EC2CA" w14:textId="1D2206A0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Математика в увлекательном конструировании;</w:t>
      </w:r>
    </w:p>
    <w:p w14:paraId="3623636D" w14:textId="3D64EE09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Подготовка обучающихся к региональному чемпионату «ЮниорПрофи» Ярославской области по компетенциям «Фотография» и «Мультимедиакоммуникации»;</w:t>
      </w:r>
    </w:p>
    <w:p w14:paraId="06AA0E3D" w14:textId="37F8E77D" w:rsidR="00DF5A82" w:rsidRPr="00B45B36" w:rsidRDefault="00BF37C1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F5A82" w:rsidRPr="00B45B36">
        <w:rPr>
          <w:rFonts w:ascii="Times New Roman" w:hAnsi="Times New Roman" w:cs="Times New Roman"/>
          <w:sz w:val="26"/>
          <w:szCs w:val="26"/>
        </w:rPr>
        <w:t>рафический дизайн;</w:t>
      </w:r>
    </w:p>
    <w:p w14:paraId="0B91A28C" w14:textId="77777777" w:rsidR="00BF37C1" w:rsidRDefault="00BF37C1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Графический редактор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Photoshop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6A85D020" w14:textId="6D157BD2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Основы видеопроизводства;</w:t>
      </w:r>
    </w:p>
    <w:p w14:paraId="2A8E4A4C" w14:textId="6C3C1282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Основы робототехники;</w:t>
      </w:r>
    </w:p>
    <w:p w14:paraId="2FC503F3" w14:textId="579F02BB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Соревновательная робототехника;</w:t>
      </w:r>
    </w:p>
    <w:p w14:paraId="34355FEA" w14:textId="0A38A35E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5B36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>-мир;</w:t>
      </w:r>
    </w:p>
    <w:p w14:paraId="7EAD574A" w14:textId="39E0020C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Юный конструктор;</w:t>
      </w:r>
    </w:p>
    <w:p w14:paraId="5AFAB66E" w14:textId="61BB6957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 xml:space="preserve">Разработчик </w:t>
      </w:r>
      <w:proofErr w:type="gramStart"/>
      <w:r w:rsidRPr="00B45B36">
        <w:rPr>
          <w:rFonts w:ascii="Times New Roman" w:hAnsi="Times New Roman" w:cs="Times New Roman"/>
          <w:sz w:val="26"/>
          <w:szCs w:val="26"/>
        </w:rPr>
        <w:t>чат-ботов</w:t>
      </w:r>
      <w:proofErr w:type="gramEnd"/>
      <w:r w:rsidRPr="00B45B36">
        <w:rPr>
          <w:rFonts w:ascii="Times New Roman" w:hAnsi="Times New Roman" w:cs="Times New Roman"/>
          <w:sz w:val="26"/>
          <w:szCs w:val="26"/>
        </w:rPr>
        <w:t>;</w:t>
      </w:r>
    </w:p>
    <w:p w14:paraId="5F35803D" w14:textId="6DC5066B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Основы фотосъемки;</w:t>
      </w:r>
    </w:p>
    <w:p w14:paraId="22857BAE" w14:textId="3A943294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Основы администрирования операционных систем;</w:t>
      </w:r>
    </w:p>
    <w:p w14:paraId="75E67BAE" w14:textId="62652D68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Логические игры;</w:t>
      </w:r>
    </w:p>
    <w:p w14:paraId="2623A844" w14:textId="5E8BE039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Занимательная робототехника;</w:t>
      </w:r>
    </w:p>
    <w:p w14:paraId="40FAFB77" w14:textId="3725C4B2" w:rsidR="00DF5A82" w:rsidRPr="00B45B36" w:rsidRDefault="00DF5A82" w:rsidP="00BF37C1">
      <w:pPr>
        <w:pStyle w:val="Standard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Робот-сортировщик</w:t>
      </w:r>
      <w:r w:rsidR="00791E18" w:rsidRPr="00B45B36">
        <w:rPr>
          <w:rFonts w:ascii="Times New Roman" w:hAnsi="Times New Roman" w:cs="Times New Roman"/>
          <w:sz w:val="26"/>
          <w:szCs w:val="26"/>
        </w:rPr>
        <w:t>.</w:t>
      </w:r>
    </w:p>
    <w:p w14:paraId="778DD7FF" w14:textId="77777777" w:rsidR="00DF5A82" w:rsidRPr="00B45B36" w:rsidRDefault="00DF5A82" w:rsidP="00791E18">
      <w:pPr>
        <w:ind w:firstLine="708"/>
        <w:jc w:val="both"/>
        <w:rPr>
          <w:sz w:val="26"/>
          <w:szCs w:val="26"/>
        </w:rPr>
      </w:pPr>
      <w:r w:rsidRPr="00B45B36">
        <w:rPr>
          <w:sz w:val="26"/>
          <w:szCs w:val="26"/>
        </w:rPr>
        <w:t>Разработаны задания и критерии их оценивания. На портале ПФДО – на всех титульных листах ДООП указано «формирование функциональной грамотности».</w:t>
      </w:r>
    </w:p>
    <w:p w14:paraId="17A454B0" w14:textId="77777777" w:rsidR="00DF5A82" w:rsidRPr="00B45B36" w:rsidRDefault="00DF5A82" w:rsidP="00791E18">
      <w:pPr>
        <w:jc w:val="both"/>
        <w:rPr>
          <w:sz w:val="26"/>
          <w:szCs w:val="26"/>
        </w:rPr>
      </w:pPr>
    </w:p>
    <w:p w14:paraId="1651B1F1" w14:textId="77777777" w:rsidR="00DF5A82" w:rsidRPr="00B45B36" w:rsidRDefault="00DF5A82" w:rsidP="00791E18">
      <w:pPr>
        <w:ind w:firstLine="708"/>
        <w:rPr>
          <w:sz w:val="26"/>
          <w:szCs w:val="26"/>
        </w:rPr>
      </w:pPr>
      <w:r w:rsidRPr="00B45B36">
        <w:rPr>
          <w:rStyle w:val="StrongEmphasis"/>
          <w:b w:val="0"/>
          <w:color w:val="000000"/>
          <w:sz w:val="26"/>
          <w:szCs w:val="26"/>
        </w:rPr>
        <w:t>Также реализова</w:t>
      </w:r>
      <w:r w:rsidRPr="00B45B36">
        <w:rPr>
          <w:sz w:val="26"/>
          <w:szCs w:val="26"/>
        </w:rPr>
        <w:t xml:space="preserve">ны 6 программы естественнонаучной направленности (программы по бионике и краеведению), </w:t>
      </w:r>
      <w:proofErr w:type="gramStart"/>
      <w:r w:rsidRPr="00B45B36">
        <w:rPr>
          <w:rStyle w:val="StrongEmphasis"/>
          <w:b w:val="0"/>
          <w:color w:val="000000"/>
          <w:sz w:val="26"/>
          <w:szCs w:val="26"/>
        </w:rPr>
        <w:t>включающих</w:t>
      </w:r>
      <w:proofErr w:type="gramEnd"/>
      <w:r w:rsidRPr="00B45B36">
        <w:rPr>
          <w:rStyle w:val="StrongEmphasis"/>
          <w:b w:val="0"/>
          <w:color w:val="000000"/>
          <w:sz w:val="26"/>
          <w:szCs w:val="26"/>
        </w:rPr>
        <w:t xml:space="preserve"> формирование естественнонаучной грамотности обучающихся: </w:t>
      </w:r>
    </w:p>
    <w:p w14:paraId="57242166" w14:textId="0AD9B7B5" w:rsidR="00DF5A82" w:rsidRPr="00BF37C1" w:rsidRDefault="00DF5A82" w:rsidP="00BF37C1">
      <w:pPr>
        <w:pStyle w:val="a3"/>
        <w:numPr>
          <w:ilvl w:val="0"/>
          <w:numId w:val="48"/>
        </w:numPr>
        <w:rPr>
          <w:sz w:val="26"/>
          <w:szCs w:val="26"/>
        </w:rPr>
      </w:pPr>
      <w:r w:rsidRPr="00BF37C1">
        <w:rPr>
          <w:sz w:val="26"/>
          <w:szCs w:val="26"/>
        </w:rPr>
        <w:t>Основы бионики;</w:t>
      </w:r>
    </w:p>
    <w:p w14:paraId="20221E66" w14:textId="4C8CAD9C" w:rsidR="00DF5A82" w:rsidRPr="00B45B36" w:rsidRDefault="00DF5A82" w:rsidP="00BF37C1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9498"/>
        </w:tabs>
        <w:ind w:right="40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Введение в бионику;</w:t>
      </w:r>
    </w:p>
    <w:p w14:paraId="57F4E873" w14:textId="4BED239F" w:rsidR="00DF5A82" w:rsidRPr="00B45B36" w:rsidRDefault="00DF5A82" w:rsidP="00BF37C1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9498"/>
        </w:tabs>
        <w:ind w:right="40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Бионика-наука величайших возможностей;</w:t>
      </w:r>
    </w:p>
    <w:p w14:paraId="698662DC" w14:textId="637C5E74" w:rsidR="00DF5A82" w:rsidRPr="00B45B36" w:rsidRDefault="00DF5A82" w:rsidP="00BF37C1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9498"/>
        </w:tabs>
        <w:ind w:right="40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Бионические загадки;</w:t>
      </w:r>
    </w:p>
    <w:p w14:paraId="638B7F04" w14:textId="35408439" w:rsidR="00DF5A82" w:rsidRPr="00B45B36" w:rsidRDefault="00B756D4" w:rsidP="00BF37C1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9498"/>
        </w:tabs>
        <w:ind w:right="40"/>
        <w:rPr>
          <w:rFonts w:ascii="Times New Roman" w:hAnsi="Times New Roman" w:cs="Times New Roman"/>
          <w:sz w:val="26"/>
          <w:szCs w:val="26"/>
        </w:rPr>
      </w:pPr>
      <w:proofErr w:type="spellStart"/>
      <w:r w:rsidRPr="00B45B36">
        <w:rPr>
          <w:rFonts w:ascii="Times New Roman" w:hAnsi="Times New Roman" w:cs="Times New Roman"/>
          <w:sz w:val="26"/>
          <w:szCs w:val="26"/>
        </w:rPr>
        <w:t>Метапредметка</w:t>
      </w:r>
      <w:proofErr w:type="spellEnd"/>
      <w:r w:rsidRPr="00B45B36">
        <w:rPr>
          <w:rFonts w:ascii="Times New Roman" w:hAnsi="Times New Roman" w:cs="Times New Roman"/>
          <w:sz w:val="26"/>
          <w:szCs w:val="26"/>
        </w:rPr>
        <w:t xml:space="preserve"> - это метко!</w:t>
      </w:r>
      <w:r w:rsidR="00DF5A82" w:rsidRPr="00B45B36">
        <w:rPr>
          <w:rFonts w:ascii="Times New Roman" w:hAnsi="Times New Roman" w:cs="Times New Roman"/>
          <w:sz w:val="26"/>
          <w:szCs w:val="26"/>
        </w:rPr>
        <w:t>;</w:t>
      </w:r>
    </w:p>
    <w:p w14:paraId="7994A846" w14:textId="071D50C2" w:rsidR="00DF5A82" w:rsidRPr="00B45B36" w:rsidRDefault="00DF5A82" w:rsidP="00BF37C1">
      <w:pPr>
        <w:pStyle w:val="a3"/>
        <w:numPr>
          <w:ilvl w:val="0"/>
          <w:numId w:val="48"/>
        </w:numPr>
        <w:tabs>
          <w:tab w:val="left" w:pos="284"/>
          <w:tab w:val="left" w:pos="426"/>
          <w:tab w:val="left" w:pos="993"/>
          <w:tab w:val="left" w:pos="9498"/>
        </w:tabs>
        <w:ind w:right="40"/>
        <w:rPr>
          <w:rFonts w:ascii="Times New Roman" w:hAnsi="Times New Roman" w:cs="Times New Roman"/>
          <w:sz w:val="26"/>
          <w:szCs w:val="26"/>
        </w:rPr>
      </w:pPr>
      <w:r w:rsidRPr="00B45B36">
        <w:rPr>
          <w:rFonts w:ascii="Times New Roman" w:hAnsi="Times New Roman" w:cs="Times New Roman"/>
          <w:sz w:val="26"/>
          <w:szCs w:val="26"/>
        </w:rPr>
        <w:t>Удивительное рядом.</w:t>
      </w:r>
    </w:p>
    <w:p w14:paraId="57086DE1" w14:textId="77777777" w:rsidR="00DF5A82" w:rsidRPr="00B45B36" w:rsidRDefault="00DF5A82" w:rsidP="00791E18">
      <w:pPr>
        <w:ind w:firstLine="708"/>
        <w:jc w:val="both"/>
        <w:rPr>
          <w:b/>
          <w:sz w:val="26"/>
          <w:szCs w:val="26"/>
        </w:rPr>
      </w:pPr>
      <w:proofErr w:type="gramStart"/>
      <w:r w:rsidRPr="00B45B36">
        <w:rPr>
          <w:sz w:val="26"/>
          <w:szCs w:val="26"/>
        </w:rPr>
        <w:t>Разработаны задания и критерии оценивания сформированных компетенций (по бионике - на основе применения учебно-методического пособия «Путешествие в бионику.</w:t>
      </w:r>
      <w:proofErr w:type="gramEnd"/>
      <w:r w:rsidRPr="00B45B36">
        <w:rPr>
          <w:sz w:val="26"/>
          <w:szCs w:val="26"/>
        </w:rPr>
        <w:t xml:space="preserve"> Рабочая тетрадь»</w:t>
      </w:r>
      <w:r w:rsidR="00C77A40" w:rsidRPr="00B45B36">
        <w:rPr>
          <w:sz w:val="26"/>
          <w:szCs w:val="26"/>
        </w:rPr>
        <w:t>, части 1 и 2, автор педагог Томашевич Т.Г.</w:t>
      </w:r>
      <w:r w:rsidRPr="00B45B36">
        <w:rPr>
          <w:sz w:val="26"/>
          <w:szCs w:val="26"/>
        </w:rPr>
        <w:t>).</w:t>
      </w:r>
    </w:p>
    <w:p w14:paraId="796C32AB" w14:textId="77777777" w:rsidR="00DF5A82" w:rsidRPr="00B45B36" w:rsidRDefault="00DF5A82" w:rsidP="002C33F4">
      <w:pPr>
        <w:spacing w:line="276" w:lineRule="auto"/>
        <w:jc w:val="both"/>
        <w:rPr>
          <w:b/>
          <w:sz w:val="26"/>
          <w:szCs w:val="26"/>
        </w:rPr>
      </w:pPr>
    </w:p>
    <w:p w14:paraId="46E0B378" w14:textId="77777777" w:rsidR="001F79B6" w:rsidRPr="00B45B36" w:rsidRDefault="001F79B6" w:rsidP="000E5BA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 xml:space="preserve"> Удовлетворенность образовательным процессом за 2023-2024 учебный год.</w:t>
      </w:r>
    </w:p>
    <w:p w14:paraId="3551EB6B" w14:textId="77777777" w:rsidR="003C7099" w:rsidRPr="00B45B36" w:rsidRDefault="003C7099" w:rsidP="0087137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C14622" w14:textId="77777777" w:rsidR="003C7099" w:rsidRPr="00B45B36" w:rsidRDefault="003C7099" w:rsidP="00BF37C1">
      <w:pPr>
        <w:tabs>
          <w:tab w:val="left" w:pos="0"/>
        </w:tabs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Анализ удовлетворённости качеством образовательных услуг</w:t>
      </w:r>
    </w:p>
    <w:p w14:paraId="6BAC4D28" w14:textId="77777777" w:rsidR="003C7099" w:rsidRPr="00B45B36" w:rsidRDefault="003C7099" w:rsidP="00BF37C1">
      <w:pPr>
        <w:tabs>
          <w:tab w:val="left" w:pos="0"/>
        </w:tabs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 xml:space="preserve">на основе анкетирования родителей и обучающихся в МОУ ДО «ГЦТТ» </w:t>
      </w:r>
    </w:p>
    <w:p w14:paraId="4C18EA52" w14:textId="77777777" w:rsidR="003C7099" w:rsidRPr="00B45B36" w:rsidRDefault="003C7099" w:rsidP="00BF37C1">
      <w:pPr>
        <w:tabs>
          <w:tab w:val="left" w:pos="0"/>
        </w:tabs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за 2023-2024 учебный год.</w:t>
      </w:r>
    </w:p>
    <w:p w14:paraId="72E2301E" w14:textId="77777777" w:rsidR="003C7099" w:rsidRPr="00B45B36" w:rsidRDefault="003C7099" w:rsidP="003C7099">
      <w:pPr>
        <w:jc w:val="both"/>
        <w:rPr>
          <w:sz w:val="26"/>
          <w:szCs w:val="26"/>
        </w:rPr>
      </w:pPr>
    </w:p>
    <w:p w14:paraId="6A5CD10D" w14:textId="77777777" w:rsidR="003C7099" w:rsidRPr="00B45B36" w:rsidRDefault="003C7099" w:rsidP="00BF37C1">
      <w:pPr>
        <w:ind w:firstLine="709"/>
        <w:jc w:val="both"/>
        <w:rPr>
          <w:sz w:val="26"/>
          <w:szCs w:val="26"/>
        </w:rPr>
      </w:pPr>
      <w:r w:rsidRPr="00B45B36">
        <w:rPr>
          <w:sz w:val="26"/>
          <w:szCs w:val="26"/>
        </w:rPr>
        <w:lastRenderedPageBreak/>
        <w:t>Анкетирование родителей обучающихся в МОУ ДО «ГЦТТ» проводилось в мае  2024 года  с целью улучшения качества предоставляемых населению  образовательных услуг. Выборка составила 194 респондента.  Анкета для родителей была размещена на официальном сайте учреждения и в группе ВК</w:t>
      </w:r>
      <w:r w:rsidR="003F71EF" w:rsidRPr="00B45B36">
        <w:rPr>
          <w:sz w:val="26"/>
          <w:szCs w:val="26"/>
        </w:rPr>
        <w:t xml:space="preserve"> (также была предусмотрена возможность выдачи анкет в печатном варианте)</w:t>
      </w:r>
      <w:r w:rsidRPr="00B45B36">
        <w:rPr>
          <w:sz w:val="26"/>
          <w:szCs w:val="26"/>
        </w:rPr>
        <w:t>. Анкета была представлена в Google форме, в которой был предложен ряд вопросов, на которые предлагалось дать анонимный ответ.</w:t>
      </w:r>
    </w:p>
    <w:p w14:paraId="1F725BE0" w14:textId="24E2B375" w:rsidR="003C7099" w:rsidRPr="00B45B36" w:rsidRDefault="00BF37C1" w:rsidP="003C7099">
      <w:pPr>
        <w:ind w:right="13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Ссылка: </w:t>
      </w:r>
      <w:hyperlink r:id="rId14" w:history="1">
        <w:r w:rsidR="003C7099" w:rsidRPr="00B45B36">
          <w:rPr>
            <w:rStyle w:val="a5"/>
            <w:sz w:val="26"/>
            <w:szCs w:val="26"/>
          </w:rPr>
          <w:t>https://docs.google.com/forms/d/e/1FAIpQLSdenh-pQJVNwC0bcchP6O6BkD36027qRt2L1wBj0m_xFaHiCA/viewform?usp=sharing</w:t>
        </w:r>
      </w:hyperlink>
    </w:p>
    <w:p w14:paraId="5F4E3E5C" w14:textId="77777777" w:rsidR="003C7099" w:rsidRPr="00B45B36" w:rsidRDefault="003C7099" w:rsidP="003C7099">
      <w:pPr>
        <w:shd w:val="clear" w:color="auto" w:fill="FFFFFF"/>
        <w:rPr>
          <w:b/>
          <w:bCs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Вопросы анкеты:</w:t>
      </w:r>
    </w:p>
    <w:p w14:paraId="57BB4955" w14:textId="77777777" w:rsidR="003C7099" w:rsidRPr="00B45B36" w:rsidRDefault="003C7099" w:rsidP="003C7099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1.По какой программе/программам проходит обучение Ваш ребенок?</w:t>
      </w:r>
    </w:p>
    <w:p w14:paraId="46F91520" w14:textId="77777777" w:rsidR="003C7099" w:rsidRPr="00B45B36" w:rsidRDefault="003C7099" w:rsidP="003C7099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2. Удовлетворены ли Вы содержанием образовательной программы?</w:t>
      </w:r>
    </w:p>
    <w:p w14:paraId="5CAC3EE5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</w:t>
      </w:r>
    </w:p>
    <w:p w14:paraId="56F5C1F7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2D1EF45A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1790EF73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2E3EBE95" w14:textId="77777777" w:rsidR="003C7099" w:rsidRPr="00B45B36" w:rsidRDefault="003C7099" w:rsidP="003C7099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38222F9F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 xml:space="preserve">3. Укажите причины выбора </w:t>
      </w:r>
      <w:proofErr w:type="gramStart"/>
      <w:r w:rsidRPr="00B45B36">
        <w:rPr>
          <w:b/>
          <w:bCs/>
          <w:sz w:val="26"/>
          <w:szCs w:val="26"/>
          <w:lang w:eastAsia="ru-RU"/>
        </w:rPr>
        <w:t>обучения по программе</w:t>
      </w:r>
      <w:proofErr w:type="gramEnd"/>
      <w:r w:rsidRPr="00B45B36">
        <w:rPr>
          <w:b/>
          <w:bCs/>
          <w:sz w:val="26"/>
          <w:szCs w:val="26"/>
          <w:lang w:eastAsia="ru-RU"/>
        </w:rPr>
        <w:t xml:space="preserve"> вашим ребенком:</w:t>
      </w:r>
      <w:r w:rsidRPr="00B45B36">
        <w:rPr>
          <w:sz w:val="26"/>
          <w:szCs w:val="26"/>
          <w:lang w:eastAsia="ru-RU"/>
        </w:rPr>
        <w:br/>
        <w:t>Ребенок выбирал сам в соответствии со своими интересами</w:t>
      </w:r>
    </w:p>
    <w:p w14:paraId="1289CA45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Мы (родители) рекомендовали ребенку</w:t>
      </w:r>
    </w:p>
    <w:p w14:paraId="4B2174EF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Ребенок выбрал, потому что объединение посещают его друзья</w:t>
      </w:r>
    </w:p>
    <w:p w14:paraId="5D8FD3AF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Ребенку нравится педагог</w:t>
      </w:r>
    </w:p>
    <w:p w14:paraId="71B8B8C3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Объединение выбрано исходя из удобства расписания занятий</w:t>
      </w:r>
    </w:p>
    <w:p w14:paraId="56950906" w14:textId="77777777" w:rsidR="003C7099" w:rsidRPr="00B45B36" w:rsidRDefault="003C7099" w:rsidP="003C7099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spacing w:val="2"/>
          <w:sz w:val="26"/>
          <w:szCs w:val="26"/>
          <w:lang w:eastAsia="ru-RU"/>
        </w:rPr>
        <w:t>Другое:</w:t>
      </w:r>
    </w:p>
    <w:p w14:paraId="353ACB36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4. Вы считаете, что занятия по программе помогают:</w:t>
      </w:r>
      <w:r w:rsidRPr="00B45B36">
        <w:rPr>
          <w:sz w:val="26"/>
          <w:szCs w:val="26"/>
          <w:lang w:eastAsia="ru-RU"/>
        </w:rPr>
        <w:br/>
        <w:t>Проявить свои способности, талант</w:t>
      </w:r>
    </w:p>
    <w:p w14:paraId="2B92A31F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Развить внимание, память, логическое мышление</w:t>
      </w:r>
    </w:p>
    <w:p w14:paraId="3388A132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Воспитать усидчивость и терпение</w:t>
      </w:r>
    </w:p>
    <w:p w14:paraId="1B9CD934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Дают ребенку возможность самовыражаться</w:t>
      </w:r>
    </w:p>
    <w:p w14:paraId="6B4551CA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Положительно влияют на основное образование</w:t>
      </w:r>
    </w:p>
    <w:p w14:paraId="5D5FB189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Просто занять свободное время</w:t>
      </w:r>
    </w:p>
    <w:p w14:paraId="3B2AB80D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pacing w:val="2"/>
          <w:sz w:val="26"/>
          <w:szCs w:val="26"/>
          <w:lang w:eastAsia="ru-RU"/>
        </w:rPr>
        <w:t>Другое:</w:t>
      </w:r>
    </w:p>
    <w:p w14:paraId="664CEF94" w14:textId="77777777" w:rsidR="003C7099" w:rsidRPr="00B45B36" w:rsidRDefault="003C7099" w:rsidP="003C7099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5. С интересом Ваш ребенок идет на занятия?</w:t>
      </w:r>
    </w:p>
    <w:p w14:paraId="308FFE46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</w:t>
      </w:r>
    </w:p>
    <w:p w14:paraId="1F1A806C" w14:textId="77777777" w:rsidR="003C7099" w:rsidRPr="00B45B36" w:rsidRDefault="003C7099" w:rsidP="003C7099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56BD8387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3F6BB925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22AA97E3" w14:textId="77777777" w:rsidR="003C7099" w:rsidRPr="00B45B36" w:rsidRDefault="003C7099" w:rsidP="003F71EF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059191F8" w14:textId="77777777" w:rsidR="003C7099" w:rsidRPr="00B45B36" w:rsidRDefault="003C7099" w:rsidP="003F71EF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6. Удовлетворены ли Вы успехами своего ребенка в результате занятий по программе?  </w:t>
      </w:r>
    </w:p>
    <w:p w14:paraId="3C999AE8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</w:t>
      </w:r>
    </w:p>
    <w:p w14:paraId="6BD87884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6A944FAB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56C14CBB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50A97434" w14:textId="77777777" w:rsidR="003C7099" w:rsidRPr="00B45B36" w:rsidRDefault="003C7099" w:rsidP="003F71EF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0FDBD9AB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7. Удовлетворены ли Вы профессионализмом педагога?</w:t>
      </w:r>
      <w:r w:rsidRPr="00B45B36">
        <w:rPr>
          <w:sz w:val="26"/>
          <w:szCs w:val="26"/>
          <w:lang w:eastAsia="ru-RU"/>
        </w:rPr>
        <w:br/>
      </w:r>
      <w:r w:rsidRPr="00B45B36">
        <w:rPr>
          <w:sz w:val="26"/>
          <w:szCs w:val="26"/>
          <w:lang w:eastAsia="ru-RU"/>
        </w:rPr>
        <w:lastRenderedPageBreak/>
        <w:t>Да</w:t>
      </w:r>
    </w:p>
    <w:p w14:paraId="003A2262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5145B1FD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79CA0D13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57649C25" w14:textId="77777777" w:rsidR="003C7099" w:rsidRPr="00B45B36" w:rsidRDefault="003C7099" w:rsidP="003F71EF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49C7163A" w14:textId="77777777" w:rsidR="003C7099" w:rsidRPr="00B45B36" w:rsidRDefault="003C7099" w:rsidP="003F71EF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8. Удовлетворены ли Вы работой педагога с родителями?</w:t>
      </w:r>
    </w:p>
    <w:p w14:paraId="75AC804A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</w:t>
      </w:r>
    </w:p>
    <w:p w14:paraId="75C29330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44957F77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3647C8C8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7AEE5E3E" w14:textId="77777777" w:rsidR="003C7099" w:rsidRPr="00B45B36" w:rsidRDefault="003C7099" w:rsidP="003F71EF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25A27C91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 xml:space="preserve">9. Удовлетворены ли Вы работой педагога с </w:t>
      </w:r>
      <w:proofErr w:type="gramStart"/>
      <w:r w:rsidRPr="00B45B36">
        <w:rPr>
          <w:b/>
          <w:bCs/>
          <w:sz w:val="26"/>
          <w:szCs w:val="26"/>
          <w:lang w:eastAsia="ru-RU"/>
        </w:rPr>
        <w:t>обучающимися</w:t>
      </w:r>
      <w:proofErr w:type="gramEnd"/>
      <w:r w:rsidRPr="00B45B36">
        <w:rPr>
          <w:b/>
          <w:bCs/>
          <w:sz w:val="26"/>
          <w:szCs w:val="26"/>
          <w:lang w:eastAsia="ru-RU"/>
        </w:rPr>
        <w:t>?</w:t>
      </w:r>
      <w:r w:rsidRPr="00B45B36">
        <w:rPr>
          <w:sz w:val="26"/>
          <w:szCs w:val="26"/>
          <w:lang w:eastAsia="ru-RU"/>
        </w:rPr>
        <w:br/>
        <w:t>Да</w:t>
      </w:r>
    </w:p>
    <w:p w14:paraId="65918CE2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1BD69B83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1318A92A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341E690E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5C1E05B8" w14:textId="77777777" w:rsidR="003C7099" w:rsidRPr="00B45B36" w:rsidRDefault="003C7099" w:rsidP="003F71EF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10. Удовлетворены ли Вы работой администрации Центра?</w:t>
      </w:r>
    </w:p>
    <w:p w14:paraId="06CE4CAC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Да</w:t>
      </w:r>
    </w:p>
    <w:p w14:paraId="33601A62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да, чем нет</w:t>
      </w:r>
    </w:p>
    <w:p w14:paraId="08E0E86A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Скорее нет, чем да</w:t>
      </w:r>
    </w:p>
    <w:p w14:paraId="3740D092" w14:textId="77777777" w:rsidR="003C7099" w:rsidRPr="00B45B36" w:rsidRDefault="003C7099" w:rsidP="003F71EF">
      <w:pPr>
        <w:shd w:val="clear" w:color="auto" w:fill="FFFFFF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Нет</w:t>
      </w:r>
    </w:p>
    <w:p w14:paraId="4C8E555E" w14:textId="77777777" w:rsidR="003C7099" w:rsidRPr="00B45B36" w:rsidRDefault="003C7099" w:rsidP="003F71EF">
      <w:pPr>
        <w:shd w:val="clear" w:color="auto" w:fill="FFFFFF"/>
        <w:spacing w:after="144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Затрудняюсь ответить</w:t>
      </w:r>
    </w:p>
    <w:p w14:paraId="0B6DD94F" w14:textId="77777777" w:rsidR="003C7099" w:rsidRPr="00B45B36" w:rsidRDefault="003C7099" w:rsidP="003F71EF">
      <w:pPr>
        <w:shd w:val="clear" w:color="auto" w:fill="FFFFFF"/>
        <w:rPr>
          <w:spacing w:val="2"/>
          <w:sz w:val="26"/>
          <w:szCs w:val="26"/>
          <w:lang w:eastAsia="ru-RU"/>
        </w:rPr>
      </w:pPr>
      <w:r w:rsidRPr="00B45B36">
        <w:rPr>
          <w:b/>
          <w:bCs/>
          <w:sz w:val="26"/>
          <w:szCs w:val="26"/>
          <w:lang w:eastAsia="ru-RU"/>
        </w:rPr>
        <w:t>11. Ваши отзывы и предложения</w:t>
      </w:r>
    </w:p>
    <w:p w14:paraId="10365D3B" w14:textId="77777777" w:rsidR="003C7099" w:rsidRPr="00B45B36" w:rsidRDefault="003C7099" w:rsidP="003C7099">
      <w:pPr>
        <w:ind w:right="1337"/>
        <w:rPr>
          <w:b/>
          <w:sz w:val="26"/>
          <w:szCs w:val="26"/>
        </w:rPr>
      </w:pPr>
    </w:p>
    <w:p w14:paraId="10A35663" w14:textId="77777777" w:rsidR="003C7099" w:rsidRPr="00B45B36" w:rsidRDefault="003C7099" w:rsidP="0070451C">
      <w:pPr>
        <w:ind w:right="1337"/>
        <w:jc w:val="both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 xml:space="preserve">Обобщающая  аналитика проведенного опроса: </w:t>
      </w:r>
    </w:p>
    <w:p w14:paraId="6535BF0C" w14:textId="77777777" w:rsidR="003C7099" w:rsidRPr="00B45B36" w:rsidRDefault="003C7099" w:rsidP="0070451C">
      <w:pPr>
        <w:shd w:val="clear" w:color="auto" w:fill="FFFFFF"/>
        <w:ind w:firstLine="708"/>
        <w:jc w:val="both"/>
        <w:rPr>
          <w:color w:val="202124"/>
          <w:sz w:val="26"/>
          <w:szCs w:val="26"/>
          <w:lang w:eastAsia="ru-RU"/>
        </w:rPr>
      </w:pPr>
      <w:r w:rsidRPr="00B45B36">
        <w:rPr>
          <w:sz w:val="26"/>
          <w:szCs w:val="26"/>
        </w:rPr>
        <w:t>Подавляющее большинство опрашиваемых родителей удовлетворены содержанием образовательной программы: 92,7% ответили «Да» и 7,3 % «</w:t>
      </w:r>
      <w:r w:rsidRPr="00B45B36">
        <w:rPr>
          <w:color w:val="202124"/>
          <w:sz w:val="26"/>
          <w:szCs w:val="26"/>
          <w:lang w:eastAsia="ru-RU"/>
        </w:rPr>
        <w:t>Скорее да, чем нет».</w:t>
      </w:r>
    </w:p>
    <w:p w14:paraId="59EF1A35" w14:textId="77777777" w:rsidR="003C7099" w:rsidRPr="00B45B36" w:rsidRDefault="003C7099" w:rsidP="0070451C">
      <w:pPr>
        <w:shd w:val="clear" w:color="auto" w:fill="FFFFFF"/>
        <w:ind w:firstLine="708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Большинство респондентов указало главной причиной выбора объединений Центра интерес самого ребенок - 61,9%, а так же рекомендации родителей – 33%. Так же важной составляющей при выборе является личность педагога – 42.3% и удобство расписания – 19,6%. 6.2% детей выбрали то или иное объединение, потому что объединение посещают его друзья. Занятия в объединениях «Городского центра технического творчества» помогают </w:t>
      </w:r>
      <w:proofErr w:type="gramStart"/>
      <w:r w:rsidRPr="00B45B36">
        <w:rPr>
          <w:sz w:val="26"/>
          <w:szCs w:val="26"/>
        </w:rPr>
        <w:t>обучающимся</w:t>
      </w:r>
      <w:proofErr w:type="gramEnd"/>
      <w:r w:rsidRPr="00B45B36">
        <w:rPr>
          <w:sz w:val="26"/>
          <w:szCs w:val="26"/>
        </w:rPr>
        <w:t>:</w:t>
      </w:r>
    </w:p>
    <w:p w14:paraId="44CD3DD8" w14:textId="77777777" w:rsidR="003C7099" w:rsidRPr="00B45B36" w:rsidRDefault="003C7099" w:rsidP="0070451C">
      <w:pPr>
        <w:shd w:val="clear" w:color="auto" w:fill="FFFFFF"/>
        <w:spacing w:line="288" w:lineRule="atLeast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Проявить свои способности, талант- 55,7 %</w:t>
      </w:r>
    </w:p>
    <w:p w14:paraId="10CA521A" w14:textId="77777777" w:rsidR="003C7099" w:rsidRPr="00B45B36" w:rsidRDefault="003C7099" w:rsidP="0070451C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Развить внимание, память, логическое мышление- 58.8%</w:t>
      </w:r>
    </w:p>
    <w:p w14:paraId="3CBC5FA0" w14:textId="77777777" w:rsidR="003C7099" w:rsidRPr="00B45B36" w:rsidRDefault="003C7099" w:rsidP="0070451C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Воспитать усидчивость и терпение - 53.1%</w:t>
      </w:r>
    </w:p>
    <w:p w14:paraId="21AD4F19" w14:textId="77777777" w:rsidR="003C7099" w:rsidRPr="00B45B36" w:rsidRDefault="003C7099" w:rsidP="0070451C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Дают ребенку возможность </w:t>
      </w:r>
      <w:proofErr w:type="spellStart"/>
      <w:r w:rsidRPr="00B45B36">
        <w:rPr>
          <w:sz w:val="26"/>
          <w:szCs w:val="26"/>
          <w:lang w:eastAsia="ru-RU"/>
        </w:rPr>
        <w:t>самовыражаться</w:t>
      </w:r>
      <w:proofErr w:type="spellEnd"/>
      <w:r w:rsidRPr="00B45B36">
        <w:rPr>
          <w:sz w:val="26"/>
          <w:szCs w:val="26"/>
          <w:lang w:eastAsia="ru-RU"/>
        </w:rPr>
        <w:t xml:space="preserve"> - 45.9%</w:t>
      </w:r>
    </w:p>
    <w:p w14:paraId="10C040FC" w14:textId="77777777" w:rsidR="003C7099" w:rsidRPr="00B45B36" w:rsidRDefault="003C7099" w:rsidP="0070451C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Положительно влияют на основное образование – 44,3%</w:t>
      </w:r>
    </w:p>
    <w:p w14:paraId="3A89C14A" w14:textId="77777777" w:rsidR="003C7099" w:rsidRPr="00B45B36" w:rsidRDefault="003C7099" w:rsidP="0070451C">
      <w:pPr>
        <w:shd w:val="clear" w:color="auto" w:fill="FFFFFF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>Просто занять свободное время – 5,2%</w:t>
      </w:r>
      <w:r w:rsidR="0070451C" w:rsidRPr="00B45B36">
        <w:rPr>
          <w:sz w:val="26"/>
          <w:szCs w:val="26"/>
          <w:lang w:eastAsia="ru-RU"/>
        </w:rPr>
        <w:t>.</w:t>
      </w:r>
    </w:p>
    <w:p w14:paraId="273D599C" w14:textId="77777777" w:rsidR="003C7099" w:rsidRPr="00B45B36" w:rsidRDefault="003C7099" w:rsidP="003F71EF">
      <w:pPr>
        <w:ind w:firstLine="708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  <w:lang w:eastAsia="ru-RU"/>
        </w:rPr>
        <w:t xml:space="preserve">79,4 % родителей отмечают, что ребёнок с интересом посещает занятия и 80,4 % респондентов удовлетворены успехами своего ребёнка. </w:t>
      </w:r>
    </w:p>
    <w:p w14:paraId="77A36A7E" w14:textId="77777777" w:rsidR="003C7099" w:rsidRPr="00B45B36" w:rsidRDefault="003C7099" w:rsidP="003F71EF">
      <w:pPr>
        <w:ind w:firstLine="708"/>
        <w:jc w:val="both"/>
        <w:rPr>
          <w:sz w:val="26"/>
          <w:szCs w:val="26"/>
          <w:lang w:eastAsia="ru-RU"/>
        </w:rPr>
      </w:pPr>
      <w:r w:rsidRPr="00B45B36">
        <w:rPr>
          <w:sz w:val="26"/>
          <w:szCs w:val="26"/>
        </w:rPr>
        <w:t>По итогам учебного года  высоко оценивают уровень профессионализма педагогических сотрудников – 96,9 % и администрации – 94,6 5. Работой коллектива  со всеми участниками образовательного процесса – свыше 90%.</w:t>
      </w:r>
    </w:p>
    <w:p w14:paraId="53396626" w14:textId="77777777" w:rsidR="003C7099" w:rsidRPr="00B45B36" w:rsidRDefault="003C7099" w:rsidP="003F71EF">
      <w:pPr>
        <w:ind w:right="49" w:firstLine="708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Традиционный вопрос: «Ваши отзывы и предложения» содержит не только </w:t>
      </w:r>
      <w:r w:rsidRPr="00B45B36">
        <w:rPr>
          <w:sz w:val="26"/>
          <w:szCs w:val="26"/>
        </w:rPr>
        <w:lastRenderedPageBreak/>
        <w:t>слова благодарности педагогам Центра, но и содержательные предложения по развитию качества образовательной деятельности. Впервые в этом году прозвучали рекомендации ввести в образовательные программы блок с  домашними заданиями, с целью закрепления прой</w:t>
      </w:r>
      <w:r w:rsidR="00FF5526" w:rsidRPr="00B45B36">
        <w:rPr>
          <w:sz w:val="26"/>
          <w:szCs w:val="26"/>
        </w:rPr>
        <w:t>денного материала.  (Приложение 2</w:t>
      </w:r>
      <w:r w:rsidRPr="00B45B36">
        <w:rPr>
          <w:sz w:val="26"/>
          <w:szCs w:val="26"/>
        </w:rPr>
        <w:t>).</w:t>
      </w:r>
    </w:p>
    <w:p w14:paraId="5C109BBE" w14:textId="77777777" w:rsidR="003C7099" w:rsidRPr="00B45B36" w:rsidRDefault="003C7099" w:rsidP="00BF37C1">
      <w:pPr>
        <w:ind w:left="360"/>
        <w:jc w:val="both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Вывод:</w:t>
      </w:r>
    </w:p>
    <w:p w14:paraId="04339CFF" w14:textId="77777777" w:rsidR="003C7099" w:rsidRPr="00B45B36" w:rsidRDefault="003C7099" w:rsidP="003F71EF">
      <w:pPr>
        <w:shd w:val="clear" w:color="auto" w:fill="FFFFFF"/>
        <w:ind w:firstLine="360"/>
        <w:jc w:val="both"/>
        <w:rPr>
          <w:sz w:val="26"/>
          <w:szCs w:val="26"/>
        </w:rPr>
      </w:pPr>
      <w:r w:rsidRPr="00B45B36">
        <w:rPr>
          <w:sz w:val="26"/>
          <w:szCs w:val="26"/>
        </w:rPr>
        <w:t xml:space="preserve">По результатам проведенного опроса можно сделать следующий вывод: большинство опрошенных - свыше 92%  родителей </w:t>
      </w:r>
      <w:proofErr w:type="gramStart"/>
      <w:r w:rsidRPr="00B45B36">
        <w:rPr>
          <w:sz w:val="26"/>
          <w:szCs w:val="26"/>
        </w:rPr>
        <w:t>удовлетворены</w:t>
      </w:r>
      <w:proofErr w:type="gramEnd"/>
      <w:r w:rsidRPr="00B45B36">
        <w:rPr>
          <w:sz w:val="26"/>
          <w:szCs w:val="26"/>
        </w:rPr>
        <w:t xml:space="preserve"> работой МОУ ДО  «ГЦТТ». Дети занимаются в объединениях с удовольствием. Приоритет в выборе того или иного объединения остаётся за ребёнком. Занятия в объединениях «Городского центра технического творчества» помогают </w:t>
      </w:r>
      <w:proofErr w:type="gramStart"/>
      <w:r w:rsidRPr="00B45B36">
        <w:rPr>
          <w:sz w:val="26"/>
          <w:szCs w:val="26"/>
        </w:rPr>
        <w:t>обучающимся</w:t>
      </w:r>
      <w:proofErr w:type="gramEnd"/>
      <w:r w:rsidRPr="00B45B36">
        <w:rPr>
          <w:sz w:val="26"/>
          <w:szCs w:val="26"/>
        </w:rPr>
        <w:t xml:space="preserve"> п</w:t>
      </w:r>
      <w:r w:rsidRPr="00B45B36">
        <w:rPr>
          <w:sz w:val="26"/>
          <w:szCs w:val="26"/>
          <w:lang w:eastAsia="ru-RU"/>
        </w:rPr>
        <w:t>роявить свои способности, талант</w:t>
      </w:r>
      <w:r w:rsidR="0070451C" w:rsidRPr="00B45B36">
        <w:rPr>
          <w:sz w:val="26"/>
          <w:szCs w:val="26"/>
          <w:lang w:eastAsia="ru-RU"/>
        </w:rPr>
        <w:t>,</w:t>
      </w:r>
      <w:r w:rsidRPr="00B45B36">
        <w:rPr>
          <w:sz w:val="26"/>
          <w:szCs w:val="26"/>
          <w:lang w:eastAsia="ru-RU"/>
        </w:rPr>
        <w:t xml:space="preserve"> а так же развить внимание, память, логическое мышление.</w:t>
      </w:r>
      <w:r w:rsidR="0070451C" w:rsidRPr="00B45B36">
        <w:rPr>
          <w:sz w:val="26"/>
          <w:szCs w:val="26"/>
          <w:lang w:eastAsia="ru-RU"/>
        </w:rPr>
        <w:t xml:space="preserve"> </w:t>
      </w:r>
      <w:r w:rsidRPr="00B45B36">
        <w:rPr>
          <w:sz w:val="26"/>
          <w:szCs w:val="26"/>
        </w:rPr>
        <w:t xml:space="preserve">Родители довольны результатом </w:t>
      </w:r>
      <w:proofErr w:type="gramStart"/>
      <w:r w:rsidRPr="00B45B36">
        <w:rPr>
          <w:sz w:val="26"/>
          <w:szCs w:val="26"/>
        </w:rPr>
        <w:t>обучающихся</w:t>
      </w:r>
      <w:proofErr w:type="gramEnd"/>
      <w:r w:rsidRPr="00B45B36">
        <w:rPr>
          <w:sz w:val="26"/>
          <w:szCs w:val="26"/>
        </w:rPr>
        <w:t xml:space="preserve"> и готовы рекомендовать МОУ ДО  «ГЦТТ» своим знакомым. Так же в своих анкетах родители отмечают  необходимость  организации  косметических работ учебных кабинетов и обновления ученической мебели</w:t>
      </w:r>
      <w:r w:rsidR="0070451C" w:rsidRPr="00B45B36">
        <w:rPr>
          <w:sz w:val="26"/>
          <w:szCs w:val="26"/>
        </w:rPr>
        <w:t xml:space="preserve"> (Диаграммы </w:t>
      </w:r>
      <w:r w:rsidR="003F71EF" w:rsidRPr="00B45B36">
        <w:rPr>
          <w:sz w:val="26"/>
          <w:szCs w:val="26"/>
        </w:rPr>
        <w:t xml:space="preserve">анкеты </w:t>
      </w:r>
      <w:r w:rsidR="0070451C" w:rsidRPr="00B45B36">
        <w:rPr>
          <w:sz w:val="26"/>
          <w:szCs w:val="26"/>
        </w:rPr>
        <w:t xml:space="preserve">представлены в Приложении </w:t>
      </w:r>
      <w:r w:rsidR="00FF5526" w:rsidRPr="00B45B36">
        <w:rPr>
          <w:sz w:val="26"/>
          <w:szCs w:val="26"/>
        </w:rPr>
        <w:t>2</w:t>
      </w:r>
      <w:r w:rsidR="0070451C" w:rsidRPr="00B45B36">
        <w:rPr>
          <w:sz w:val="26"/>
          <w:szCs w:val="26"/>
        </w:rPr>
        <w:t>)</w:t>
      </w:r>
    </w:p>
    <w:p w14:paraId="4B1A955D" w14:textId="77777777" w:rsidR="003C7099" w:rsidRPr="00B45B36" w:rsidRDefault="003C7099" w:rsidP="003C70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E0E980" w14:textId="77777777" w:rsidR="001F79B6" w:rsidRPr="00B45B36" w:rsidRDefault="001F79B6" w:rsidP="000E5BAC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5B36">
        <w:rPr>
          <w:rFonts w:ascii="Times New Roman" w:hAnsi="Times New Roman" w:cs="Times New Roman"/>
          <w:b/>
          <w:sz w:val="26"/>
          <w:szCs w:val="26"/>
        </w:rPr>
        <w:t xml:space="preserve"> Направления деятельности и задачи учреждения на 2024-2025 учебный год.</w:t>
      </w:r>
    </w:p>
    <w:p w14:paraId="306AAFBD" w14:textId="77777777" w:rsidR="00D12A2A" w:rsidRPr="00B45B36" w:rsidRDefault="00D12A2A" w:rsidP="00D12A2A">
      <w:pPr>
        <w:ind w:firstLine="709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12"/>
        <w:gridCol w:w="8652"/>
      </w:tblGrid>
      <w:tr w:rsidR="00C26E3F" w:rsidRPr="00B45B36" w14:paraId="7BED9CC9" w14:textId="77777777" w:rsidTr="00591E47">
        <w:trPr>
          <w:trHeight w:val="41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4B025" w14:textId="77777777" w:rsidR="00C26E3F" w:rsidRPr="00B45B36" w:rsidRDefault="00C26E3F" w:rsidP="00C93E5C">
            <w:pPr>
              <w:pStyle w:val="21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B45B36">
              <w:rPr>
                <w:b/>
                <w:sz w:val="26"/>
                <w:szCs w:val="26"/>
              </w:rPr>
              <w:t>п</w:t>
            </w:r>
            <w:proofErr w:type="gramEnd"/>
            <w:r w:rsidRPr="00B45B3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1DAE" w14:textId="77777777" w:rsidR="00C26E3F" w:rsidRPr="00B45B36" w:rsidRDefault="00C26E3F" w:rsidP="00C93E5C">
            <w:pPr>
              <w:pStyle w:val="21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Мероприятие</w:t>
            </w:r>
          </w:p>
        </w:tc>
      </w:tr>
      <w:tr w:rsidR="00C26E3F" w:rsidRPr="00B45B36" w14:paraId="57E28A8E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4BF88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AFA0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Оптимизация условий для эффективного использования имеющихся ресурсов </w:t>
            </w:r>
            <w:r w:rsidRPr="00B45B36">
              <w:rPr>
                <w:sz w:val="26"/>
                <w:szCs w:val="26"/>
                <w:lang w:eastAsia="ru-RU"/>
              </w:rPr>
              <w:t>Центра</w:t>
            </w:r>
            <w:r w:rsidRPr="00B45B36">
              <w:rPr>
                <w:sz w:val="26"/>
                <w:szCs w:val="26"/>
              </w:rPr>
              <w:t xml:space="preserve"> в интересах детей</w:t>
            </w:r>
            <w:r w:rsidRPr="00B45B36">
              <w:rPr>
                <w:bCs/>
                <w:sz w:val="26"/>
                <w:szCs w:val="26"/>
              </w:rPr>
              <w:t>, для удовлетворения потребностей детей в интеллектуальном, духовном и техническом творчестве (в рамках реализации национального проекта «Успех каждого ребенка», проекта «Образование»,  в соответствии с «Концепцией развития дополнительного образования до 2030 года»)</w:t>
            </w:r>
          </w:p>
        </w:tc>
      </w:tr>
      <w:tr w:rsidR="00C26E3F" w:rsidRPr="00B45B36" w14:paraId="7737D58B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FFC07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7EF9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Выход на </w:t>
            </w:r>
            <w:r w:rsidRPr="00B45B36">
              <w:rPr>
                <w:rFonts w:eastAsia="Courier New"/>
                <w:color w:val="000000"/>
                <w:sz w:val="26"/>
                <w:szCs w:val="26"/>
              </w:rPr>
              <w:t>Центральный межрегиональный тур Российского национального отборочного этапа Международной Scratch-Олимпиады по креативному программированию и Всероссийскую олимпиаду «Технологии успеха» в рамках Всероссийской Большой олимпиады «Искусство – Технологии – Спорт»</w:t>
            </w:r>
          </w:p>
        </w:tc>
      </w:tr>
      <w:tr w:rsidR="00C26E3F" w:rsidRPr="00B45B36" w14:paraId="633B5491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3374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A9A8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Реализация «Дорожной карты» по внедрению системы наставничества в МОУ ДО «ГЦТТ»</w:t>
            </w:r>
          </w:p>
        </w:tc>
      </w:tr>
      <w:tr w:rsidR="00C26E3F" w:rsidRPr="00B45B36" w14:paraId="0DB4200C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823E7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3DF7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Развитие и внедрение новых направлений по программированию (программирование на языке Python, программирование на платформе </w:t>
            </w:r>
            <w:proofErr w:type="spellStart"/>
            <w:r w:rsidRPr="00B45B36">
              <w:rPr>
                <w:sz w:val="26"/>
                <w:szCs w:val="26"/>
              </w:rPr>
              <w:t>Roblox</w:t>
            </w:r>
            <w:proofErr w:type="spellEnd"/>
            <w:r w:rsidRPr="00B45B36">
              <w:rPr>
                <w:sz w:val="26"/>
                <w:szCs w:val="26"/>
              </w:rPr>
              <w:t>)</w:t>
            </w:r>
          </w:p>
        </w:tc>
      </w:tr>
      <w:tr w:rsidR="00C26E3F" w:rsidRPr="00B45B36" w14:paraId="51CA5B48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E34D0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0234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Участие в образовательном проекте «</w:t>
            </w:r>
            <w:proofErr w:type="spellStart"/>
            <w:r w:rsidRPr="00B45B36">
              <w:rPr>
                <w:sz w:val="26"/>
                <w:szCs w:val="26"/>
              </w:rPr>
              <w:t>Цифриум</w:t>
            </w:r>
            <w:proofErr w:type="spellEnd"/>
            <w:r w:rsidRPr="00B45B36">
              <w:rPr>
                <w:sz w:val="26"/>
                <w:szCs w:val="26"/>
              </w:rPr>
              <w:t>» (цифровые кружки) в рамках договора о сетевом взаимодействии  с ООО «Цифровое образование». Совместная реализация программ технической направленности через онлайн-платформу (на платной основе).</w:t>
            </w:r>
          </w:p>
        </w:tc>
      </w:tr>
      <w:tr w:rsidR="00C26E3F" w:rsidRPr="00B45B36" w14:paraId="498DC3ED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CC38E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5B9" w14:textId="77777777" w:rsidR="00C26E3F" w:rsidRPr="00E5794B" w:rsidRDefault="00C93E5C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5794B">
              <w:rPr>
                <w:sz w:val="26"/>
                <w:szCs w:val="26"/>
              </w:rPr>
              <w:t xml:space="preserve">Подготовка к 100-летию Всероссийского Общества Охраны Природы (ВООП) «100 тонн к столетию ВООП!» педагогами естественнонаучной направленности, которое пройдет </w:t>
            </w:r>
            <w:r w:rsidRPr="00E5794B">
              <w:rPr>
                <w:rStyle w:val="ab"/>
                <w:b w:val="0"/>
                <w:sz w:val="26"/>
                <w:szCs w:val="26"/>
              </w:rPr>
              <w:t>29 ноября 2024 года.</w:t>
            </w:r>
          </w:p>
        </w:tc>
      </w:tr>
      <w:tr w:rsidR="00EC5F74" w:rsidRPr="00B45B36" w14:paraId="0F878530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22F8A" w14:textId="77777777" w:rsidR="00EC5F74" w:rsidRPr="00E5794B" w:rsidRDefault="00EC5F74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62D" w14:textId="77777777" w:rsidR="00EC5F74" w:rsidRPr="00E5794B" w:rsidRDefault="00EC5F74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5794B">
              <w:rPr>
                <w:sz w:val="26"/>
                <w:szCs w:val="26"/>
              </w:rPr>
              <w:t xml:space="preserve">«Нам не 100, а только 10!» </w:t>
            </w:r>
            <w:r w:rsidR="00550D5F" w:rsidRPr="00E5794B">
              <w:rPr>
                <w:sz w:val="26"/>
                <w:szCs w:val="26"/>
              </w:rPr>
              <w:t xml:space="preserve">- подготовка к юбилею </w:t>
            </w:r>
            <w:r w:rsidRPr="00E5794B">
              <w:rPr>
                <w:sz w:val="26"/>
                <w:szCs w:val="26"/>
              </w:rPr>
              <w:t>музе</w:t>
            </w:r>
            <w:r w:rsidR="00550D5F" w:rsidRPr="00E5794B">
              <w:rPr>
                <w:sz w:val="26"/>
                <w:szCs w:val="26"/>
              </w:rPr>
              <w:t>я</w:t>
            </w:r>
            <w:r w:rsidRPr="00E5794B">
              <w:rPr>
                <w:sz w:val="26"/>
                <w:szCs w:val="26"/>
              </w:rPr>
              <w:t xml:space="preserve">  МОУ ДО </w:t>
            </w:r>
            <w:r w:rsidRPr="00E5794B">
              <w:rPr>
                <w:sz w:val="26"/>
                <w:szCs w:val="26"/>
              </w:rPr>
              <w:lastRenderedPageBreak/>
              <w:t xml:space="preserve">«ГЦТТ» «Бионика» </w:t>
            </w:r>
            <w:r w:rsidR="00550D5F" w:rsidRPr="00E5794B">
              <w:rPr>
                <w:sz w:val="26"/>
                <w:szCs w:val="26"/>
              </w:rPr>
              <w:t>в</w:t>
            </w:r>
            <w:r w:rsidRPr="00E5794B">
              <w:rPr>
                <w:sz w:val="26"/>
                <w:szCs w:val="26"/>
              </w:rPr>
              <w:t xml:space="preserve"> декабр</w:t>
            </w:r>
            <w:r w:rsidR="00550D5F" w:rsidRPr="00E5794B">
              <w:rPr>
                <w:sz w:val="26"/>
                <w:szCs w:val="26"/>
              </w:rPr>
              <w:t>е</w:t>
            </w:r>
            <w:r w:rsidRPr="00E5794B">
              <w:rPr>
                <w:sz w:val="26"/>
                <w:szCs w:val="26"/>
              </w:rPr>
              <w:t xml:space="preserve"> 2024</w:t>
            </w:r>
            <w:r w:rsidR="00550D5F" w:rsidRPr="00E5794B">
              <w:rPr>
                <w:sz w:val="26"/>
                <w:szCs w:val="26"/>
              </w:rPr>
              <w:t xml:space="preserve"> </w:t>
            </w:r>
            <w:r w:rsidRPr="00E5794B">
              <w:rPr>
                <w:sz w:val="26"/>
                <w:szCs w:val="26"/>
              </w:rPr>
              <w:t>г</w:t>
            </w:r>
            <w:r w:rsidR="00550D5F" w:rsidRPr="00E5794B">
              <w:rPr>
                <w:sz w:val="26"/>
                <w:szCs w:val="26"/>
              </w:rPr>
              <w:t>ода</w:t>
            </w:r>
          </w:p>
        </w:tc>
      </w:tr>
      <w:tr w:rsidR="00C26E3F" w:rsidRPr="00B45B36" w14:paraId="26C465EE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D35B0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8411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B45B36">
              <w:rPr>
                <w:sz w:val="26"/>
                <w:szCs w:val="26"/>
              </w:rPr>
              <w:t>Участие обучающихся по адресу Жукова, д. 33 (объединения по Бионике) в озеленении Ленинского района, в облагораживании клумб)</w:t>
            </w:r>
            <w:proofErr w:type="gramEnd"/>
          </w:p>
        </w:tc>
      </w:tr>
      <w:tr w:rsidR="00C26E3F" w:rsidRPr="00B45B36" w14:paraId="6C07EDEA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72890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F2A0" w14:textId="32BFCC58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Разработка проекта заявки для участия в грантовых конкурсах. Обучение сотрудников учреждения на курсах повышения квалификации по грантовой деятельности, а также участие в семинарах, в </w:t>
            </w:r>
            <w:proofErr w:type="spellStart"/>
            <w:r w:rsidRPr="00B45B36">
              <w:rPr>
                <w:sz w:val="26"/>
                <w:szCs w:val="26"/>
              </w:rPr>
              <w:t>вебинарах</w:t>
            </w:r>
            <w:proofErr w:type="spellEnd"/>
            <w:r w:rsidRPr="00B45B36">
              <w:rPr>
                <w:sz w:val="26"/>
                <w:szCs w:val="26"/>
              </w:rPr>
              <w:t xml:space="preserve"> по </w:t>
            </w:r>
            <w:proofErr w:type="spellStart"/>
            <w:r w:rsidRPr="00B45B36">
              <w:rPr>
                <w:sz w:val="26"/>
                <w:szCs w:val="26"/>
              </w:rPr>
              <w:t>грантовой</w:t>
            </w:r>
            <w:proofErr w:type="spellEnd"/>
            <w:r w:rsidRPr="00B45B36">
              <w:rPr>
                <w:sz w:val="26"/>
                <w:szCs w:val="26"/>
              </w:rPr>
              <w:t xml:space="preserve"> деятельности в </w:t>
            </w:r>
            <w:r w:rsidR="000E5BAC">
              <w:rPr>
                <w:sz w:val="26"/>
                <w:szCs w:val="26"/>
              </w:rPr>
              <w:t xml:space="preserve">системе </w:t>
            </w:r>
            <w:r w:rsidRPr="00B45B36">
              <w:rPr>
                <w:sz w:val="26"/>
                <w:szCs w:val="26"/>
              </w:rPr>
              <w:t>образовании.</w:t>
            </w:r>
          </w:p>
        </w:tc>
      </w:tr>
      <w:tr w:rsidR="00C26E3F" w:rsidRPr="00B45B36" w14:paraId="5263B4F5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F2BB6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A8C8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Расширение сетевого партнерства с образовательными учреждениями вновь присоединенных территорий Российской Федерации и международных связей с республикой Беларусь через организацию и участие в конкурсных мероприятиях технической и естественнонаучной направленностей.</w:t>
            </w:r>
          </w:p>
        </w:tc>
      </w:tr>
      <w:tr w:rsidR="00C26E3F" w:rsidRPr="00B45B36" w14:paraId="0B27C280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1EC9A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A25D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Развитие кадровых программно-методических, материально-технических и финансовых ресурсов Центра</w:t>
            </w:r>
          </w:p>
        </w:tc>
      </w:tr>
      <w:tr w:rsidR="00C26E3F" w:rsidRPr="00B45B36" w14:paraId="1FBFEB28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D4D98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7054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Увеличение доли родителей, вовлеченных в образовательный процесс через различные формы взаимодействия (совместные мастер-классы; открытые занятия; конкурсы и соревнования; мероприятия, включенные в календарный план воспитательной работы и посвященные Году Семьи-2024)</w:t>
            </w:r>
          </w:p>
        </w:tc>
      </w:tr>
      <w:tr w:rsidR="00C26E3F" w:rsidRPr="00B45B36" w14:paraId="578F856A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D308E" w14:textId="77777777" w:rsidR="00C26E3F" w:rsidRPr="00E5794B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74F4" w14:textId="20C4703C" w:rsidR="00C26E3F" w:rsidRPr="00E5794B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5794B">
              <w:rPr>
                <w:sz w:val="26"/>
                <w:szCs w:val="26"/>
              </w:rPr>
              <w:t>Расширение спектра программ ес</w:t>
            </w:r>
            <w:r w:rsidR="00E5794B">
              <w:rPr>
                <w:sz w:val="26"/>
                <w:szCs w:val="26"/>
              </w:rPr>
              <w:t>тественнонаучной направленности</w:t>
            </w:r>
          </w:p>
        </w:tc>
      </w:tr>
      <w:tr w:rsidR="00C93E5C" w:rsidRPr="00B45B36" w14:paraId="579A3377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0601" w14:textId="77777777" w:rsidR="00C93E5C" w:rsidRPr="00E5794B" w:rsidRDefault="00C93E5C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2DAE" w14:textId="77777777" w:rsidR="00C93E5C" w:rsidRPr="00E5794B" w:rsidRDefault="00C93E5C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E5794B">
              <w:rPr>
                <w:sz w:val="26"/>
                <w:szCs w:val="26"/>
              </w:rPr>
              <w:t>Разработка и внедрение новых программ по профориентации</w:t>
            </w:r>
          </w:p>
        </w:tc>
      </w:tr>
      <w:tr w:rsidR="00C26E3F" w:rsidRPr="00B45B36" w14:paraId="39B40F92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55277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9133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Взаимодействие с учреждениями высшего образования (факультет информатики </w:t>
            </w:r>
            <w:proofErr w:type="spellStart"/>
            <w:r w:rsidRPr="00B45B36">
              <w:rPr>
                <w:sz w:val="26"/>
                <w:szCs w:val="26"/>
              </w:rPr>
              <w:t>ЯрГУ</w:t>
            </w:r>
            <w:proofErr w:type="spellEnd"/>
            <w:r w:rsidRPr="00B45B36">
              <w:rPr>
                <w:sz w:val="26"/>
                <w:szCs w:val="26"/>
              </w:rPr>
              <w:t xml:space="preserve"> им П.Г. Демидова; ЯГТУ, кафедра начертательной геометрии).</w:t>
            </w:r>
          </w:p>
        </w:tc>
      </w:tr>
      <w:tr w:rsidR="00C26E3F" w:rsidRPr="00B45B36" w14:paraId="17884228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616CD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8A3F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Разработка новых востребованных программ:</w:t>
            </w:r>
          </w:p>
          <w:p w14:paraId="17754936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1.Основы программирования на языке </w:t>
            </w:r>
            <w:r w:rsidRPr="00B45B36">
              <w:rPr>
                <w:sz w:val="26"/>
                <w:szCs w:val="26"/>
                <w:lang w:val="en-US"/>
              </w:rPr>
              <w:t>Python</w:t>
            </w:r>
            <w:r w:rsidRPr="00B45B36">
              <w:rPr>
                <w:sz w:val="26"/>
                <w:szCs w:val="26"/>
              </w:rPr>
              <w:t xml:space="preserve"> (9-12 лет);</w:t>
            </w:r>
          </w:p>
          <w:p w14:paraId="09866A8C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2.Создание игр на платформе </w:t>
            </w:r>
            <w:r w:rsidRPr="00B45B36">
              <w:rPr>
                <w:sz w:val="26"/>
                <w:szCs w:val="26"/>
                <w:lang w:val="en-US"/>
              </w:rPr>
              <w:t>Roblox</w:t>
            </w:r>
            <w:r w:rsidRPr="00B45B36">
              <w:rPr>
                <w:sz w:val="26"/>
                <w:szCs w:val="26"/>
              </w:rPr>
              <w:t xml:space="preserve"> (9-14 лет);</w:t>
            </w:r>
          </w:p>
          <w:p w14:paraId="04B22CBE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3.Геометрия вокруг нас (7-12 лет);</w:t>
            </w:r>
          </w:p>
          <w:p w14:paraId="426B2B1F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4. Создание музыкальных проектов </w:t>
            </w:r>
            <w:r w:rsidRPr="00B45B36">
              <w:rPr>
                <w:sz w:val="26"/>
                <w:szCs w:val="26"/>
                <w:lang w:val="en-US"/>
              </w:rPr>
              <w:t>FL</w:t>
            </w:r>
            <w:r w:rsidRPr="00B45B36">
              <w:rPr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  <w:lang w:val="en-US"/>
              </w:rPr>
              <w:t>Studio</w:t>
            </w:r>
            <w:r w:rsidRPr="00B45B36">
              <w:rPr>
                <w:sz w:val="26"/>
                <w:szCs w:val="26"/>
              </w:rPr>
              <w:t xml:space="preserve"> (13-17 лет);</w:t>
            </w:r>
          </w:p>
          <w:p w14:paraId="246223A6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5. Удивительная машина Голдберга (10-18 лет);</w:t>
            </w:r>
          </w:p>
          <w:p w14:paraId="63FE538C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6. </w:t>
            </w:r>
            <w:proofErr w:type="spellStart"/>
            <w:r w:rsidRPr="00B45B36">
              <w:rPr>
                <w:sz w:val="26"/>
                <w:szCs w:val="26"/>
              </w:rPr>
              <w:t>Нейрогимнастика</w:t>
            </w:r>
            <w:proofErr w:type="spellEnd"/>
            <w:r w:rsidRPr="00B45B36">
              <w:rPr>
                <w:sz w:val="26"/>
                <w:szCs w:val="26"/>
              </w:rPr>
              <w:t xml:space="preserve"> для малышей (6-7 лет);</w:t>
            </w:r>
          </w:p>
          <w:p w14:paraId="2ED7FD33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7. Мир информатики, компьютерная грамотность (7-14 лет);</w:t>
            </w:r>
          </w:p>
          <w:p w14:paraId="2F19511D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8. Проталинки (6-8 лет), естественнонаучная направленность;</w:t>
            </w:r>
          </w:p>
          <w:p w14:paraId="7949993A" w14:textId="24F4F394" w:rsidR="00C26E3F" w:rsidRPr="00B45B36" w:rsidRDefault="000E5BAC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C26E3F" w:rsidRPr="00B45B36">
              <w:rPr>
                <w:sz w:val="26"/>
                <w:szCs w:val="26"/>
              </w:rPr>
              <w:t>Удивительное рядом (краеведение), (5-7 лет), естественнонаучная направленность.</w:t>
            </w:r>
          </w:p>
        </w:tc>
      </w:tr>
      <w:tr w:rsidR="00C26E3F" w:rsidRPr="00B45B36" w14:paraId="410A0FD1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A436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EA7DA" w14:textId="77777777" w:rsidR="00C26E3F" w:rsidRPr="00B45B36" w:rsidRDefault="00C26E3F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Расширение и укрепление материально-технической базы, в том числе на базе Центра по адресу: г. Ярославль, улица Жукова 33;</w:t>
            </w:r>
          </w:p>
        </w:tc>
      </w:tr>
      <w:tr w:rsidR="00C26E3F" w:rsidRPr="00B45B36" w14:paraId="0A237C97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D928D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rStyle w:val="5"/>
                <w:rFonts w:eastAsiaTheme="minorHAnsi"/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0BF5" w14:textId="77777777" w:rsidR="00C26E3F" w:rsidRPr="00B45B36" w:rsidRDefault="00C26E3F" w:rsidP="00550D5F">
            <w:pPr>
              <w:pStyle w:val="36"/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45B36">
              <w:rPr>
                <w:sz w:val="26"/>
                <w:szCs w:val="26"/>
                <w:lang w:eastAsia="en-US"/>
              </w:rPr>
              <w:t xml:space="preserve">Модернизация формата проведения конкурсных мероприятий в рамках муниципальной программы «Развитие образования в городе Ярославле», развитие </w:t>
            </w:r>
            <w:proofErr w:type="spellStart"/>
            <w:r w:rsidRPr="00B45B36">
              <w:rPr>
                <w:sz w:val="26"/>
                <w:szCs w:val="26"/>
                <w:lang w:eastAsia="en-US"/>
              </w:rPr>
              <w:t>экскурсионно</w:t>
            </w:r>
            <w:proofErr w:type="spellEnd"/>
            <w:r w:rsidRPr="00B45B36">
              <w:rPr>
                <w:sz w:val="26"/>
                <w:szCs w:val="26"/>
                <w:lang w:eastAsia="en-US"/>
              </w:rPr>
              <w:t>–просветительской деятельности</w:t>
            </w:r>
          </w:p>
        </w:tc>
      </w:tr>
      <w:tr w:rsidR="00C26E3F" w:rsidRPr="00B45B36" w14:paraId="35C47036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6461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A791" w14:textId="77777777" w:rsidR="00C26E3F" w:rsidRPr="00B45B36" w:rsidRDefault="00C26E3F" w:rsidP="00550D5F">
            <w:pPr>
              <w:adjustRightInd w:val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Продолжение инновационной деятельности Центра. </w:t>
            </w:r>
          </w:p>
          <w:p w14:paraId="30AB46B6" w14:textId="77777777" w:rsidR="00C26E3F" w:rsidRPr="00B45B36" w:rsidRDefault="00C26E3F" w:rsidP="00550D5F">
            <w:pPr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B45B36">
              <w:rPr>
                <w:sz w:val="26"/>
                <w:szCs w:val="26"/>
              </w:rPr>
              <w:t xml:space="preserve">Работа над проектом: муниципальная инновационная площадка </w:t>
            </w:r>
            <w:r w:rsidRPr="00B45B36">
              <w:rPr>
                <w:bCs/>
                <w:sz w:val="26"/>
                <w:szCs w:val="26"/>
              </w:rPr>
              <w:t>«Создание доступной цифровой образовательной среды для обучения основам программирования детей младшего школьного возраста и их родителей»</w:t>
            </w:r>
          </w:p>
        </w:tc>
      </w:tr>
      <w:tr w:rsidR="00C26E3F" w:rsidRPr="00B45B36" w14:paraId="518208E3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19505" w14:textId="77777777" w:rsidR="00C26E3F" w:rsidRPr="00B45B36" w:rsidRDefault="00C26E3F" w:rsidP="00C93E5C">
            <w:pPr>
              <w:pStyle w:val="21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ACA5" w14:textId="77777777" w:rsidR="00C26E3F" w:rsidRPr="00B45B36" w:rsidRDefault="00C26E3F" w:rsidP="00550D5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Повышение квалификации, аттестация педагогов, переподготовка сотрудников  Центра</w:t>
            </w:r>
          </w:p>
        </w:tc>
      </w:tr>
      <w:tr w:rsidR="00C26E3F" w:rsidRPr="00B45B36" w14:paraId="3C76F7DA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BC93B" w14:textId="77777777" w:rsidR="00C26E3F" w:rsidRPr="00B45B36" w:rsidRDefault="00C26E3F" w:rsidP="00725B9B">
            <w:pPr>
              <w:pStyle w:val="36"/>
              <w:numPr>
                <w:ilvl w:val="0"/>
                <w:numId w:val="23"/>
              </w:numPr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hanging="37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8AF6" w14:textId="77777777" w:rsidR="00C26E3F" w:rsidRPr="00B45B36" w:rsidRDefault="00C26E3F" w:rsidP="00550D5F">
            <w:pPr>
              <w:pStyle w:val="36"/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B45B36">
              <w:rPr>
                <w:sz w:val="26"/>
                <w:szCs w:val="26"/>
                <w:lang w:eastAsia="en-US"/>
              </w:rPr>
              <w:t>Расширение спектра платных услуг</w:t>
            </w:r>
            <w:r w:rsidR="00C93E5C" w:rsidRPr="00B45B36">
              <w:rPr>
                <w:sz w:val="26"/>
                <w:szCs w:val="26"/>
                <w:lang w:val="ru-RU" w:eastAsia="en-US"/>
              </w:rPr>
              <w:t xml:space="preserve"> учреждения</w:t>
            </w:r>
          </w:p>
        </w:tc>
      </w:tr>
      <w:tr w:rsidR="00C93E5C" w:rsidRPr="00B45B36" w14:paraId="25CC0492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F4308" w14:textId="77777777" w:rsidR="00C93E5C" w:rsidRPr="00B45B36" w:rsidRDefault="00C93E5C" w:rsidP="00725B9B">
            <w:pPr>
              <w:pStyle w:val="36"/>
              <w:numPr>
                <w:ilvl w:val="0"/>
                <w:numId w:val="23"/>
              </w:numPr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hanging="37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5C4" w14:textId="77777777" w:rsidR="00C93E5C" w:rsidRPr="00B45B36" w:rsidRDefault="00C93E5C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Создание внешнего привлекательного образа здания по адресу: проспект </w:t>
            </w:r>
            <w:r w:rsidRPr="00B45B36">
              <w:rPr>
                <w:sz w:val="26"/>
                <w:szCs w:val="26"/>
              </w:rPr>
              <w:lastRenderedPageBreak/>
              <w:t xml:space="preserve">Ленина, д. 11А (ремонт фасада, разработка проекта </w:t>
            </w:r>
            <w:proofErr w:type="spellStart"/>
            <w:r w:rsidRPr="00B45B36">
              <w:rPr>
                <w:sz w:val="26"/>
                <w:szCs w:val="26"/>
              </w:rPr>
              <w:t>мурала</w:t>
            </w:r>
            <w:proofErr w:type="spellEnd"/>
            <w:r w:rsidRPr="00B45B36">
              <w:rPr>
                <w:sz w:val="26"/>
                <w:szCs w:val="26"/>
              </w:rPr>
              <w:t>)</w:t>
            </w:r>
          </w:p>
        </w:tc>
      </w:tr>
      <w:tr w:rsidR="00C93E5C" w:rsidRPr="00B45B36" w14:paraId="5C994D98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80BE4" w14:textId="77777777" w:rsidR="00C93E5C" w:rsidRPr="00B45B36" w:rsidRDefault="00C93E5C" w:rsidP="00725B9B">
            <w:pPr>
              <w:pStyle w:val="36"/>
              <w:numPr>
                <w:ilvl w:val="0"/>
                <w:numId w:val="23"/>
              </w:numPr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hanging="37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BCE" w14:textId="77777777" w:rsidR="00C93E5C" w:rsidRPr="00B45B36" w:rsidRDefault="00C93E5C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Обеспечение комфортной террито</w:t>
            </w:r>
            <w:bookmarkStart w:id="0" w:name="_GoBack"/>
            <w:bookmarkEnd w:id="0"/>
            <w:r w:rsidRPr="00B45B36">
              <w:rPr>
                <w:sz w:val="26"/>
                <w:szCs w:val="26"/>
              </w:rPr>
              <w:t xml:space="preserve">рии по адресу: проспект Ленина, д. 11А (разбивка цветника, установка </w:t>
            </w:r>
            <w:proofErr w:type="spellStart"/>
            <w:r w:rsidRPr="00B45B36">
              <w:rPr>
                <w:sz w:val="26"/>
                <w:szCs w:val="26"/>
              </w:rPr>
              <w:t>велопарков</w:t>
            </w:r>
            <w:r w:rsidR="00550D5F" w:rsidRPr="00B45B36">
              <w:rPr>
                <w:sz w:val="26"/>
                <w:szCs w:val="26"/>
              </w:rPr>
              <w:t>очных</w:t>
            </w:r>
            <w:proofErr w:type="spellEnd"/>
            <w:r w:rsidR="00550D5F" w:rsidRPr="00B45B36">
              <w:rPr>
                <w:sz w:val="26"/>
                <w:szCs w:val="26"/>
              </w:rPr>
              <w:t xml:space="preserve"> мест</w:t>
            </w:r>
            <w:r w:rsidR="00725B9B" w:rsidRPr="00B45B36">
              <w:rPr>
                <w:sz w:val="26"/>
                <w:szCs w:val="26"/>
              </w:rPr>
              <w:t>)</w:t>
            </w:r>
          </w:p>
        </w:tc>
      </w:tr>
      <w:tr w:rsidR="00736CFD" w:rsidRPr="00B45B36" w14:paraId="550867B9" w14:textId="77777777" w:rsidTr="00591E4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6E085" w14:textId="77777777" w:rsidR="00736CFD" w:rsidRPr="00B45B36" w:rsidRDefault="00736CFD" w:rsidP="00725B9B">
            <w:pPr>
              <w:pStyle w:val="36"/>
              <w:numPr>
                <w:ilvl w:val="0"/>
                <w:numId w:val="23"/>
              </w:numPr>
              <w:shd w:val="clear" w:color="auto" w:fill="auto"/>
              <w:tabs>
                <w:tab w:val="left" w:pos="730"/>
              </w:tabs>
              <w:suppressAutoHyphens/>
              <w:spacing w:before="0" w:after="0" w:line="240" w:lineRule="auto"/>
              <w:ind w:hanging="37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F2B" w14:textId="67D481A7" w:rsidR="00736CFD" w:rsidRPr="00B45B36" w:rsidRDefault="00736CFD" w:rsidP="00550D5F">
            <w:pPr>
              <w:pStyle w:val="21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мероприятий к 30-летию Центра</w:t>
            </w:r>
          </w:p>
        </w:tc>
      </w:tr>
    </w:tbl>
    <w:p w14:paraId="6A91BDF1" w14:textId="77777777" w:rsidR="00591E47" w:rsidRDefault="00591E47" w:rsidP="005E3921">
      <w:pPr>
        <w:ind w:firstLine="708"/>
        <w:rPr>
          <w:sz w:val="26"/>
          <w:szCs w:val="26"/>
        </w:rPr>
      </w:pPr>
    </w:p>
    <w:p w14:paraId="7430B9B6" w14:textId="77777777" w:rsidR="00591E47" w:rsidRDefault="00591E47" w:rsidP="005E3921">
      <w:pPr>
        <w:ind w:firstLine="708"/>
        <w:rPr>
          <w:sz w:val="26"/>
          <w:szCs w:val="26"/>
        </w:rPr>
      </w:pPr>
    </w:p>
    <w:p w14:paraId="4EE70CEB" w14:textId="60B829A6" w:rsidR="000E5BAC" w:rsidRDefault="005E3921" w:rsidP="005E392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Директор МОУ ДО «</w:t>
      </w:r>
      <w:r w:rsidR="00591E47">
        <w:rPr>
          <w:sz w:val="26"/>
          <w:szCs w:val="26"/>
        </w:rPr>
        <w:t>ГЦТТ</w:t>
      </w:r>
      <w:r>
        <w:rPr>
          <w:sz w:val="26"/>
          <w:szCs w:val="26"/>
        </w:rPr>
        <w:t>»</w:t>
      </w:r>
      <w:r w:rsidR="00591E47">
        <w:rPr>
          <w:sz w:val="26"/>
          <w:szCs w:val="26"/>
        </w:rPr>
        <w:tab/>
      </w:r>
      <w:r w:rsidR="00591E47">
        <w:rPr>
          <w:sz w:val="26"/>
          <w:szCs w:val="26"/>
        </w:rPr>
        <w:tab/>
      </w:r>
      <w:r w:rsidR="00591E47">
        <w:rPr>
          <w:sz w:val="26"/>
          <w:szCs w:val="26"/>
        </w:rPr>
        <w:tab/>
      </w:r>
      <w:r w:rsidR="00591E47">
        <w:rPr>
          <w:sz w:val="26"/>
          <w:szCs w:val="26"/>
        </w:rPr>
        <w:tab/>
      </w:r>
      <w:r w:rsidR="00591E47">
        <w:rPr>
          <w:sz w:val="26"/>
          <w:szCs w:val="26"/>
        </w:rPr>
        <w:tab/>
        <w:t xml:space="preserve">Ю.Б. </w:t>
      </w:r>
      <w:proofErr w:type="spellStart"/>
      <w:r w:rsidR="00591E47">
        <w:rPr>
          <w:sz w:val="26"/>
          <w:szCs w:val="26"/>
        </w:rPr>
        <w:t>Березенкова</w:t>
      </w:r>
      <w:proofErr w:type="spellEnd"/>
    </w:p>
    <w:p w14:paraId="0C51824B" w14:textId="77777777" w:rsidR="00591E47" w:rsidRDefault="00591E47" w:rsidP="005E3921">
      <w:pPr>
        <w:ind w:firstLine="708"/>
        <w:rPr>
          <w:sz w:val="26"/>
          <w:szCs w:val="26"/>
        </w:rPr>
      </w:pPr>
    </w:p>
    <w:p w14:paraId="2E001E6F" w14:textId="341E819E" w:rsidR="00591E47" w:rsidRDefault="00591E47" w:rsidP="005E392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p w14:paraId="10E75FE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1755D95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537E89BC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876C99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401F721A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116932A7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0BC8F707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7B99086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64EA3B5F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08F48B6C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289574E5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08B233AF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77586C8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2C0881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1F30ACC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295FFA8C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621B9A8F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580547A6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5D9A9421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0E31944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1F11220F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6F5465E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13D526B5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733AA99E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2C8A179F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48B9071A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7D525033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59DBB9F9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5D7A72A0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D8C56EA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280B4887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3EA1F49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7BF0EDB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7A9D182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BEF3356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32914C66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0B2CBCF3" w14:textId="77777777" w:rsidR="000E5BAC" w:rsidRDefault="000E5BAC" w:rsidP="0070451C">
      <w:pPr>
        <w:ind w:firstLine="708"/>
        <w:jc w:val="right"/>
        <w:rPr>
          <w:sz w:val="26"/>
          <w:szCs w:val="26"/>
        </w:rPr>
      </w:pPr>
    </w:p>
    <w:p w14:paraId="78C83B12" w14:textId="77777777" w:rsidR="00736CFD" w:rsidRDefault="00736CFD" w:rsidP="00591E47">
      <w:pPr>
        <w:rPr>
          <w:sz w:val="26"/>
          <w:szCs w:val="26"/>
        </w:rPr>
      </w:pPr>
    </w:p>
    <w:p w14:paraId="348F2544" w14:textId="77777777" w:rsidR="00736CFD" w:rsidRDefault="00736CFD" w:rsidP="0070451C">
      <w:pPr>
        <w:ind w:firstLine="708"/>
        <w:jc w:val="right"/>
        <w:rPr>
          <w:sz w:val="26"/>
          <w:szCs w:val="26"/>
        </w:rPr>
      </w:pPr>
    </w:p>
    <w:p w14:paraId="729561C4" w14:textId="77777777" w:rsidR="00736CFD" w:rsidRDefault="00736CFD" w:rsidP="0070451C">
      <w:pPr>
        <w:ind w:firstLine="708"/>
        <w:jc w:val="right"/>
        <w:rPr>
          <w:sz w:val="26"/>
          <w:szCs w:val="26"/>
        </w:rPr>
      </w:pPr>
    </w:p>
    <w:p w14:paraId="16E63A12" w14:textId="77777777" w:rsidR="0088790B" w:rsidRPr="00B45B36" w:rsidRDefault="0070451C" w:rsidP="0070451C">
      <w:pPr>
        <w:ind w:firstLine="708"/>
        <w:jc w:val="right"/>
        <w:rPr>
          <w:sz w:val="26"/>
          <w:szCs w:val="26"/>
        </w:rPr>
      </w:pPr>
      <w:r w:rsidRPr="00B45B36">
        <w:rPr>
          <w:sz w:val="26"/>
          <w:szCs w:val="26"/>
        </w:rPr>
        <w:t>Приложение 1</w:t>
      </w:r>
    </w:p>
    <w:p w14:paraId="194E8A00" w14:textId="77777777" w:rsidR="006E3E86" w:rsidRPr="00B45B36" w:rsidRDefault="006E3E86" w:rsidP="0070451C">
      <w:pPr>
        <w:ind w:firstLine="708"/>
        <w:jc w:val="right"/>
        <w:rPr>
          <w:sz w:val="26"/>
          <w:szCs w:val="26"/>
        </w:rPr>
      </w:pPr>
    </w:p>
    <w:p w14:paraId="263230FA" w14:textId="4D90FB47" w:rsidR="006E3E86" w:rsidRPr="00B45B36" w:rsidRDefault="006E3E86" w:rsidP="006E3E86">
      <w:pPr>
        <w:ind w:firstLine="708"/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Список программ, реализованных МОУ ДО «ГЦТТ» в 2023-2024 учебном году</w:t>
      </w:r>
      <w:r w:rsidR="003B4728">
        <w:rPr>
          <w:b/>
          <w:sz w:val="26"/>
          <w:szCs w:val="26"/>
        </w:rPr>
        <w:t xml:space="preserve"> </w:t>
      </w:r>
      <w:r w:rsidRPr="00B45B36">
        <w:rPr>
          <w:b/>
          <w:sz w:val="26"/>
          <w:szCs w:val="26"/>
        </w:rPr>
        <w:t>(данные с портала ПФДО)</w:t>
      </w:r>
    </w:p>
    <w:p w14:paraId="6E8DB4F8" w14:textId="77777777" w:rsidR="006E3E86" w:rsidRPr="00B45B36" w:rsidRDefault="006E3E86" w:rsidP="0070451C">
      <w:pPr>
        <w:ind w:firstLine="708"/>
        <w:jc w:val="right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113"/>
        <w:gridCol w:w="1136"/>
        <w:gridCol w:w="1295"/>
      </w:tblGrid>
      <w:tr w:rsidR="006E3E86" w:rsidRPr="00B45B36" w14:paraId="510D91D7" w14:textId="77777777" w:rsidTr="003441DE">
        <w:trPr>
          <w:trHeight w:val="1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93E" w14:textId="77777777" w:rsidR="006E3E86" w:rsidRPr="00B45B36" w:rsidRDefault="006E3E86" w:rsidP="006E3E86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B45B3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B45B3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0FC6" w14:textId="77777777" w:rsidR="006E3E86" w:rsidRPr="00B45B36" w:rsidRDefault="006E3E86" w:rsidP="008670A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 xml:space="preserve">Наименование </w:t>
            </w:r>
            <w:r w:rsidR="008670A1" w:rsidRPr="00B45B36">
              <w:rPr>
                <w:b/>
                <w:bCs/>
                <w:sz w:val="26"/>
                <w:szCs w:val="26"/>
              </w:rPr>
              <w:t>ДООП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E702" w14:textId="77777777" w:rsidR="006E3E86" w:rsidRPr="00B45B36" w:rsidRDefault="006E3E86" w:rsidP="006E3E86">
            <w:pPr>
              <w:adjustRightInd w:val="0"/>
              <w:spacing w:line="276" w:lineRule="auto"/>
              <w:ind w:left="34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 xml:space="preserve">Кол-во </w:t>
            </w:r>
            <w:proofErr w:type="gramStart"/>
            <w:r w:rsidRPr="00B45B36">
              <w:rPr>
                <w:b/>
                <w:sz w:val="26"/>
                <w:szCs w:val="26"/>
              </w:rPr>
              <w:t>обучающихся</w:t>
            </w:r>
            <w:proofErr w:type="gramEnd"/>
          </w:p>
          <w:p w14:paraId="7EBC2DE3" w14:textId="77777777" w:rsidR="006E3E86" w:rsidRPr="00B45B36" w:rsidRDefault="006E3E86" w:rsidP="003441DE">
            <w:pPr>
              <w:adjustRightInd w:val="0"/>
              <w:spacing w:line="276" w:lineRule="auto"/>
              <w:ind w:firstLine="33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(человек)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9488A" w14:textId="77777777" w:rsidR="006E3E86" w:rsidRPr="00B45B36" w:rsidRDefault="006E3E86" w:rsidP="006E3E86">
            <w:pPr>
              <w:adjustRightInd w:val="0"/>
              <w:spacing w:line="276" w:lineRule="auto"/>
              <w:ind w:left="33" w:firstLine="1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9F56" w14:textId="77777777" w:rsidR="006E3E86" w:rsidRPr="00B45B36" w:rsidRDefault="006E3E86" w:rsidP="006E3E86">
            <w:pPr>
              <w:adjustRightInd w:val="0"/>
              <w:spacing w:line="276" w:lineRule="auto"/>
              <w:ind w:left="34"/>
              <w:jc w:val="center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 xml:space="preserve">Срок </w:t>
            </w:r>
            <w:proofErr w:type="gramStart"/>
            <w:r w:rsidRPr="00B45B36">
              <w:rPr>
                <w:b/>
                <w:sz w:val="26"/>
                <w:szCs w:val="26"/>
              </w:rPr>
              <w:t>обучения по программе</w:t>
            </w:r>
            <w:proofErr w:type="gramEnd"/>
          </w:p>
        </w:tc>
      </w:tr>
      <w:tr w:rsidR="006E3E86" w:rsidRPr="00B45B36" w14:paraId="490DBB17" w14:textId="77777777" w:rsidTr="008670A1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B8A7" w14:textId="77777777" w:rsidR="006E3E86" w:rsidRPr="00B45B36" w:rsidRDefault="006E3E86">
            <w:pPr>
              <w:spacing w:line="276" w:lineRule="auto"/>
              <w:ind w:hanging="3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A674" w14:textId="77777777" w:rsidR="006E3E86" w:rsidRPr="00B45B36" w:rsidRDefault="006E3E86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>Техническая направленность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6412" w14:textId="77777777" w:rsidR="006E3E86" w:rsidRPr="00B45B36" w:rsidRDefault="006E3E86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B54B" w14:textId="77777777" w:rsidR="006E3E86" w:rsidRPr="00B45B36" w:rsidRDefault="006E3E86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F0C6" w14:textId="77777777" w:rsidR="006E3E86" w:rsidRPr="00B45B36" w:rsidRDefault="006E3E86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</w:tr>
      <w:tr w:rsidR="006E3E86" w:rsidRPr="00B45B36" w14:paraId="7FF9E330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F0F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13C9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Судомоделирование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EED7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B2B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76E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года</w:t>
            </w:r>
          </w:p>
        </w:tc>
      </w:tr>
      <w:tr w:rsidR="006E3E86" w:rsidRPr="00B45B36" w14:paraId="1E711358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AAE4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A972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Подготовка к соревнованиям по судомодельному спорту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523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76C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85E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19913CDC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D18F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5CCC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Занимательная робототехника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F61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E2F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C9B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72B2571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36B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655C" w14:textId="77777777" w:rsidR="006E3E86" w:rsidRPr="00B45B36" w:rsidRDefault="006E3E86" w:rsidP="008670A1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Занимательная робототехника</w:t>
            </w:r>
            <w:r w:rsidR="008670A1" w:rsidRPr="00B45B36">
              <w:rPr>
                <w:sz w:val="26"/>
                <w:szCs w:val="26"/>
              </w:rPr>
              <w:t xml:space="preserve"> (школы)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4D1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6C6D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76F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261342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AF8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1403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Программирование игр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A41C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AB07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F1C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92DE2AC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178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CD164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Программирование игр (Scratch, Kodu Game Lab) СШ 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B70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6F3E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8659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B8A83D0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87E6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4ADC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3-D ручка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BEA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DEC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A22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6BD0407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266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79F8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Математика в увлекательном конструировании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DCC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EB2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ECA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4BB01707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013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A972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робототехники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4DA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F1EA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4A87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5C9C694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64B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B16B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Графический редактор Photoshop (Фотошоп)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050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AB48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9B19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3846990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3F5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2CFD4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Создай web-сайт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B8F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3B2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12-16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AD1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EB9A6C7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70FD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4BCF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Создай web-сайт (ОВЗ, </w:t>
            </w:r>
            <w:proofErr w:type="gramStart"/>
            <w:r w:rsidRPr="00B45B36">
              <w:rPr>
                <w:sz w:val="26"/>
                <w:szCs w:val="26"/>
              </w:rPr>
              <w:t>полный</w:t>
            </w:r>
            <w:proofErr w:type="gramEnd"/>
            <w:r w:rsidRPr="00B45B36">
              <w:rPr>
                <w:sz w:val="26"/>
                <w:szCs w:val="26"/>
              </w:rPr>
              <w:t xml:space="preserve"> дистант)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435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B6E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12-16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8247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1187B0C0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D0A0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43AC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фотосъемки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E42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34F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985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3455771E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9B6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0B4A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коммерческой фотосъемки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FD5D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865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14-18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A23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62D026D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90E4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503E" w14:textId="77777777" w:rsidR="006E3E86" w:rsidRPr="00B45B36" w:rsidRDefault="006E3E8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Дизайн и архитектура (Ленина)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5D6C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DEA9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DED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3357FB51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D01D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AB12" w14:textId="77777777" w:rsidR="006E3E86" w:rsidRPr="00B45B36" w:rsidRDefault="006E3E8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Дизайн и архитектура (СШ № 3, 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B6C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664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986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3AB9034D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FFA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9396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Лего-мир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AC3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D7AC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D5B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953CB21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81B4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C357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Лего-мир (ДС № 3)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982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F45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BF8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DD948EC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7B18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13D8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Первые шаги в анимацию (мультипликацию)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344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BC729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4649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5C8A2B5D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683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22F2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Юный конструктор (Ленина)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723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425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748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167D4ABD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78F6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379B" w14:textId="77777777" w:rsidR="006E3E86" w:rsidRPr="00B45B36" w:rsidRDefault="006E3E86" w:rsidP="009C448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Юный конструктор (Жукова, </w:t>
            </w:r>
            <w:r w:rsidR="009C448E" w:rsidRPr="00B45B36">
              <w:rPr>
                <w:sz w:val="26"/>
                <w:szCs w:val="26"/>
              </w:rPr>
              <w:t>СШ</w:t>
            </w:r>
            <w:r w:rsidRPr="00B45B36">
              <w:rPr>
                <w:sz w:val="26"/>
                <w:szCs w:val="26"/>
              </w:rPr>
              <w:t xml:space="preserve"> № 3, ГПД)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8FEA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92EE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7FC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D1DFB8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E18A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63C4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Юный конструктор (Ленина, ДС № 3)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40F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8A8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BFAC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1FDC5861" w14:textId="77777777" w:rsidTr="008670A1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71BC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37A0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Волшебная страна </w:t>
            </w:r>
            <w:proofErr w:type="spellStart"/>
            <w:r w:rsidRPr="00B45B36">
              <w:rPr>
                <w:sz w:val="26"/>
                <w:szCs w:val="26"/>
              </w:rPr>
              <w:t>Papercraft</w:t>
            </w:r>
            <w:proofErr w:type="spellEnd"/>
            <w:r w:rsidRPr="00B45B36">
              <w:rPr>
                <w:sz w:val="26"/>
                <w:szCs w:val="26"/>
              </w:rPr>
              <w:t xml:space="preserve"> (</w:t>
            </w:r>
            <w:proofErr w:type="spellStart"/>
            <w:r w:rsidRPr="00B45B36">
              <w:rPr>
                <w:sz w:val="26"/>
                <w:szCs w:val="26"/>
              </w:rPr>
              <w:t>Паперкрафт</w:t>
            </w:r>
            <w:proofErr w:type="spellEnd"/>
            <w:r w:rsidRPr="00B45B36">
              <w:rPr>
                <w:sz w:val="26"/>
                <w:szCs w:val="26"/>
              </w:rPr>
              <w:t xml:space="preserve">) для </w:t>
            </w:r>
            <w:r w:rsidR="006B28D5" w:rsidRPr="00B45B36">
              <w:rPr>
                <w:sz w:val="26"/>
                <w:szCs w:val="26"/>
              </w:rPr>
              <w:t>ДС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D88E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9AD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59C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21E4822" w14:textId="77777777" w:rsidTr="008670A1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5694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67B2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РобоЛэнд (на базе набора </w:t>
            </w:r>
            <w:r w:rsidRPr="00B45B36">
              <w:rPr>
                <w:sz w:val="26"/>
                <w:szCs w:val="26"/>
                <w:lang w:val="en-US"/>
              </w:rPr>
              <w:t>LEGO</w:t>
            </w:r>
            <w:r w:rsidRPr="00B45B36">
              <w:rPr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  <w:lang w:val="en-US"/>
              </w:rPr>
              <w:t>MINDSTORMS</w:t>
            </w:r>
            <w:r w:rsidRPr="00B45B36">
              <w:rPr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022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D6D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3BE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4862A36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23EF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4AA9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Моделировать - это просто! КОМПАС-3</w:t>
            </w:r>
            <w:r w:rsidRPr="00B45B36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02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C0E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C5AC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2AB36492" w14:textId="77777777" w:rsidTr="008670A1">
        <w:trPr>
          <w:trHeight w:val="4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FB1D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7426D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Моделировать - это просто! КОМПАС-3</w:t>
            </w:r>
            <w:r w:rsidRPr="00B45B36">
              <w:rPr>
                <w:sz w:val="26"/>
                <w:szCs w:val="26"/>
                <w:lang w:val="en-US"/>
              </w:rPr>
              <w:t>D</w:t>
            </w:r>
            <w:r w:rsidR="008670A1" w:rsidRPr="00B45B36">
              <w:rPr>
                <w:sz w:val="26"/>
                <w:szCs w:val="26"/>
              </w:rPr>
              <w:t xml:space="preserve"> (черчение и графика)</w:t>
            </w:r>
            <w:r w:rsidRPr="00B45B36">
              <w:rPr>
                <w:sz w:val="26"/>
                <w:szCs w:val="26"/>
              </w:rPr>
              <w:t xml:space="preserve"> для СШ № 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46F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0C7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9E9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70FEA978" w14:textId="77777777" w:rsidTr="008670A1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AB9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6233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Соревновательная робототехника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13F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077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AD2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</w:tr>
      <w:tr w:rsidR="006E3E86" w:rsidRPr="00B45B36" w14:paraId="4E1B6077" w14:textId="77777777" w:rsidTr="008670A1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62BE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007E" w14:textId="77777777" w:rsidR="006E3E86" w:rsidRPr="00B45B36" w:rsidRDefault="006E3E86" w:rsidP="008670A1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Логические игры (для ДС и школ)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CA27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EE9E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02E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614D411" w14:textId="77777777" w:rsidTr="008670A1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6AD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EE79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Бумажное моделирование технологией PaperCraft (Паперкрафт) для школ № 71 и № 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7790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C6D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5BB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384B7C94" w14:textId="77777777" w:rsidTr="006B28D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B8C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88EDC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Создание презентаций в среде MS PowerPoint </w:t>
            </w:r>
            <w:r w:rsidR="006B28D5" w:rsidRPr="00B45B36">
              <w:rPr>
                <w:sz w:val="26"/>
                <w:szCs w:val="26"/>
              </w:rPr>
              <w:t xml:space="preserve"> (СШ № 71</w:t>
            </w:r>
            <w:r w:rsidRPr="00B45B36">
              <w:rPr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886D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BD3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13-16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344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3F1C5059" w14:textId="77777777" w:rsidTr="006B28D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00E0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5EC7" w14:textId="77777777" w:rsidR="006E3E86" w:rsidRPr="00B45B36" w:rsidRDefault="006E3E86" w:rsidP="00D310D8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Графически дизайн (СШ № 71, 8-е классы)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C41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AC35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4A0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A2E6F2C" w14:textId="77777777" w:rsidTr="006B28D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887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76D8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видеопроизводства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3A93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BE7D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76D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0606E022" w14:textId="77777777" w:rsidTr="006B28D5">
        <w:trPr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D12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D619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Разработчик чат-ботов (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Pr="00B45B36">
              <w:rPr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5D8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620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6E8D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6E3E86" w:rsidRPr="00B45B36" w14:paraId="3ECE6833" w14:textId="77777777" w:rsidTr="008670A1">
        <w:trPr>
          <w:trHeight w:val="4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1B6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2727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PhotoCamp (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Pr="00B45B36">
              <w:rPr>
                <w:sz w:val="26"/>
                <w:szCs w:val="26"/>
              </w:rPr>
              <w:t>, в рамках ознакомления с форматом чемпионата  «ЮниорПрофи»)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5A316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6B5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11-18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E6F8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6E3E86" w:rsidRPr="00B45B36" w14:paraId="1D96628E" w14:textId="77777777" w:rsidTr="008670A1">
        <w:trPr>
          <w:trHeight w:val="4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3789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2F6D" w14:textId="77777777" w:rsidR="006E3E86" w:rsidRPr="00B45B36" w:rsidRDefault="006E3E86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Подготовка обучающихся к региональному чемпионату «Юниор Профи» Ярославской области по компетенции «Фотография»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4C54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034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006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4BD5B41E" w14:textId="77777777" w:rsidTr="00F04822">
        <w:trPr>
          <w:trHeight w:hRule="exact" w:val="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8D8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3657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Прог</w:t>
            </w:r>
            <w:r w:rsidR="006B28D5" w:rsidRPr="00B45B36">
              <w:rPr>
                <w:sz w:val="26"/>
                <w:szCs w:val="26"/>
              </w:rPr>
              <w:t>раммирование в среде Minecraft</w:t>
            </w:r>
            <w:r w:rsidR="00F04822" w:rsidRPr="00B45B36">
              <w:rPr>
                <w:sz w:val="26"/>
                <w:szCs w:val="26"/>
              </w:rPr>
              <w:t xml:space="preserve"> (программирование игр) </w:t>
            </w:r>
            <w:proofErr w:type="gramStart"/>
            <w:r w:rsidR="00F04822" w:rsidRPr="00B45B36">
              <w:rPr>
                <w:sz w:val="26"/>
                <w:szCs w:val="26"/>
              </w:rPr>
              <w:t>СЕРТИФИЦИРОВАННАЯ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9992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5A71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8A2D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6E3E86" w:rsidRPr="00B45B36" w14:paraId="6B84605A" w14:textId="77777777" w:rsidTr="00F04822">
        <w:trPr>
          <w:trHeight w:hRule="exact"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F95" w14:textId="77777777" w:rsidR="006E3E86" w:rsidRPr="00B45B36" w:rsidRDefault="006E3E86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AB6B" w14:textId="77777777" w:rsidR="006E3E86" w:rsidRPr="00B45B36" w:rsidRDefault="006E3E86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администрирования операционных систем</w:t>
            </w:r>
          </w:p>
          <w:p w14:paraId="7539FE1C" w14:textId="77777777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7AFF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682B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2A2A" w14:textId="77777777" w:rsidR="006E3E86" w:rsidRPr="00B45B36" w:rsidRDefault="006E3E8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D310D8" w:rsidRPr="00B45B36" w14:paraId="319A8E61" w14:textId="77777777" w:rsidTr="00F04822">
        <w:trPr>
          <w:trHeight w:hRule="exact"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4764" w14:textId="77777777" w:rsidR="00D310D8" w:rsidRPr="00B45B36" w:rsidRDefault="00D310D8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BA58" w14:textId="77777777" w:rsidR="00D310D8" w:rsidRPr="00B45B36" w:rsidRDefault="00D310D8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Робот сортировщик (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Pr="00B45B36">
              <w:rPr>
                <w:sz w:val="26"/>
                <w:szCs w:val="26"/>
              </w:rPr>
              <w:t>)</w:t>
            </w:r>
          </w:p>
          <w:p w14:paraId="5D1594D7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D1E7" w14:textId="77777777" w:rsidR="00D310D8" w:rsidRPr="00B45B36" w:rsidRDefault="00D310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D92" w14:textId="77777777" w:rsidR="00D310D8" w:rsidRPr="00B45B36" w:rsidRDefault="00D310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DBC8" w14:textId="77777777" w:rsidR="00D310D8" w:rsidRPr="00B45B36" w:rsidRDefault="00D310D8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F04822" w:rsidRPr="00B45B36" w14:paraId="5E2AAC31" w14:textId="77777777" w:rsidTr="00F04822">
        <w:trPr>
          <w:trHeight w:hRule="exact" w:val="5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97F" w14:textId="77777777" w:rsidR="00F04822" w:rsidRPr="00B45B36" w:rsidRDefault="00F04822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60D7" w14:textId="77777777" w:rsidR="00F04822" w:rsidRPr="00B45B36" w:rsidRDefault="00F04822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Программирование в среде Minecraft (программирование игр) </w:t>
            </w:r>
            <w:proofErr w:type="gramStart"/>
            <w:r w:rsidRPr="00B45B36">
              <w:rPr>
                <w:sz w:val="26"/>
                <w:szCs w:val="26"/>
              </w:rPr>
              <w:t>ПЛАТНАЯ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D852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8ED2" w14:textId="77777777" w:rsidR="00F04822" w:rsidRPr="00B45B36" w:rsidRDefault="00F04822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C2BE" w14:textId="77777777" w:rsidR="00F04822" w:rsidRPr="00B45B36" w:rsidRDefault="00F04822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4578AC10" w14:textId="77777777" w:rsidTr="00F04822">
        <w:trPr>
          <w:trHeight w:hRule="exact"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C458" w14:textId="77777777" w:rsidR="00F04822" w:rsidRPr="00B45B36" w:rsidRDefault="00F04822" w:rsidP="008670A1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3711" w14:textId="77777777" w:rsidR="00F04822" w:rsidRPr="00B45B36" w:rsidRDefault="00F04822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администрирования операционных систем</w:t>
            </w:r>
          </w:p>
          <w:p w14:paraId="353E4B83" w14:textId="77777777" w:rsidR="00F04822" w:rsidRPr="00B45B36" w:rsidRDefault="00F04822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AD3E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F666" w14:textId="77777777" w:rsidR="00F04822" w:rsidRPr="00B45B36" w:rsidRDefault="00F04822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567D" w14:textId="77777777" w:rsidR="00F04822" w:rsidRPr="00B45B36" w:rsidRDefault="00F04822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6D1F18C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38F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554F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>Естественнонаучная направленность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81CD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87F6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D72F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</w:tr>
      <w:tr w:rsidR="00F04822" w:rsidRPr="00B45B36" w14:paraId="7911DBE5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ABE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9173" w14:textId="77777777" w:rsidR="00F04822" w:rsidRPr="00B45B36" w:rsidRDefault="00F04822" w:rsidP="008670A1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Введение в бионику (ДС № 65 и № 105)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CE3B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852E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DDB8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3C77BF41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A5E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3A76" w14:textId="77777777" w:rsidR="00F04822" w:rsidRPr="00B45B36" w:rsidRDefault="00F04822" w:rsidP="008670A1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Основы бионики (с ОВЗ)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913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D3DA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1DF3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70C5939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017F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39A8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Бионические загадки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B7AD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32EC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8817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29E2954F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4C17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03C4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Бионика-наука величайших возможностей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683F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FDE6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11-15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1F32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1BD3A9B3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0DC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8DF7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Удивительное рядом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3B4A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316A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9DCE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11D13096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04E8" w14:textId="77777777" w:rsidR="00F04822" w:rsidRPr="00B45B36" w:rsidRDefault="00F04822" w:rsidP="008670A1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F9B2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Метапредметка</w:t>
            </w:r>
            <w:proofErr w:type="spellEnd"/>
            <w:r w:rsidRPr="00B45B36">
              <w:rPr>
                <w:sz w:val="26"/>
                <w:szCs w:val="26"/>
              </w:rPr>
              <w:t xml:space="preserve"> - это метко!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EB17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D1DD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AC2E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2C93E55D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619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9B1F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>Художественная направленность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DD63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F2CF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D2DA" w14:textId="77777777" w:rsidR="00F04822" w:rsidRPr="00B45B36" w:rsidRDefault="00F04822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</w:tr>
      <w:tr w:rsidR="00F04822" w:rsidRPr="00B45B36" w14:paraId="56FAEB1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77A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E33A" w14:textId="77777777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Бусинка, бисер (Ленина)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1518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F848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D5B1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7B5A1E4F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B66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48C8" w14:textId="77777777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Бусинка, бисер (Жукова)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FCE4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A7AC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3A3E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0FBACD45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8F8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41E10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Волшебные петельки, вязание крючком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4233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781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0057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</w:tr>
      <w:tr w:rsidR="00F04822" w:rsidRPr="00B45B36" w14:paraId="401BB0A9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845F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DBC0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ИЗОбразим</w:t>
            </w:r>
            <w:proofErr w:type="spellEnd"/>
            <w:r w:rsidRPr="00B45B36">
              <w:rPr>
                <w:sz w:val="26"/>
                <w:szCs w:val="26"/>
              </w:rPr>
              <w:t>-ка (нетрадиционные техники рисования) Лен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00CF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D78B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6E13C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74C44241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299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2AD5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Народная кукла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1084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3C71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A68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</w:tr>
      <w:tr w:rsidR="00F04822" w:rsidRPr="00B45B36" w14:paraId="7BE1AC15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BBF0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B7A3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Швейка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ACB3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299D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5D07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года</w:t>
            </w:r>
          </w:p>
        </w:tc>
      </w:tr>
      <w:tr w:rsidR="00F04822" w:rsidRPr="00B45B36" w14:paraId="3EF770C2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99F7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67C9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Театральная студия "Сказочники"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2F56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BB41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6B4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1ABD10BE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BB8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BA221" w14:textId="77777777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Мастерилка +  (ДС № 65 и № 105)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C658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0F9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C8DF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59CCD385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1AEB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97AB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Клуб-Креатив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3CFC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5C6C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8303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года</w:t>
            </w:r>
          </w:p>
        </w:tc>
      </w:tr>
      <w:tr w:rsidR="00F04822" w:rsidRPr="00B45B36" w14:paraId="2032B28E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6F75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A2AF" w14:textId="77777777" w:rsidR="00F04822" w:rsidRPr="00B45B36" w:rsidRDefault="00B50807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Бусинка</w:t>
            </w:r>
            <w:r w:rsidR="00F04822" w:rsidRPr="00B45B36">
              <w:rPr>
                <w:sz w:val="26"/>
                <w:szCs w:val="26"/>
              </w:rPr>
              <w:t xml:space="preserve"> (краткосрочная)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02D7" w14:textId="77777777" w:rsidR="00F04822" w:rsidRPr="00B45B36" w:rsidRDefault="00B508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</w:t>
            </w:r>
            <w:r w:rsidR="00F04822"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E844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63B3" w14:textId="77777777" w:rsidR="00F04822" w:rsidRPr="00B45B36" w:rsidRDefault="00F04822" w:rsidP="00B5080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1 </w:t>
            </w:r>
            <w:r w:rsidR="00B50807" w:rsidRPr="00B45B36">
              <w:rPr>
                <w:sz w:val="26"/>
                <w:szCs w:val="26"/>
              </w:rPr>
              <w:t>месяц</w:t>
            </w:r>
          </w:p>
        </w:tc>
      </w:tr>
      <w:tr w:rsidR="00F04822" w:rsidRPr="00B45B36" w14:paraId="3C228733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3F9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2EC1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Волшебная глина</w:t>
            </w:r>
            <w:r w:rsidR="00B50807" w:rsidRPr="00B45B36">
              <w:rPr>
                <w:sz w:val="26"/>
                <w:szCs w:val="26"/>
              </w:rPr>
              <w:t xml:space="preserve"> 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46AF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4D44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EB32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61B5D4CC" w14:textId="77777777" w:rsidTr="006B28D5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858C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136A" w14:textId="77777777" w:rsidR="00F04822" w:rsidRPr="00B45B36" w:rsidRDefault="00F04822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Палитра</w:t>
            </w:r>
            <w:r w:rsidR="00B50807" w:rsidRPr="00B45B36">
              <w:rPr>
                <w:sz w:val="26"/>
                <w:szCs w:val="26"/>
              </w:rPr>
              <w:t xml:space="preserve"> 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B541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6019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5E9F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2221DDCF" w14:textId="77777777" w:rsidTr="00B50807">
        <w:trPr>
          <w:trHeight w:hRule="exact"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8A8D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010B" w14:textId="4E04BC24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ИЗОбразим</w:t>
            </w:r>
            <w:proofErr w:type="spellEnd"/>
            <w:r w:rsidRPr="00B45B36">
              <w:rPr>
                <w:sz w:val="26"/>
                <w:szCs w:val="26"/>
              </w:rPr>
              <w:t>-ка (нетрадиционные техники рисования) Жук</w:t>
            </w:r>
            <w:r w:rsidR="003B4728">
              <w:rPr>
                <w:sz w:val="26"/>
                <w:szCs w:val="26"/>
              </w:rPr>
              <w:t>ова</w:t>
            </w:r>
          </w:p>
          <w:p w14:paraId="20BDB0DB" w14:textId="77777777" w:rsidR="00B50807" w:rsidRPr="00B45B36" w:rsidRDefault="00B50807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7B55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62114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FD4C1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F04822" w:rsidRPr="00B45B36" w14:paraId="3974EA01" w14:textId="77777777" w:rsidTr="003441DE">
        <w:trPr>
          <w:trHeight w:hRule="exact" w:val="5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250B" w14:textId="77777777" w:rsidR="00F04822" w:rsidRPr="00B45B36" w:rsidRDefault="00F04822" w:rsidP="006B28D5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DE7B" w14:textId="77777777" w:rsidR="00F04822" w:rsidRPr="00B45B36" w:rsidRDefault="00F04822" w:rsidP="006B28D5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Волшебные петельки. </w:t>
            </w:r>
            <w:proofErr w:type="spellStart"/>
            <w:r w:rsidRPr="00B45B36">
              <w:rPr>
                <w:sz w:val="26"/>
                <w:szCs w:val="26"/>
              </w:rPr>
              <w:t>Амигуруми</w:t>
            </w:r>
            <w:proofErr w:type="spellEnd"/>
            <w:r w:rsidRPr="00B45B36">
              <w:rPr>
                <w:sz w:val="26"/>
                <w:szCs w:val="26"/>
              </w:rPr>
              <w:t xml:space="preserve"> (вязание крючком)</w:t>
            </w:r>
            <w:r w:rsidR="00B50807" w:rsidRPr="00B45B36">
              <w:rPr>
                <w:sz w:val="26"/>
                <w:szCs w:val="26"/>
              </w:rPr>
              <w:t xml:space="preserve">, </w:t>
            </w:r>
            <w:proofErr w:type="gramStart"/>
            <w:r w:rsidR="00B50807" w:rsidRPr="00B45B36">
              <w:rPr>
                <w:sz w:val="26"/>
                <w:szCs w:val="26"/>
              </w:rPr>
              <w:t>краткосрочная</w:t>
            </w:r>
            <w:proofErr w:type="gramEnd"/>
            <w:r w:rsidR="00B50807" w:rsidRPr="00B45B36">
              <w:rPr>
                <w:sz w:val="26"/>
                <w:szCs w:val="26"/>
              </w:rPr>
              <w:t xml:space="preserve"> 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D31A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4BB0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5E19" w14:textId="77777777" w:rsidR="00F04822" w:rsidRPr="00B45B36" w:rsidRDefault="00F048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3441DE" w:rsidRPr="00B45B36" w14:paraId="685D8BEA" w14:textId="77777777" w:rsidTr="003441DE">
        <w:trPr>
          <w:trHeight w:hRule="exact" w:val="4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B31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470B" w14:textId="2CC15170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Волшебная глина</w:t>
            </w:r>
            <w:r w:rsidR="003B4728" w:rsidRPr="00B45B36">
              <w:rPr>
                <w:sz w:val="26"/>
                <w:szCs w:val="26"/>
              </w:rPr>
              <w:t xml:space="preserve"> 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4E9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7EF2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FB6F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600FDEF0" w14:textId="77777777" w:rsidTr="00B50807">
        <w:trPr>
          <w:trHeight w:hRule="exact"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1DB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7671" w14:textId="24E8925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Палитра </w:t>
            </w:r>
            <w:r w:rsidR="003B4728" w:rsidRPr="00B45B36">
              <w:rPr>
                <w:sz w:val="26"/>
                <w:szCs w:val="26"/>
              </w:rPr>
              <w:t>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BEDE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211E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46E7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DEE1F7B" w14:textId="77777777" w:rsidTr="00B50807">
        <w:trPr>
          <w:trHeight w:hRule="exact"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0EA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8826" w14:textId="6EE93AF1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ИЗОбразим</w:t>
            </w:r>
            <w:proofErr w:type="spellEnd"/>
            <w:r w:rsidRPr="00B45B36">
              <w:rPr>
                <w:sz w:val="26"/>
                <w:szCs w:val="26"/>
              </w:rPr>
              <w:t>-ка (нетрадиционные техники рисования) Жук</w:t>
            </w:r>
            <w:r w:rsidR="003B4728">
              <w:rPr>
                <w:sz w:val="26"/>
                <w:szCs w:val="26"/>
              </w:rPr>
              <w:t xml:space="preserve">ова </w:t>
            </w:r>
          </w:p>
          <w:p w14:paraId="6CC1C5EF" w14:textId="7777777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6180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64A9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638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72424FD5" w14:textId="77777777" w:rsidTr="00B50807">
        <w:trPr>
          <w:trHeight w:hRule="exact"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30E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93F8" w14:textId="647CE409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Волшебные петельки. </w:t>
            </w:r>
            <w:proofErr w:type="spellStart"/>
            <w:r w:rsidRPr="00B45B36">
              <w:rPr>
                <w:sz w:val="26"/>
                <w:szCs w:val="26"/>
              </w:rPr>
              <w:t>Амигуруми</w:t>
            </w:r>
            <w:proofErr w:type="spellEnd"/>
            <w:r w:rsidRPr="00B45B36">
              <w:rPr>
                <w:sz w:val="26"/>
                <w:szCs w:val="26"/>
              </w:rPr>
              <w:t xml:space="preserve"> (вязание крючком), 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="003B4728" w:rsidRPr="00B45B36">
              <w:rPr>
                <w:sz w:val="26"/>
                <w:szCs w:val="26"/>
              </w:rPr>
              <w:t xml:space="preserve"> 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498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1E2D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A4B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3441DE" w:rsidRPr="00B45B36" w14:paraId="6DBB5EE9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E3E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E812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C4A5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BA12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0CFF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</w:tr>
      <w:tr w:rsidR="003441DE" w:rsidRPr="00B45B36" w14:paraId="3F9ABB92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D66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EC87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Мир шахмат (Ленина)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D52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B186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FC1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года</w:t>
            </w:r>
          </w:p>
        </w:tc>
      </w:tr>
      <w:tr w:rsidR="003441DE" w:rsidRPr="00B45B36" w14:paraId="329E0A20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93D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33E6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Мир шахмат (Жукова)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D71F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8E90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FD09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0CC51C02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EE1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0519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Мир шахмат для начинающих (ДС № 3)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778F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7CF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1B2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50C9BA94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29BC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BCD4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Весёлые шашки (ДС № 3)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FF4F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6D6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5A30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0314C00" w14:textId="77777777" w:rsidTr="00FD5E68">
        <w:trPr>
          <w:trHeight w:hRule="exact"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A31E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9B08E" w14:textId="7777777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Мир шахмат для начинающих (Ленина)</w:t>
            </w:r>
          </w:p>
          <w:p w14:paraId="64C71EAF" w14:textId="7777777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1D61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EB1A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2E9F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0CA5120A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655A" w14:textId="77777777" w:rsidR="003441DE" w:rsidRPr="00B45B36" w:rsidRDefault="003441DE" w:rsidP="009737CB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273B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Мир шахмат для начинающих (Ленина) 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CDE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53EE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C2D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98B1794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C700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1BC6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  <w:r w:rsidRPr="00B45B36">
              <w:rPr>
                <w:b/>
                <w:bCs/>
                <w:sz w:val="26"/>
                <w:szCs w:val="26"/>
              </w:rPr>
              <w:t>Социально-гуманитарная направленность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4D6D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27EA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0345" w14:textId="77777777" w:rsidR="003441DE" w:rsidRPr="00B45B36" w:rsidRDefault="003441DE">
            <w:pPr>
              <w:spacing w:line="276" w:lineRule="auto"/>
              <w:ind w:hanging="337"/>
              <w:jc w:val="center"/>
              <w:rPr>
                <w:sz w:val="26"/>
                <w:szCs w:val="26"/>
              </w:rPr>
            </w:pPr>
          </w:p>
        </w:tc>
      </w:tr>
      <w:tr w:rsidR="003441DE" w:rsidRPr="00B45B36" w14:paraId="15196A48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545F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7E8E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Пять+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D05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BA1B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5422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6CE90A8B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C0A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C1BB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Маленькая страна огромных знаний (математика с ОВЗ)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0251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C00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CE3E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0D16776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786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216E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Солнечные ступеньки 5+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32F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AB1B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28E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234EC83D" w14:textId="77777777" w:rsidTr="009737CB">
        <w:trPr>
          <w:trHeight w:hRule="exact"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D429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0EDF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Играй и учись (коррекция речевых нарушений)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631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60A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5402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5EEC007A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B36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324B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«Занимательный английский» (ДС № 65, 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529E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5C6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AF91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0B5713AB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2802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867A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«Занимательный английский» (СШ № 57, 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E78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5E3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4FF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68918519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A4D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51C6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«Занимательный английский» (Жукова)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DC70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A7C6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572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1E75915A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071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E928" w14:textId="77777777" w:rsidR="003441DE" w:rsidRPr="00B45B36" w:rsidRDefault="003441DE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B45B36">
              <w:rPr>
                <w:sz w:val="26"/>
                <w:szCs w:val="26"/>
                <w:lang w:val="en-US"/>
              </w:rPr>
              <w:t>«Family and Friends» (</w:t>
            </w:r>
            <w:r w:rsidRPr="00B45B36">
              <w:rPr>
                <w:sz w:val="26"/>
                <w:szCs w:val="26"/>
              </w:rPr>
              <w:t>Жукова</w:t>
            </w:r>
            <w:r w:rsidRPr="00B45B36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6FA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6ED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6D7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2C403D5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EDCF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D5F2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Стремись к успеху с </w:t>
            </w:r>
            <w:proofErr w:type="spellStart"/>
            <w:r w:rsidRPr="00B45B36">
              <w:rPr>
                <w:sz w:val="26"/>
                <w:szCs w:val="26"/>
              </w:rPr>
              <w:t>Go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Getter</w:t>
            </w:r>
            <w:proofErr w:type="spellEnd"/>
            <w:r w:rsidRPr="00B45B36">
              <w:rPr>
                <w:sz w:val="26"/>
                <w:szCs w:val="26"/>
              </w:rPr>
              <w:t xml:space="preserve"> 1, </w:t>
            </w:r>
            <w:proofErr w:type="spellStart"/>
            <w:r w:rsidRPr="00B45B36">
              <w:rPr>
                <w:sz w:val="26"/>
                <w:szCs w:val="26"/>
              </w:rPr>
              <w:t>англ.яз</w:t>
            </w:r>
            <w:proofErr w:type="spellEnd"/>
            <w:proofErr w:type="gramStart"/>
            <w:r w:rsidRPr="00B45B36">
              <w:rPr>
                <w:sz w:val="26"/>
                <w:szCs w:val="26"/>
              </w:rPr>
              <w:t xml:space="preserve">., </w:t>
            </w:r>
            <w:proofErr w:type="gramEnd"/>
            <w:r w:rsidRPr="00B45B36">
              <w:rPr>
                <w:sz w:val="26"/>
                <w:szCs w:val="26"/>
              </w:rPr>
              <w:t xml:space="preserve">с </w:t>
            </w:r>
            <w:proofErr w:type="spellStart"/>
            <w:r w:rsidRPr="00B45B36">
              <w:rPr>
                <w:sz w:val="26"/>
                <w:szCs w:val="26"/>
              </w:rPr>
              <w:t>дистантом</w:t>
            </w:r>
            <w:proofErr w:type="spellEnd"/>
          </w:p>
          <w:p w14:paraId="556C8426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(</w:t>
            </w:r>
            <w:proofErr w:type="spellStart"/>
            <w:r w:rsidRPr="00B45B36">
              <w:rPr>
                <w:sz w:val="26"/>
                <w:szCs w:val="26"/>
              </w:rPr>
              <w:t>Ленина+Жукова</w:t>
            </w:r>
            <w:proofErr w:type="spellEnd"/>
            <w:r w:rsidRPr="00B45B36">
              <w:rPr>
                <w:sz w:val="26"/>
                <w:szCs w:val="26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7A79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5789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9-10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0BF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442E06D4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DAF2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C4B4" w14:textId="4CA280D8" w:rsidR="003441DE" w:rsidRPr="00B45B36" w:rsidRDefault="003441DE" w:rsidP="003B4728">
            <w:pPr>
              <w:spacing w:line="276" w:lineRule="auto"/>
              <w:rPr>
                <w:bCs/>
                <w:sz w:val="26"/>
                <w:szCs w:val="26"/>
              </w:rPr>
            </w:pPr>
            <w:r w:rsidRPr="00B45B36">
              <w:rPr>
                <w:bCs/>
                <w:sz w:val="26"/>
                <w:szCs w:val="26"/>
              </w:rPr>
              <w:t xml:space="preserve">Стремись к успеху с </w:t>
            </w:r>
            <w:proofErr w:type="spellStart"/>
            <w:r w:rsidRPr="00B45B36">
              <w:rPr>
                <w:bCs/>
                <w:sz w:val="26"/>
                <w:szCs w:val="26"/>
              </w:rPr>
              <w:t>Go</w:t>
            </w:r>
            <w:proofErr w:type="spellEnd"/>
            <w:r w:rsidRPr="00B45B3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bCs/>
                <w:sz w:val="26"/>
                <w:szCs w:val="26"/>
              </w:rPr>
              <w:t>Getter</w:t>
            </w:r>
            <w:proofErr w:type="spellEnd"/>
            <w:r w:rsidRPr="00B45B36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B45B36">
              <w:rPr>
                <w:sz w:val="26"/>
                <w:szCs w:val="26"/>
              </w:rPr>
              <w:t>англ.яз</w:t>
            </w:r>
            <w:proofErr w:type="spellEnd"/>
            <w:proofErr w:type="gramStart"/>
            <w:r w:rsidRPr="00B45B36">
              <w:rPr>
                <w:sz w:val="26"/>
                <w:szCs w:val="26"/>
              </w:rPr>
              <w:t xml:space="preserve">., </w:t>
            </w:r>
            <w:proofErr w:type="gramEnd"/>
            <w:r w:rsidRPr="00B45B36">
              <w:rPr>
                <w:sz w:val="26"/>
                <w:szCs w:val="26"/>
              </w:rPr>
              <w:t xml:space="preserve">полный  </w:t>
            </w:r>
            <w:proofErr w:type="spellStart"/>
            <w:r w:rsidRPr="00B45B36">
              <w:rPr>
                <w:sz w:val="26"/>
                <w:szCs w:val="26"/>
              </w:rPr>
              <w:t>дистант</w:t>
            </w:r>
            <w:proofErr w:type="spellEnd"/>
            <w:r w:rsidR="003B4728">
              <w:rPr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(Ленина)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2F53E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532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839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004C9D29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DE17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36AD" w14:textId="5528DDA7" w:rsidR="003441DE" w:rsidRPr="00B45B36" w:rsidRDefault="003441DE" w:rsidP="003B4728">
            <w:pPr>
              <w:spacing w:line="276" w:lineRule="auto"/>
              <w:rPr>
                <w:bCs/>
                <w:sz w:val="26"/>
                <w:szCs w:val="26"/>
              </w:rPr>
            </w:pPr>
            <w:r w:rsidRPr="00B45B36">
              <w:rPr>
                <w:bCs/>
                <w:sz w:val="26"/>
                <w:szCs w:val="26"/>
              </w:rPr>
              <w:t xml:space="preserve">Стремись к успеху с </w:t>
            </w:r>
            <w:proofErr w:type="spellStart"/>
            <w:r w:rsidRPr="00B45B36">
              <w:rPr>
                <w:bCs/>
                <w:sz w:val="26"/>
                <w:szCs w:val="26"/>
              </w:rPr>
              <w:t>Go</w:t>
            </w:r>
            <w:proofErr w:type="spellEnd"/>
            <w:r w:rsidRPr="00B45B3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bCs/>
                <w:sz w:val="26"/>
                <w:szCs w:val="26"/>
              </w:rPr>
              <w:t>Getter</w:t>
            </w:r>
            <w:proofErr w:type="spellEnd"/>
            <w:r w:rsidRPr="00B45B36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B45B36">
              <w:rPr>
                <w:sz w:val="26"/>
                <w:szCs w:val="26"/>
              </w:rPr>
              <w:t>англ.яз</w:t>
            </w:r>
            <w:proofErr w:type="spellEnd"/>
            <w:proofErr w:type="gramStart"/>
            <w:r w:rsidRPr="00B45B36">
              <w:rPr>
                <w:sz w:val="26"/>
                <w:szCs w:val="26"/>
              </w:rPr>
              <w:t xml:space="preserve">., </w:t>
            </w:r>
            <w:proofErr w:type="gramEnd"/>
            <w:r w:rsidRPr="00B45B36">
              <w:rPr>
                <w:sz w:val="26"/>
                <w:szCs w:val="26"/>
              </w:rPr>
              <w:t>только очно</w:t>
            </w:r>
            <w:r w:rsidR="003B4728">
              <w:rPr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(Жукова)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628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295D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8C3C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5997F6E6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CB0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2753" w14:textId="06972168" w:rsidR="003441DE" w:rsidRPr="00B45B36" w:rsidRDefault="003441DE" w:rsidP="003B4728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Стремись к успеху с </w:t>
            </w:r>
            <w:proofErr w:type="spellStart"/>
            <w:r w:rsidRPr="00B45B36">
              <w:rPr>
                <w:sz w:val="26"/>
                <w:szCs w:val="26"/>
              </w:rPr>
              <w:t>Go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Getter</w:t>
            </w:r>
            <w:proofErr w:type="spellEnd"/>
            <w:r w:rsidRPr="00B45B36">
              <w:rPr>
                <w:sz w:val="26"/>
                <w:szCs w:val="26"/>
              </w:rPr>
              <w:t xml:space="preserve"> 3 </w:t>
            </w:r>
            <w:proofErr w:type="spellStart"/>
            <w:r w:rsidRPr="00B45B36">
              <w:rPr>
                <w:sz w:val="26"/>
                <w:szCs w:val="26"/>
              </w:rPr>
              <w:t>англ.яз</w:t>
            </w:r>
            <w:proofErr w:type="spellEnd"/>
            <w:proofErr w:type="gramStart"/>
            <w:r w:rsidRPr="00B45B36">
              <w:rPr>
                <w:sz w:val="26"/>
                <w:szCs w:val="26"/>
              </w:rPr>
              <w:t xml:space="preserve">., </w:t>
            </w:r>
            <w:proofErr w:type="gramEnd"/>
            <w:r w:rsidRPr="00B45B36">
              <w:rPr>
                <w:sz w:val="26"/>
                <w:szCs w:val="26"/>
              </w:rPr>
              <w:t xml:space="preserve">полный  </w:t>
            </w:r>
            <w:proofErr w:type="spellStart"/>
            <w:r w:rsidRPr="00B45B36">
              <w:rPr>
                <w:sz w:val="26"/>
                <w:szCs w:val="26"/>
              </w:rPr>
              <w:t>дистант</w:t>
            </w:r>
            <w:proofErr w:type="spellEnd"/>
            <w:r w:rsidR="003B4728">
              <w:rPr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(Ленина)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584C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C177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11-12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822D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17815D58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CDD1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92DC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Твой ориентир, (краткосрочная, профориентация, СШ 50)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1C3C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C2E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11-13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B31D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3441DE" w:rsidRPr="00B45B36" w14:paraId="543E2FAA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AB8B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E4A4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Игротека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25B2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E76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8-11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DD5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441DE" w:rsidRPr="00B45B36" w14:paraId="05B84619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7D86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65AE" w14:textId="7777777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Мир творчества и технологий (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Pr="00B45B36">
              <w:rPr>
                <w:sz w:val="26"/>
                <w:szCs w:val="26"/>
              </w:rPr>
              <w:t>, весенний лагерь)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28C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A2A2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0F85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3441DE" w:rsidRPr="00B45B36" w14:paraId="387EE5B4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C53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EB52" w14:textId="77777777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 поисках сокровищ (</w:t>
            </w:r>
            <w:proofErr w:type="gramStart"/>
            <w:r w:rsidRPr="00B45B36">
              <w:rPr>
                <w:sz w:val="26"/>
                <w:szCs w:val="26"/>
              </w:rPr>
              <w:t>краткосрочная</w:t>
            </w:r>
            <w:proofErr w:type="gramEnd"/>
            <w:r w:rsidRPr="00B45B36">
              <w:rPr>
                <w:sz w:val="26"/>
                <w:szCs w:val="26"/>
              </w:rPr>
              <w:t xml:space="preserve">, летний </w:t>
            </w:r>
            <w:r w:rsidRPr="00B45B36">
              <w:rPr>
                <w:sz w:val="26"/>
                <w:szCs w:val="26"/>
              </w:rPr>
              <w:lastRenderedPageBreak/>
              <w:t>лагерь)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60FC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863A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4161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месяц</w:t>
            </w:r>
          </w:p>
        </w:tc>
      </w:tr>
      <w:tr w:rsidR="003441DE" w:rsidRPr="00B45B36" w14:paraId="21726409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75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C710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Познаём мир английского языка </w:t>
            </w:r>
            <w:proofErr w:type="gramStart"/>
            <w:r w:rsidRPr="00B45B36">
              <w:rPr>
                <w:sz w:val="26"/>
                <w:szCs w:val="26"/>
              </w:rPr>
              <w:t>СЕРТИФИЦИРОВАННАЯ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94B2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290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225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31ACBDBD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6DA2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EBAD0" w14:textId="77777777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«Занимательный английский» (Ленина) 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AB09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3A35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D71A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5D1AAE86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C577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3CDA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Читай-Считай! СЕРТИФИЦИРОВАННАЯ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E29C6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55BB6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133B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7CDC1ED8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40B1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CA35C" w14:textId="77777777" w:rsidR="003441DE" w:rsidRPr="00B45B36" w:rsidRDefault="003441DE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Солнечные ступеньки 6+ </w:t>
            </w:r>
            <w:proofErr w:type="gramStart"/>
            <w:r w:rsidRPr="00B45B36">
              <w:rPr>
                <w:sz w:val="26"/>
                <w:szCs w:val="26"/>
              </w:rPr>
              <w:t>СЕРТИФИЦИРОВАННАЯ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F131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A683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D4E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4671AD67" w14:textId="77777777" w:rsidTr="00FD5E68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3384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09ED" w14:textId="2DE85747" w:rsidR="003441DE" w:rsidRPr="00B45B36" w:rsidRDefault="003441DE" w:rsidP="009737CB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B45B36">
              <w:rPr>
                <w:sz w:val="26"/>
                <w:szCs w:val="26"/>
                <w:lang w:val="en-US"/>
              </w:rPr>
              <w:t>«Family and Friends+» (</w:t>
            </w:r>
            <w:r w:rsidRPr="00B45B36">
              <w:rPr>
                <w:sz w:val="26"/>
                <w:szCs w:val="26"/>
              </w:rPr>
              <w:t>Ленина</w:t>
            </w:r>
            <w:r w:rsidRPr="00B45B36">
              <w:rPr>
                <w:sz w:val="26"/>
                <w:szCs w:val="26"/>
                <w:lang w:val="en-US"/>
              </w:rPr>
              <w:t xml:space="preserve">) </w:t>
            </w:r>
            <w:r w:rsidR="003B4728" w:rsidRPr="00B45B36">
              <w:rPr>
                <w:sz w:val="26"/>
                <w:szCs w:val="26"/>
              </w:rPr>
              <w:t>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7AB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084F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7-8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8C07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71167891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1F7D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B46E" w14:textId="67650440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Читай-Считай! </w:t>
            </w:r>
            <w:r w:rsidR="003B4728" w:rsidRPr="00B45B36">
              <w:rPr>
                <w:sz w:val="26"/>
                <w:szCs w:val="26"/>
              </w:rPr>
              <w:t>платная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DEBD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DF63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B3ED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5FF9A66D" w14:textId="77777777" w:rsidTr="008670A1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3B0E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3C9D" w14:textId="0C160DB1" w:rsidR="003441DE" w:rsidRPr="00B45B36" w:rsidRDefault="003441DE" w:rsidP="000E5BAC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«Занимательный английский» (Ленина) </w:t>
            </w:r>
            <w:r w:rsidR="003B4728">
              <w:rPr>
                <w:sz w:val="26"/>
                <w:szCs w:val="26"/>
              </w:rPr>
              <w:t>п</w:t>
            </w:r>
            <w:r w:rsidR="003B4728" w:rsidRPr="00B45B36">
              <w:rPr>
                <w:sz w:val="26"/>
                <w:szCs w:val="26"/>
              </w:rPr>
              <w:t>латная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132C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6B68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6-7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4841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48F646FC" w14:textId="77777777" w:rsidTr="003B4728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203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5B78" w14:textId="57E23181" w:rsidR="003441DE" w:rsidRPr="00B45B36" w:rsidRDefault="003441DE" w:rsidP="0095233F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Познаём мир английского языка </w:t>
            </w:r>
            <w:proofErr w:type="gramStart"/>
            <w:r w:rsidR="003B4728" w:rsidRPr="00B45B36">
              <w:rPr>
                <w:sz w:val="26"/>
                <w:szCs w:val="26"/>
              </w:rPr>
              <w:t>платная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F524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4B28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8A5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  <w:tr w:rsidR="003441DE" w:rsidRPr="00B45B36" w14:paraId="632AE4E4" w14:textId="77777777" w:rsidTr="003B4728">
        <w:trPr>
          <w:trHeight w:val="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19B" w14:textId="77777777" w:rsidR="003441DE" w:rsidRPr="00B45B36" w:rsidRDefault="003441DE" w:rsidP="009737CB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3BE7" w14:textId="43ACA3C0" w:rsidR="003441DE" w:rsidRPr="00B45B36" w:rsidRDefault="003441DE" w:rsidP="009737CB">
            <w:pPr>
              <w:spacing w:line="276" w:lineRule="auto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Солнечные ступеньки 6+ </w:t>
            </w:r>
            <w:proofErr w:type="gramStart"/>
            <w:r w:rsidR="003B4728" w:rsidRPr="00B45B36">
              <w:rPr>
                <w:sz w:val="26"/>
                <w:szCs w:val="26"/>
              </w:rPr>
              <w:t>платная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E988" w14:textId="77777777" w:rsidR="003441DE" w:rsidRPr="00B45B36" w:rsidRDefault="003441D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CD5D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5-6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4325" w14:textId="77777777" w:rsidR="003441DE" w:rsidRPr="00B45B36" w:rsidRDefault="003441DE" w:rsidP="0095233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год</w:t>
            </w:r>
          </w:p>
        </w:tc>
      </w:tr>
    </w:tbl>
    <w:p w14:paraId="7F9BE1CE" w14:textId="77777777" w:rsidR="006E3E86" w:rsidRPr="00B45B36" w:rsidRDefault="006E3E86" w:rsidP="0070451C">
      <w:pPr>
        <w:ind w:firstLine="708"/>
        <w:jc w:val="right"/>
        <w:rPr>
          <w:sz w:val="26"/>
          <w:szCs w:val="26"/>
        </w:rPr>
      </w:pPr>
    </w:p>
    <w:p w14:paraId="1A329A05" w14:textId="77777777" w:rsidR="003441DE" w:rsidRPr="00B45B36" w:rsidRDefault="003441DE" w:rsidP="003441DE">
      <w:pPr>
        <w:ind w:firstLine="708"/>
        <w:rPr>
          <w:sz w:val="26"/>
          <w:szCs w:val="26"/>
        </w:rPr>
      </w:pPr>
      <w:r w:rsidRPr="00B45B36">
        <w:rPr>
          <w:sz w:val="26"/>
          <w:szCs w:val="26"/>
        </w:rPr>
        <w:t>Итого</w:t>
      </w:r>
      <w:r w:rsidR="002B0A78" w:rsidRPr="00B45B36">
        <w:rPr>
          <w:sz w:val="26"/>
          <w:szCs w:val="26"/>
        </w:rPr>
        <w:t>:</w:t>
      </w:r>
      <w:r w:rsidRPr="00B45B36">
        <w:rPr>
          <w:sz w:val="26"/>
          <w:szCs w:val="26"/>
        </w:rPr>
        <w:t xml:space="preserve"> 95 программ выгружено на ПФДО в течение 2023-2024 учебного года.</w:t>
      </w:r>
    </w:p>
    <w:p w14:paraId="224B60CC" w14:textId="77777777" w:rsidR="003441DE" w:rsidRDefault="003441DE" w:rsidP="0070451C">
      <w:pPr>
        <w:ind w:firstLine="708"/>
        <w:jc w:val="right"/>
        <w:rPr>
          <w:sz w:val="26"/>
          <w:szCs w:val="26"/>
        </w:rPr>
      </w:pPr>
    </w:p>
    <w:p w14:paraId="28D73BEC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6422A273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1FBF0E30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F901D4D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6C11951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8F52C7D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00B89F1D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5BCDDFF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99D5DE5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252812D4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0D671394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666CFF5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144D6DF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8F4264A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96DD9B2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16456266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EDCA9A2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264B019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1BC49FDA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61352FE8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07BBC95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35FE9026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01ECCA7D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7420D83A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2B141977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3D21C678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53C7B412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2F540582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45642671" w14:textId="77777777" w:rsidR="00BF37C1" w:rsidRDefault="00BF37C1" w:rsidP="0070451C">
      <w:pPr>
        <w:ind w:firstLine="708"/>
        <w:jc w:val="right"/>
        <w:rPr>
          <w:sz w:val="26"/>
          <w:szCs w:val="26"/>
        </w:rPr>
      </w:pPr>
    </w:p>
    <w:p w14:paraId="2E238B34" w14:textId="77777777" w:rsidR="00BF37C1" w:rsidRPr="00B45B36" w:rsidRDefault="00BF37C1" w:rsidP="0070451C">
      <w:pPr>
        <w:ind w:firstLine="708"/>
        <w:jc w:val="right"/>
        <w:rPr>
          <w:sz w:val="26"/>
          <w:szCs w:val="26"/>
        </w:rPr>
      </w:pPr>
    </w:p>
    <w:p w14:paraId="40CD47AE" w14:textId="77777777" w:rsidR="0070451C" w:rsidRPr="00B45B36" w:rsidRDefault="009737CB" w:rsidP="0070451C">
      <w:pPr>
        <w:ind w:firstLine="708"/>
        <w:jc w:val="right"/>
        <w:rPr>
          <w:sz w:val="26"/>
          <w:szCs w:val="26"/>
        </w:rPr>
      </w:pPr>
      <w:r w:rsidRPr="00B45B36">
        <w:rPr>
          <w:sz w:val="26"/>
          <w:szCs w:val="26"/>
        </w:rPr>
        <w:t>Приложение 2</w:t>
      </w:r>
    </w:p>
    <w:p w14:paraId="1E43A253" w14:textId="77777777" w:rsidR="009737CB" w:rsidRPr="00B45B36" w:rsidRDefault="009737CB" w:rsidP="0070451C">
      <w:pPr>
        <w:ind w:firstLine="708"/>
        <w:jc w:val="right"/>
        <w:rPr>
          <w:sz w:val="26"/>
          <w:szCs w:val="26"/>
        </w:rPr>
      </w:pPr>
    </w:p>
    <w:p w14:paraId="23B701E7" w14:textId="77777777" w:rsidR="0070451C" w:rsidRPr="00B45B36" w:rsidRDefault="0070451C" w:rsidP="0070451C">
      <w:pPr>
        <w:spacing w:after="169"/>
        <w:ind w:right="1337"/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Вопросы Анкеты и выборка ответов респондентов в форме диаграмм.</w:t>
      </w:r>
    </w:p>
    <w:p w14:paraId="3ED0B3CA" w14:textId="77777777" w:rsidR="0070451C" w:rsidRPr="00B45B36" w:rsidRDefault="0070451C" w:rsidP="0070451C">
      <w:pPr>
        <w:jc w:val="center"/>
        <w:rPr>
          <w:noProof/>
          <w:sz w:val="26"/>
          <w:szCs w:val="26"/>
          <w:lang w:eastAsia="ru-RU"/>
        </w:rPr>
      </w:pPr>
    </w:p>
    <w:p w14:paraId="678E210D" w14:textId="77777777" w:rsidR="0070451C" w:rsidRPr="00B45B36" w:rsidRDefault="0070451C" w:rsidP="0070451C">
      <w:pPr>
        <w:rPr>
          <w:sz w:val="26"/>
          <w:szCs w:val="26"/>
        </w:rPr>
      </w:pP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7910E20C" wp14:editId="17BCD375">
            <wp:extent cx="5940425" cy="2499360"/>
            <wp:effectExtent l="0" t="0" r="3175" b="0"/>
            <wp:docPr id="847134257" name="Рисунок 1" descr="Диаграмма ответов в Формах. Вопрос: Удовлетворены ли Вы содержанием образовательной программы?. Количество ответов: 16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Удовлетворены ли Вы содержанием образовательной программы?. Количество ответов: 164 от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D34D" w14:textId="77777777" w:rsidR="0070451C" w:rsidRPr="00B45B36" w:rsidRDefault="0070451C" w:rsidP="0070451C">
      <w:pPr>
        <w:rPr>
          <w:sz w:val="26"/>
          <w:szCs w:val="26"/>
        </w:rPr>
      </w:pP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4208F4F6" wp14:editId="6CAA69D1">
            <wp:extent cx="5940425" cy="2823845"/>
            <wp:effectExtent l="0" t="0" r="3175" b="0"/>
            <wp:docPr id="339487480" name="Рисунок 2" descr="Диаграмма ответов в Формах. Вопрос: Укажите причины выбора обучения по программе вашим ребенком: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Укажите причины выбора обучения по программе вашим ребенком: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1A2B" w14:textId="77777777" w:rsidR="0070451C" w:rsidRPr="00B45B36" w:rsidRDefault="0070451C" w:rsidP="0070451C">
      <w:pPr>
        <w:jc w:val="both"/>
        <w:rPr>
          <w:b/>
          <w:bCs/>
          <w:color w:val="202124"/>
          <w:spacing w:val="3"/>
          <w:sz w:val="26"/>
          <w:szCs w:val="26"/>
          <w:shd w:val="clear" w:color="auto" w:fill="FFFFFF"/>
        </w:rPr>
      </w:pPr>
      <w:r w:rsidRPr="00B45B36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60AA58B5" wp14:editId="0219F33F">
            <wp:extent cx="5940425" cy="2823845"/>
            <wp:effectExtent l="0" t="0" r="3175" b="0"/>
            <wp:docPr id="67679567" name="Рисунок 3" descr="Диаграмма ответов в Формах. Вопрос: Вы считаете, что занятия по программе помогают: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Вы считаете, что занятия по программе помогают: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3895630C" wp14:editId="56058ED0">
            <wp:extent cx="5940425" cy="2499360"/>
            <wp:effectExtent l="0" t="0" r="3175" b="0"/>
            <wp:docPr id="1261702345" name="Рисунок 4" descr="Диаграмма ответов в Формах. Вопрос: С интересом Ваш ребенок идет на занятия?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С интересом Ваш ребенок идет на занятия?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2E44AF09" wp14:editId="1BFBAE35">
            <wp:extent cx="5940425" cy="2499360"/>
            <wp:effectExtent l="0" t="0" r="3175" b="0"/>
            <wp:docPr id="1187613693" name="Рисунок 5" descr="Диаграмма ответов в Формах. Вопрос: Удовлетворены ли Вы успехами своего ребенка в результате занятий по программе?  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Удовлетворены ли Вы успехами своего ребенка в результате занятий по программе?  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2156FB1A" wp14:editId="20EBD1BD">
            <wp:extent cx="5940425" cy="2499360"/>
            <wp:effectExtent l="0" t="0" r="3175" b="0"/>
            <wp:docPr id="755684506" name="Рисунок 6" descr="Диаграмма ответов в Формах. Вопрос: Удовлетворены ли Вы профессионализмом педагога?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Удовлетворены ли Вы профессионализмом педагога?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11DA0978" wp14:editId="74A9F0D8">
            <wp:extent cx="5940425" cy="2499360"/>
            <wp:effectExtent l="0" t="0" r="3175" b="0"/>
            <wp:docPr id="1305947722" name="Рисунок 7" descr="Диаграмма ответов в Формах. Вопрос: Удовлетворены ли Вы работой педагога с родителями?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Удовлетворены ли Вы работой педагога с родителями?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drawing>
          <wp:inline distT="0" distB="0" distL="0" distR="0" wp14:anchorId="36898DC6" wp14:editId="5610AFC8">
            <wp:extent cx="5940425" cy="2499360"/>
            <wp:effectExtent l="0" t="0" r="3175" b="0"/>
            <wp:docPr id="1156009420" name="Рисунок 8" descr="Диаграмма ответов в Формах. Вопрос: Удовлетворены ли Вы работой педагога с обучающимися?&#10;. Количество ответов: 19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Удовлетворены ли Вы работой педагога с обучающимися?&#10;. Количество ответов: 194 ответа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5934771A" wp14:editId="4CCA0C6B">
            <wp:extent cx="5940425" cy="2499360"/>
            <wp:effectExtent l="0" t="0" r="3175" b="0"/>
            <wp:docPr id="281184490" name="Рисунок 9" descr="Диаграмма ответов в Формах. Вопрос: Удовлетворены ли Вы работой администрации Центра?. Количество ответов: 164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рамма ответов в Формах. Вопрос: Удовлетворены ли Вы работой администрации Центра?. Количество ответов: 164 ответа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B36">
        <w:rPr>
          <w:b/>
          <w:bCs/>
          <w:color w:val="202124"/>
          <w:spacing w:val="3"/>
          <w:sz w:val="26"/>
          <w:szCs w:val="26"/>
          <w:shd w:val="clear" w:color="auto" w:fill="FFFFFF"/>
        </w:rPr>
        <w:t>Ваши отзывы и предложения*:</w:t>
      </w:r>
    </w:p>
    <w:p w14:paraId="3339E4B9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 за Ваш труд.</w:t>
      </w:r>
    </w:p>
    <w:p w14:paraId="4F0865D9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Хотелось бы 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побольше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соревнований между ребятами.</w:t>
      </w:r>
    </w:p>
    <w:p w14:paraId="10380B1B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Нужно больше таких объединений, связанных с программированием. 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Ребенок очень заинтересован, но хочет большего развития в этом, а бесплатных </w:t>
      </w:r>
      <w:proofErr w:type="spell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обьединений</w:t>
      </w:r>
      <w:proofErr w:type="spell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таких больше нет((((</w:t>
      </w:r>
      <w:proofErr w:type="gramEnd"/>
    </w:p>
    <w:p w14:paraId="510EB30B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Спасибо, всё нравится!</w:t>
      </w:r>
    </w:p>
    <w:p w14:paraId="3BF79B97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 большое.</w:t>
      </w:r>
    </w:p>
    <w:p w14:paraId="2518CD98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Побольше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домашки, может с дополнительной  информацией для самостоятельного изучения или закрепления навыков, освоенных на занятиях.</w:t>
      </w:r>
    </w:p>
    <w:p w14:paraId="4393FC9C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Классы, туалет и коридор уже требует ремонта и обновления мебели.</w:t>
      </w:r>
    </w:p>
    <w:p w14:paraId="1F4ED5F3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Хотелось бы 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побольше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кружков на Жукова 33, некоторые направления интересны ребенку, но нет возможности возить в основное место.</w:t>
      </w:r>
    </w:p>
    <w:p w14:paraId="2E72869F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Наш педагог на высшем уровне. Спасибо большое, Татьяне </w:t>
      </w:r>
      <w:proofErr w:type="spell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Гарриевне</w:t>
      </w:r>
      <w:proofErr w:type="spell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Томашевич.</w:t>
      </w:r>
    </w:p>
    <w:p w14:paraId="7AA35634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Выражаю огромную благодарность педагогу Томашевич Татьяне </w:t>
      </w:r>
      <w:proofErr w:type="spell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Гарриевне</w:t>
      </w:r>
      <w:proofErr w:type="spell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. Так же посещаем ее занятия по шахматам.</w:t>
      </w:r>
    </w:p>
    <w:p w14:paraId="672EFDED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Процветания, развития, много талантливых детей.</w:t>
      </w:r>
    </w:p>
    <w:p w14:paraId="10D062D0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Благодарю за профессионализм</w:t>
      </w:r>
    </w:p>
    <w:p w14:paraId="256B86C1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Ребёнок посещает Мир шахмат руководитель Томашевич Т. Г. </w:t>
      </w:r>
    </w:p>
    <w:p w14:paraId="291D4EA4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Наш преподаватель Томашевич Татьяна Гарриевна. Мы очень благодарны преподавателю, она открыта и доброжелательна к детям!</w:t>
      </w:r>
    </w:p>
    <w:p w14:paraId="645EA9B7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Сыну очень нравятся занятия, летит на занятия как на крыльях, готов и дальше заниматься!</w:t>
      </w:r>
    </w:p>
    <w:p w14:paraId="1EA1BDE7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Выдать премию!</w:t>
      </w:r>
    </w:p>
    <w:p w14:paraId="3DFF1A63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Замечательный педагог, находит общий язык со всеми воспитанниками!</w:t>
      </w:r>
    </w:p>
    <w:p w14:paraId="7EA42F23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 за ваш труд!</w:t>
      </w:r>
    </w:p>
    <w:p w14:paraId="7BB1567C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Инга Валентиновна очень нравиться ребёнку с удовольствием ходить на занятия.</w:t>
      </w:r>
    </w:p>
    <w:p w14:paraId="5D4FCE27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Дополнительное финансирование объединения (иногда дети используют материалы, которые не приносим из дома).</w:t>
      </w:r>
    </w:p>
    <w:p w14:paraId="59A498CA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lastRenderedPageBreak/>
        <w:t>Огромное спасибо Татьяне Николаевне за комфортную атмосферу занятий, высокий профессионализм, увлечённость. Ребёнок ходит с большим желанием и удовольствием!</w:t>
      </w:r>
    </w:p>
    <w:p w14:paraId="1A86696F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Мы очень довольны занятиями в центре. Особенно хотелось бы выразить слова благодарности Алёне Владимировне и Ирине Константиновне за их профессионализм, доброту, любовь к детям!</w:t>
      </w:r>
    </w:p>
    <w:p w14:paraId="318777F4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Прекрасно! 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Побольше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бы таких центров!</w:t>
      </w:r>
    </w:p>
    <w:p w14:paraId="3511A10F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Часто в рамках участия в конкурсах детям необходимо работать в команде. Все дети разные: кто-то книги читает, а кто-то в тик-токах сидит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… П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одобрать ребят в одну команду, подходящих друг другу, понимающих друг друга, так, чтобы они были на одной волне, - непростая задачка для педагога. Хотелось бы, чтобы ребёнок с радостью шёл на занятия, чтобы нашлись ребята, с кем можно было бы участвовать в конкурсах и вместе совершенствовать своё мастерство и достигать профессиональных высот.</w:t>
      </w:r>
    </w:p>
    <w:p w14:paraId="005C98FD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Добавьте, пожалуйста, группу для работы в графическом редакторе Photoshop для детей старше 14 лет. Ребята, занимающиеся фотографией, обязательно должны уметь редактировать фотографии в этой программе!</w:t>
      </w:r>
    </w:p>
    <w:p w14:paraId="7B65E1E5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 вам большое за ваш труд!</w:t>
      </w:r>
    </w:p>
    <w:p w14:paraId="0E98130B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Хочу выразить благодарность педагогу Макаровой Т. Н., это человек широкой души, вовлеченный в процесс обучения полностью и обладающий талантом передать эту энергию детям! Мой ребёнок посещает занятия по бисероплетению с большим удовольствием, и как мне кажется, это исключительно из-за Татьяны Николаевны и её умения увлечь ребёнка в мир рукоделия!</w:t>
      </w:r>
    </w:p>
    <w:p w14:paraId="7B1F50CE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Продолжить работу в следующем учебном году и хотелось бы еще освоить крючок.</w:t>
      </w:r>
    </w:p>
    <w:p w14:paraId="7B6BD76F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 большое!</w:t>
      </w:r>
    </w:p>
    <w:p w14:paraId="7334AD0A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Всё замечательно! </w:t>
      </w: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Только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к сожалению, родителям не разрешают подождать ребенка внутри центра. А в мороз на улице 40 минут не выстоять.</w:t>
      </w:r>
    </w:p>
    <w:p w14:paraId="46DF523E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Очень нужен кружок по базовому шитью для девочек! Хотя бы основы, пусть только руками. Обе мои дочки очень хотят научиться шить!</w:t>
      </w:r>
    </w:p>
    <w:p w14:paraId="0062E6E0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proofErr w:type="gramStart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Благодарна</w:t>
      </w:r>
      <w:proofErr w:type="gramEnd"/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 педагогу!</w:t>
      </w:r>
    </w:p>
    <w:p w14:paraId="6D3FC463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 xml:space="preserve">Спасибо Вам большое за обучение и знание английского языка для наших детей! Они очень довольны обучением, с интересом идут на занятия! Благодарим нашего педагога Орлову Алену Владимировну! </w:t>
      </w:r>
    </w:p>
    <w:p w14:paraId="425DFFD4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Спасибо!</w:t>
      </w:r>
    </w:p>
    <w:p w14:paraId="2B2C459A" w14:textId="77777777" w:rsidR="0070451C" w:rsidRPr="00B45B36" w:rsidRDefault="0070451C" w:rsidP="0070451C">
      <w:pPr>
        <w:pStyle w:val="a3"/>
        <w:numPr>
          <w:ilvl w:val="0"/>
          <w:numId w:val="11"/>
        </w:numPr>
        <w:spacing w:line="300" w:lineRule="atLeast"/>
        <w:jc w:val="both"/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</w:pPr>
      <w:r w:rsidRPr="00B45B36">
        <w:rPr>
          <w:rFonts w:ascii="Times New Roman" w:eastAsia="Times New Roman" w:hAnsi="Times New Roman" w:cs="Times New Roman"/>
          <w:color w:val="202124"/>
          <w:spacing w:val="3"/>
          <w:sz w:val="26"/>
          <w:szCs w:val="26"/>
          <w:lang w:eastAsia="ru-RU"/>
        </w:rPr>
        <w:t>Замечательные образовательные кружки. Детям очень нравятся преподаватели. К Алене Владимировне ходим не первый год, очень довольны и дети, и мы – родители. С Алексеем Олеговичем познакомились с этого учебного года. Дети рады заниматься с таким открытым, умным, веселым и очень хорошим преподавателем. Спасибо им большое.</w:t>
      </w:r>
    </w:p>
    <w:p w14:paraId="5C76F9C3" w14:textId="77777777" w:rsidR="0070451C" w:rsidRPr="00B45B36" w:rsidRDefault="0070451C" w:rsidP="0070451C">
      <w:pPr>
        <w:rPr>
          <w:sz w:val="26"/>
          <w:szCs w:val="26"/>
        </w:rPr>
      </w:pPr>
    </w:p>
    <w:p w14:paraId="5B589F5B" w14:textId="77777777" w:rsidR="0070451C" w:rsidRPr="00B45B36" w:rsidRDefault="0070451C" w:rsidP="0070451C">
      <w:pPr>
        <w:ind w:firstLine="708"/>
        <w:rPr>
          <w:i/>
          <w:sz w:val="26"/>
          <w:szCs w:val="26"/>
        </w:rPr>
      </w:pPr>
      <w:r w:rsidRPr="00B45B36">
        <w:rPr>
          <w:i/>
          <w:sz w:val="26"/>
          <w:szCs w:val="26"/>
        </w:rPr>
        <w:t xml:space="preserve">*пунктуация и орфография </w:t>
      </w:r>
      <w:proofErr w:type="gramStart"/>
      <w:r w:rsidRPr="00B45B36">
        <w:rPr>
          <w:i/>
          <w:sz w:val="26"/>
          <w:szCs w:val="26"/>
        </w:rPr>
        <w:t>сохранены</w:t>
      </w:r>
      <w:proofErr w:type="gramEnd"/>
      <w:r w:rsidRPr="00B45B36">
        <w:rPr>
          <w:i/>
          <w:sz w:val="26"/>
          <w:szCs w:val="26"/>
        </w:rPr>
        <w:t>.</w:t>
      </w:r>
    </w:p>
    <w:p w14:paraId="71E64703" w14:textId="77777777" w:rsidR="00FC47C2" w:rsidRPr="00B45B36" w:rsidRDefault="00FC47C2" w:rsidP="002E0220">
      <w:pPr>
        <w:rPr>
          <w:sz w:val="26"/>
          <w:szCs w:val="26"/>
        </w:rPr>
      </w:pPr>
    </w:p>
    <w:p w14:paraId="2A3F3FF1" w14:textId="77777777" w:rsidR="002466A3" w:rsidRDefault="002466A3" w:rsidP="002E0220">
      <w:pPr>
        <w:rPr>
          <w:sz w:val="26"/>
          <w:szCs w:val="26"/>
        </w:rPr>
      </w:pPr>
    </w:p>
    <w:p w14:paraId="24A00EAD" w14:textId="77777777" w:rsidR="00BF37C1" w:rsidRDefault="00BF37C1" w:rsidP="002E0220">
      <w:pPr>
        <w:rPr>
          <w:sz w:val="26"/>
          <w:szCs w:val="26"/>
        </w:rPr>
      </w:pPr>
    </w:p>
    <w:p w14:paraId="60A0A7BA" w14:textId="00D707C6" w:rsidR="002466A3" w:rsidRPr="00B45B36" w:rsidRDefault="00177017" w:rsidP="002466A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F5526" w:rsidRPr="00B45B36">
        <w:rPr>
          <w:sz w:val="26"/>
          <w:szCs w:val="26"/>
        </w:rPr>
        <w:t>риложение 3</w:t>
      </w:r>
    </w:p>
    <w:p w14:paraId="0E4F6E87" w14:textId="77777777" w:rsidR="002466A3" w:rsidRPr="00B45B36" w:rsidRDefault="002466A3" w:rsidP="002466A3">
      <w:pPr>
        <w:jc w:val="right"/>
        <w:rPr>
          <w:sz w:val="26"/>
          <w:szCs w:val="26"/>
        </w:rPr>
      </w:pPr>
    </w:p>
    <w:p w14:paraId="56C87581" w14:textId="77777777" w:rsidR="00B45B36" w:rsidRDefault="002466A3" w:rsidP="002466A3">
      <w:pPr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 xml:space="preserve">Наиболее значимые победы </w:t>
      </w:r>
      <w:proofErr w:type="gramStart"/>
      <w:r w:rsidRPr="00B45B36">
        <w:rPr>
          <w:b/>
          <w:sz w:val="26"/>
          <w:szCs w:val="26"/>
        </w:rPr>
        <w:t>обучающихся</w:t>
      </w:r>
      <w:proofErr w:type="gramEnd"/>
      <w:r w:rsidRPr="00B45B36">
        <w:rPr>
          <w:b/>
          <w:sz w:val="26"/>
          <w:szCs w:val="26"/>
        </w:rPr>
        <w:t xml:space="preserve"> МОУ ДО «ГЦТТ» </w:t>
      </w:r>
    </w:p>
    <w:p w14:paraId="184FF05C" w14:textId="6350BA7D" w:rsidR="002466A3" w:rsidRDefault="002466A3" w:rsidP="002466A3">
      <w:pPr>
        <w:jc w:val="center"/>
        <w:rPr>
          <w:b/>
          <w:sz w:val="26"/>
          <w:szCs w:val="26"/>
        </w:rPr>
      </w:pPr>
      <w:r w:rsidRPr="00B45B36">
        <w:rPr>
          <w:b/>
          <w:sz w:val="26"/>
          <w:szCs w:val="26"/>
        </w:rPr>
        <w:t>в 2023-2024 учебном году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285"/>
        <w:gridCol w:w="2551"/>
        <w:gridCol w:w="1133"/>
        <w:gridCol w:w="6"/>
        <w:gridCol w:w="2972"/>
      </w:tblGrid>
      <w:tr w:rsidR="00B45B36" w:rsidRPr="00B45B36" w14:paraId="5452BC26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96C" w14:textId="77777777" w:rsidR="00B45B36" w:rsidRPr="00B45B36" w:rsidRDefault="00B45B36" w:rsidP="00B45B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5B36">
              <w:rPr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A67" w14:textId="77777777" w:rsidR="00B45B36" w:rsidRPr="00B45B36" w:rsidRDefault="00B45B36" w:rsidP="00B45B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5B36">
              <w:rPr>
                <w:b/>
                <w:bCs/>
                <w:color w:val="000000"/>
                <w:sz w:val="26"/>
                <w:szCs w:val="26"/>
              </w:rPr>
              <w:t>Номер приказа, организатор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6EA" w14:textId="77777777" w:rsidR="00B45B36" w:rsidRPr="00B45B36" w:rsidRDefault="00B45B36" w:rsidP="00B45B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45B36">
              <w:rPr>
                <w:b/>
                <w:bCs/>
                <w:color w:val="000000"/>
                <w:sz w:val="26"/>
                <w:szCs w:val="26"/>
              </w:rPr>
              <w:t>Результат (места,  лауреаты, дипломы)</w:t>
            </w:r>
          </w:p>
        </w:tc>
      </w:tr>
      <w:tr w:rsidR="00B45B36" w:rsidRPr="00B45B36" w14:paraId="40879821" w14:textId="77777777" w:rsidTr="00591E47">
        <w:trPr>
          <w:trHeight w:val="102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00A" w14:textId="77777777" w:rsidR="00B45B36" w:rsidRPr="00B45B36" w:rsidRDefault="00B45B36" w:rsidP="00B45B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B45B36">
              <w:rPr>
                <w:sz w:val="26"/>
                <w:szCs w:val="26"/>
              </w:rPr>
              <w:t>Результативное участие обучающихся в мероприятиях муниципального уровня</w:t>
            </w:r>
            <w:proofErr w:type="gramEnd"/>
          </w:p>
        </w:tc>
      </w:tr>
      <w:tr w:rsidR="00B45B36" w:rsidRPr="00B45B36" w14:paraId="5712ADE5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022E" w14:textId="77777777" w:rsidR="00B45B36" w:rsidRPr="00B45B36" w:rsidRDefault="00B45B36" w:rsidP="00B45B36">
            <w:pPr>
              <w:rPr>
                <w:iCs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Городская творческая лаборатория «Мой любимый мультипликационный герой»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34708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ДО мэрии города Ярославля  07.06.2024 № 01-05/533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F8B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Номинация «Мягкая игрушка, ткань» (возрастная категория 9-10 лет):</w:t>
            </w:r>
          </w:p>
          <w:p w14:paraId="28CC0A4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I место –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Бочарова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Анастасия,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Деришева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Лидия,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Пантюшина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Виктория,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Дитковская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Маргарита, Мудрая Ярослава</w:t>
            </w:r>
          </w:p>
          <w:p w14:paraId="36B338CF" w14:textId="77777777" w:rsidR="00B45B36" w:rsidRPr="00B45B36" w:rsidRDefault="00B45B36" w:rsidP="00B45B36">
            <w:pPr>
              <w:tabs>
                <w:tab w:val="left" w:pos="-142"/>
                <w:tab w:val="left" w:pos="0"/>
                <w:tab w:val="left" w:pos="284"/>
                <w:tab w:val="left" w:pos="1134"/>
              </w:tabs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Номинация «Изобразительное творчество» (возрастная категория 9-10 лет):</w:t>
            </w:r>
          </w:p>
          <w:p w14:paraId="14973013" w14:textId="77777777" w:rsidR="00B45B36" w:rsidRPr="00B45B36" w:rsidRDefault="00B45B36" w:rsidP="00B45B36">
            <w:pPr>
              <w:tabs>
                <w:tab w:val="left" w:pos="-142"/>
                <w:tab w:val="left" w:pos="0"/>
                <w:tab w:val="left" w:pos="284"/>
                <w:tab w:val="left" w:pos="1134"/>
              </w:tabs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III место – Мухин Сергей</w:t>
            </w:r>
          </w:p>
          <w:p w14:paraId="071BF85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</w:tr>
      <w:tr w:rsidR="00B45B36" w:rsidRPr="00B45B36" w14:paraId="32C57EFB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FBF1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Открытый  детский  и молодежный  фотоконкурс «</w:t>
            </w:r>
            <w:proofErr w:type="spellStart"/>
            <w:r w:rsidRPr="00B45B36">
              <w:rPr>
                <w:sz w:val="26"/>
                <w:szCs w:val="26"/>
              </w:rPr>
              <w:t>НеФормат</w:t>
            </w:r>
            <w:proofErr w:type="spellEnd"/>
            <w:r w:rsidRPr="00B45B36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B2BB833" w14:textId="77777777" w:rsidR="00EF09DA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</w:t>
            </w:r>
          </w:p>
          <w:p w14:paraId="34BF068C" w14:textId="77463A6A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</w:t>
            </w:r>
            <w:r w:rsidR="00EF09DA">
              <w:rPr>
                <w:color w:val="000000"/>
                <w:sz w:val="26"/>
                <w:szCs w:val="26"/>
              </w:rPr>
              <w:t>07</w:t>
            </w:r>
            <w:r w:rsidRPr="00B45B36">
              <w:rPr>
                <w:color w:val="000000"/>
                <w:sz w:val="26"/>
                <w:szCs w:val="26"/>
              </w:rPr>
              <w:t>.0</w:t>
            </w:r>
            <w:r w:rsidR="00EF09DA">
              <w:rPr>
                <w:color w:val="000000"/>
                <w:sz w:val="26"/>
                <w:szCs w:val="26"/>
              </w:rPr>
              <w:t xml:space="preserve">6. </w:t>
            </w:r>
            <w:r w:rsidRPr="00B45B36">
              <w:rPr>
                <w:color w:val="000000"/>
                <w:sz w:val="26"/>
                <w:szCs w:val="26"/>
              </w:rPr>
              <w:t>2024</w:t>
            </w:r>
          </w:p>
          <w:p w14:paraId="1F6AF2F8" w14:textId="237B40AE" w:rsidR="00B45B36" w:rsidRPr="00B45B36" w:rsidRDefault="00B45B36" w:rsidP="001123CE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№ 01-05/</w:t>
            </w:r>
            <w:r w:rsidR="001123CE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D0D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«Моя номинация»:</w:t>
            </w:r>
          </w:p>
          <w:p w14:paraId="12146DA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3-е место –</w:t>
            </w:r>
            <w:r w:rsidRPr="00B45B36">
              <w:rPr>
                <w:sz w:val="26"/>
                <w:szCs w:val="26"/>
              </w:rPr>
              <w:tab/>
            </w:r>
            <w:proofErr w:type="spellStart"/>
            <w:r w:rsidRPr="00B45B36">
              <w:rPr>
                <w:sz w:val="26"/>
                <w:szCs w:val="26"/>
              </w:rPr>
              <w:t>Симакина</w:t>
            </w:r>
            <w:proofErr w:type="spellEnd"/>
            <w:r w:rsidRPr="00B45B36">
              <w:rPr>
                <w:sz w:val="26"/>
                <w:szCs w:val="26"/>
              </w:rPr>
              <w:t xml:space="preserve">  Настасья </w:t>
            </w:r>
          </w:p>
          <w:p w14:paraId="34C052F3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 «Сплошная геометрия»:</w:t>
            </w:r>
          </w:p>
          <w:p w14:paraId="513B0A98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3-е место – </w:t>
            </w:r>
            <w:proofErr w:type="spellStart"/>
            <w:r w:rsidRPr="00B45B36">
              <w:rPr>
                <w:sz w:val="26"/>
                <w:szCs w:val="26"/>
              </w:rPr>
              <w:t>Симакину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Симакина</w:t>
            </w:r>
            <w:proofErr w:type="spellEnd"/>
            <w:r w:rsidRPr="00B45B36">
              <w:rPr>
                <w:sz w:val="26"/>
                <w:szCs w:val="26"/>
              </w:rPr>
              <w:t xml:space="preserve">  Настасья</w:t>
            </w:r>
          </w:p>
          <w:p w14:paraId="61124CA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«Господин оформитель»:</w:t>
            </w:r>
          </w:p>
          <w:p w14:paraId="1613579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1-е место – </w:t>
            </w:r>
            <w:proofErr w:type="spellStart"/>
            <w:r w:rsidRPr="00B45B36">
              <w:rPr>
                <w:sz w:val="26"/>
                <w:szCs w:val="26"/>
              </w:rPr>
              <w:t>Задворный</w:t>
            </w:r>
            <w:proofErr w:type="spellEnd"/>
            <w:r w:rsidRPr="00B45B36">
              <w:rPr>
                <w:sz w:val="26"/>
                <w:szCs w:val="26"/>
              </w:rPr>
              <w:t xml:space="preserve"> Григорий</w:t>
            </w:r>
          </w:p>
          <w:p w14:paraId="7F1338A7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2-е место – Данилова  Дарья </w:t>
            </w:r>
          </w:p>
          <w:p w14:paraId="1F715CD9" w14:textId="77777777" w:rsidR="00B45B36" w:rsidRPr="00B45B36" w:rsidRDefault="00B45B36" w:rsidP="00B45B36">
            <w:pPr>
              <w:contextualSpacing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«Пока все дома»:</w:t>
            </w:r>
          </w:p>
          <w:p w14:paraId="5B03C62D" w14:textId="77777777" w:rsidR="00B45B36" w:rsidRPr="00B45B36" w:rsidRDefault="00B45B36" w:rsidP="00B45B36">
            <w:pPr>
              <w:contextualSpacing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2-е место – Кобякова Варвара </w:t>
            </w:r>
          </w:p>
          <w:p w14:paraId="3AD681EB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 «За лучшее выполнение кейса от рекламного агентства «</w:t>
            </w:r>
            <w:proofErr w:type="spellStart"/>
            <w:r w:rsidRPr="00B45B36">
              <w:rPr>
                <w:sz w:val="26"/>
                <w:szCs w:val="26"/>
              </w:rPr>
              <w:t>ЗакаЗ</w:t>
            </w:r>
            <w:proofErr w:type="spellEnd"/>
            <w:r w:rsidRPr="00B45B36">
              <w:rPr>
                <w:sz w:val="26"/>
                <w:szCs w:val="26"/>
              </w:rPr>
              <w:t>»:</w:t>
            </w:r>
          </w:p>
          <w:p w14:paraId="5242D87B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– </w:t>
            </w:r>
            <w:proofErr w:type="spellStart"/>
            <w:r w:rsidRPr="00B45B36">
              <w:rPr>
                <w:sz w:val="26"/>
                <w:szCs w:val="26"/>
              </w:rPr>
              <w:t>Задворный</w:t>
            </w:r>
            <w:proofErr w:type="spellEnd"/>
            <w:r w:rsidRPr="00B45B36">
              <w:rPr>
                <w:sz w:val="26"/>
                <w:szCs w:val="26"/>
              </w:rPr>
              <w:t xml:space="preserve"> Григорий </w:t>
            </w:r>
          </w:p>
          <w:p w14:paraId="6977C4CB" w14:textId="77777777" w:rsidR="00B45B36" w:rsidRPr="00B45B36" w:rsidRDefault="00B45B36" w:rsidP="00B45B3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45B36" w:rsidRPr="00B45B36" w14:paraId="135E4F72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37DA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5"/>
            </w:tblGrid>
            <w:tr w:rsidR="00B45B36" w:rsidRPr="00B45B36" w14:paraId="471E5A21" w14:textId="77777777" w:rsidTr="00B45B36">
              <w:trPr>
                <w:trHeight w:val="266"/>
              </w:trPr>
              <w:tc>
                <w:tcPr>
                  <w:tcW w:w="4375" w:type="dxa"/>
                </w:tcPr>
                <w:p w14:paraId="265C89C7" w14:textId="77777777" w:rsidR="00B45B36" w:rsidRPr="00B45B36" w:rsidRDefault="00B45B36" w:rsidP="00B45B36">
                  <w:pPr>
                    <w:rPr>
                      <w:sz w:val="26"/>
                      <w:szCs w:val="26"/>
                    </w:rPr>
                  </w:pPr>
                  <w:r w:rsidRPr="00B45B36">
                    <w:rPr>
                      <w:sz w:val="26"/>
                      <w:szCs w:val="26"/>
                    </w:rPr>
                    <w:t xml:space="preserve">Городского </w:t>
                  </w:r>
                  <w:proofErr w:type="spellStart"/>
                  <w:r w:rsidRPr="00B45B36">
                    <w:rPr>
                      <w:sz w:val="26"/>
                      <w:szCs w:val="26"/>
                    </w:rPr>
                    <w:t>фотослета</w:t>
                  </w:r>
                  <w:proofErr w:type="spellEnd"/>
                  <w:r w:rsidRPr="00B45B36">
                    <w:rPr>
                      <w:sz w:val="26"/>
                      <w:szCs w:val="26"/>
                    </w:rPr>
                    <w:t xml:space="preserve"> «Фото! Творчество! Успех!» </w:t>
                  </w:r>
                </w:p>
              </w:tc>
            </w:tr>
          </w:tbl>
          <w:p w14:paraId="72747EB9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2E7E22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20.05.2024</w:t>
            </w:r>
          </w:p>
          <w:p w14:paraId="64A9D32A" w14:textId="035B798A" w:rsidR="00B45B36" w:rsidRPr="00B45B36" w:rsidRDefault="00B45B36" w:rsidP="00EF09DA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№ 01-05/</w:t>
            </w:r>
            <w:r w:rsidR="00EF09DA">
              <w:rPr>
                <w:color w:val="000000"/>
                <w:sz w:val="26"/>
                <w:szCs w:val="26"/>
              </w:rPr>
              <w:t>528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D2F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Номинация «Композиция», возрастная категория 15-18 лет: </w:t>
            </w:r>
          </w:p>
          <w:p w14:paraId="20A920D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II место – Щербакову Дарья Алексеевну</w:t>
            </w:r>
          </w:p>
        </w:tc>
      </w:tr>
      <w:tr w:rsidR="00B45B36" w:rsidRPr="00B45B36" w14:paraId="4354AF08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92B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Городской фотоконкурс «Профессии в лицах»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7C640F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23.03.2024</w:t>
            </w:r>
          </w:p>
          <w:p w14:paraId="01174F8C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№ 01-05/251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54E5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p w14:paraId="75ECC761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«Эмоции труда»:</w:t>
            </w:r>
          </w:p>
          <w:p w14:paraId="17A9D917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II  место - Петросян Алину</w:t>
            </w:r>
          </w:p>
          <w:p w14:paraId="69F9FCC7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p w14:paraId="36634BB0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 xml:space="preserve">Номинация "Стоп-кадр" </w:t>
            </w:r>
          </w:p>
          <w:p w14:paraId="1A5B804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место – Петросян Алина Михайловна</w:t>
            </w:r>
          </w:p>
        </w:tc>
      </w:tr>
      <w:tr w:rsidR="00B45B36" w:rsidRPr="00B45B36" w14:paraId="71B15D59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A930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>Открытый Чемпионат по разработке игр</w:t>
            </w:r>
          </w:p>
          <w:p w14:paraId="7A2663C3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DCE1B10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23.04.2024</w:t>
            </w:r>
          </w:p>
          <w:p w14:paraId="56F10BF4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№ 01-05/403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72F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Номинация «Гейм-дизайн в </w:t>
            </w:r>
            <w:proofErr w:type="spellStart"/>
            <w:r w:rsidRPr="00B45B36">
              <w:rPr>
                <w:sz w:val="26"/>
                <w:szCs w:val="26"/>
              </w:rPr>
              <w:t>Kodu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Game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Lab</w:t>
            </w:r>
            <w:proofErr w:type="spellEnd"/>
            <w:r w:rsidRPr="00B45B36">
              <w:rPr>
                <w:sz w:val="26"/>
                <w:szCs w:val="26"/>
              </w:rPr>
              <w:t xml:space="preserve">» </w:t>
            </w:r>
          </w:p>
          <w:p w14:paraId="409C74E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1 место – </w:t>
            </w:r>
            <w:proofErr w:type="spellStart"/>
            <w:r w:rsidRPr="00B45B36">
              <w:rPr>
                <w:sz w:val="26"/>
                <w:szCs w:val="26"/>
              </w:rPr>
              <w:t>Джалатов</w:t>
            </w:r>
            <w:proofErr w:type="spellEnd"/>
            <w:r w:rsidRPr="00B45B36">
              <w:rPr>
                <w:sz w:val="26"/>
                <w:szCs w:val="26"/>
              </w:rPr>
              <w:t xml:space="preserve"> Андрей Денисович </w:t>
            </w:r>
          </w:p>
          <w:p w14:paraId="4D3EB5A3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 место – Кислов Григорий Антонович </w:t>
            </w:r>
          </w:p>
          <w:p w14:paraId="79CB0C9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3 место – Козырева Мария Александровна </w:t>
            </w:r>
          </w:p>
          <w:p w14:paraId="7DB02AD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3 место – Сапогов Арсений Алексеевич </w:t>
            </w:r>
          </w:p>
          <w:p w14:paraId="6A697145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 </w:t>
            </w:r>
          </w:p>
          <w:p w14:paraId="6A2B5030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</w:t>
            </w:r>
            <w:proofErr w:type="spellStart"/>
            <w:r w:rsidRPr="00B45B36">
              <w:rPr>
                <w:sz w:val="26"/>
                <w:szCs w:val="26"/>
              </w:rPr>
              <w:t>Scratch</w:t>
            </w:r>
            <w:proofErr w:type="spellEnd"/>
            <w:r w:rsidRPr="00B45B36">
              <w:rPr>
                <w:sz w:val="26"/>
                <w:szCs w:val="26"/>
              </w:rPr>
              <w:t xml:space="preserve">-проект»  </w:t>
            </w:r>
          </w:p>
          <w:p w14:paraId="1AB01F6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место – Морозов Иван Алексеевич (НАШ)</w:t>
            </w:r>
          </w:p>
        </w:tc>
      </w:tr>
      <w:tr w:rsidR="00B45B36" w:rsidRPr="00B45B36" w14:paraId="0E8D6A6B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229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V городской конкурс «Музей в чемодане»: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D7772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14.05.2024</w:t>
            </w:r>
          </w:p>
          <w:p w14:paraId="660269F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 № 01-05/459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B9BE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II место – Киселёв Георгий, Веденеев Марк, Козлова Виктория</w:t>
            </w:r>
          </w:p>
        </w:tc>
      </w:tr>
      <w:tr w:rsidR="00B45B36" w:rsidRPr="00B45B36" w14:paraId="2D75E28A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4DC8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Конкурс декоративно прикладного творчества «Весеннее настроение. Мяу!»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0CD35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 </w:t>
            </w:r>
          </w:p>
          <w:p w14:paraId="78156B3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№01-01-08/27 от 01.04.2024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68BF851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528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2 место - Агеева Маргарита</w:t>
            </w:r>
          </w:p>
          <w:p w14:paraId="55049FD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3 место - Лунева София </w:t>
            </w:r>
          </w:p>
        </w:tc>
      </w:tr>
      <w:tr w:rsidR="00B45B36" w:rsidRPr="00B45B36" w14:paraId="65FA3F41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884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Ярославский шахматно-шашечный турнир</w:t>
            </w:r>
          </w:p>
          <w:p w14:paraId="43F8AB7D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5D7ADE2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</w:t>
            </w:r>
          </w:p>
          <w:p w14:paraId="2E3677E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22. 03.2024</w:t>
            </w:r>
          </w:p>
          <w:p w14:paraId="7AA32A6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 01-05/289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1F9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Направление шахматы, 9-10 лет:</w:t>
            </w:r>
          </w:p>
          <w:p w14:paraId="538CB4A8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2-е место - Мовсесян Артём </w:t>
            </w:r>
            <w:proofErr w:type="spellStart"/>
            <w:r w:rsidRPr="00B45B36">
              <w:rPr>
                <w:sz w:val="26"/>
                <w:szCs w:val="26"/>
              </w:rPr>
              <w:t>Вагнович</w:t>
            </w:r>
            <w:proofErr w:type="spellEnd"/>
            <w:r w:rsidRPr="00B45B36">
              <w:rPr>
                <w:sz w:val="26"/>
                <w:szCs w:val="26"/>
              </w:rPr>
              <w:t xml:space="preserve">. </w:t>
            </w:r>
          </w:p>
          <w:p w14:paraId="57FB7D14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</w:tc>
      </w:tr>
      <w:tr w:rsidR="00B45B36" w:rsidRPr="00B45B36" w14:paraId="2C5949CC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9C65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Городской творческий </w:t>
            </w:r>
          </w:p>
          <w:p w14:paraId="24D1AB3B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дистанционный конкурс «Мама – главный в мире человек». </w:t>
            </w:r>
          </w:p>
          <w:p w14:paraId="1AA2B66D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p w14:paraId="6F3D2BB7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p w14:paraId="18C30D8F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EBE704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26.01.2024 </w:t>
            </w:r>
            <w:r w:rsidRPr="00B45B36">
              <w:rPr>
                <w:sz w:val="26"/>
                <w:szCs w:val="26"/>
              </w:rPr>
              <w:t>№ 01-05/260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438B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Щербаков Даниил-1 место</w:t>
            </w:r>
          </w:p>
          <w:p w14:paraId="5ACE031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Салыкова</w:t>
            </w:r>
            <w:proofErr w:type="spellEnd"/>
            <w:r w:rsidRPr="00B45B36">
              <w:rPr>
                <w:sz w:val="26"/>
                <w:szCs w:val="26"/>
              </w:rPr>
              <w:t xml:space="preserve"> Кристина 3 место</w:t>
            </w:r>
          </w:p>
        </w:tc>
      </w:tr>
      <w:tr w:rsidR="00B45B36" w:rsidRPr="00B45B36" w14:paraId="496FB9E5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D2A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X</w:t>
            </w:r>
            <w:r w:rsidRPr="00B45B36">
              <w:rPr>
                <w:sz w:val="26"/>
                <w:szCs w:val="26"/>
                <w:lang w:val="en-US"/>
              </w:rPr>
              <w:t>I</w:t>
            </w:r>
            <w:r w:rsidRPr="00B45B36">
              <w:rPr>
                <w:sz w:val="26"/>
                <w:szCs w:val="26"/>
              </w:rPr>
              <w:t xml:space="preserve"> городские дни науки и 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B4F203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 19.01.2024 </w:t>
            </w:r>
            <w:r w:rsidRPr="00B45B36">
              <w:rPr>
                <w:sz w:val="26"/>
                <w:szCs w:val="26"/>
              </w:rPr>
              <w:t xml:space="preserve"> № 01-05/63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06F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Индивидуальное участие</w:t>
            </w:r>
          </w:p>
          <w:p w14:paraId="347FF62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proofErr w:type="gramStart"/>
            <w:r w:rsidRPr="00B45B36">
              <w:rPr>
                <w:sz w:val="26"/>
                <w:szCs w:val="26"/>
              </w:rPr>
              <w:t>Семейный</w:t>
            </w:r>
            <w:proofErr w:type="gramEnd"/>
            <w:r w:rsidRPr="00B45B36">
              <w:rPr>
                <w:sz w:val="26"/>
                <w:szCs w:val="26"/>
              </w:rPr>
              <w:t xml:space="preserve"> онлайн-конкурсе видеороликов «</w:t>
            </w:r>
            <w:proofErr w:type="spellStart"/>
            <w:r w:rsidRPr="00B45B36">
              <w:rPr>
                <w:sz w:val="26"/>
                <w:szCs w:val="26"/>
              </w:rPr>
              <w:t>ТехноЛАЙФХАК</w:t>
            </w:r>
            <w:proofErr w:type="spellEnd"/>
            <w:r w:rsidRPr="00B45B36">
              <w:rPr>
                <w:sz w:val="26"/>
                <w:szCs w:val="26"/>
              </w:rPr>
              <w:t>»</w:t>
            </w:r>
          </w:p>
          <w:p w14:paraId="2C13BCCB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место – Уткин Семён Алексеевич</w:t>
            </w:r>
          </w:p>
          <w:p w14:paraId="0C3E842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Четвертая городская онлайн-олимпиада по бионике «Бионика – наука величайших возможностей»</w:t>
            </w:r>
          </w:p>
          <w:p w14:paraId="55617050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место – Маслов Никита Александрович</w:t>
            </w:r>
          </w:p>
          <w:p w14:paraId="161E8F39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 место – Маслов Егор </w:t>
            </w:r>
            <w:r w:rsidRPr="00B45B36">
              <w:rPr>
                <w:sz w:val="26"/>
                <w:szCs w:val="26"/>
              </w:rPr>
              <w:lastRenderedPageBreak/>
              <w:t>Александрович</w:t>
            </w:r>
          </w:p>
          <w:p w14:paraId="2D692F3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место – Киселёв Георгий Андреевич</w:t>
            </w:r>
          </w:p>
          <w:p w14:paraId="3745ED1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Соревнования по работе с офисными продуктами «</w:t>
            </w:r>
            <w:proofErr w:type="spellStart"/>
            <w:r w:rsidRPr="00B45B36">
              <w:rPr>
                <w:sz w:val="26"/>
                <w:szCs w:val="26"/>
              </w:rPr>
              <w:t>Операционка</w:t>
            </w:r>
            <w:proofErr w:type="spellEnd"/>
            <w:r w:rsidRPr="00B45B36">
              <w:rPr>
                <w:sz w:val="26"/>
                <w:szCs w:val="26"/>
              </w:rPr>
              <w:t xml:space="preserve">» </w:t>
            </w:r>
          </w:p>
          <w:p w14:paraId="10A61C9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возрастная категория 13-15 лет:</w:t>
            </w:r>
          </w:p>
          <w:p w14:paraId="4FA4C43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1 место – Татаринов Егор Олегович</w:t>
            </w:r>
          </w:p>
          <w:p w14:paraId="7F097F79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Соревнования по </w:t>
            </w:r>
            <w:proofErr w:type="spellStart"/>
            <w:r w:rsidRPr="00B45B36">
              <w:rPr>
                <w:sz w:val="26"/>
                <w:szCs w:val="26"/>
              </w:rPr>
              <w:t>лего</w:t>
            </w:r>
            <w:proofErr w:type="spellEnd"/>
            <w:r w:rsidRPr="00B45B36">
              <w:rPr>
                <w:sz w:val="26"/>
                <w:szCs w:val="26"/>
              </w:rPr>
              <w:t>-конструированию «</w:t>
            </w:r>
            <w:proofErr w:type="spellStart"/>
            <w:r w:rsidRPr="00B45B36">
              <w:rPr>
                <w:sz w:val="26"/>
                <w:szCs w:val="26"/>
              </w:rPr>
              <w:t>Lego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Party</w:t>
            </w:r>
            <w:proofErr w:type="spellEnd"/>
            <w:r w:rsidRPr="00B45B36">
              <w:rPr>
                <w:sz w:val="26"/>
                <w:szCs w:val="26"/>
              </w:rPr>
              <w:t>»</w:t>
            </w:r>
          </w:p>
          <w:p w14:paraId="2A6C35F3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возрастная категория 7-9 лет:</w:t>
            </w:r>
          </w:p>
          <w:p w14:paraId="145E81D3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место – Уткин Семён Алексеевич</w:t>
            </w:r>
          </w:p>
          <w:p w14:paraId="08A72744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Командное участие</w:t>
            </w:r>
          </w:p>
          <w:p w14:paraId="0F9A043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Соревнования по </w:t>
            </w:r>
            <w:proofErr w:type="spellStart"/>
            <w:r w:rsidRPr="00B45B36">
              <w:rPr>
                <w:sz w:val="26"/>
                <w:szCs w:val="26"/>
              </w:rPr>
              <w:t>лего</w:t>
            </w:r>
            <w:proofErr w:type="spellEnd"/>
            <w:r w:rsidRPr="00B45B36">
              <w:rPr>
                <w:sz w:val="26"/>
                <w:szCs w:val="26"/>
              </w:rPr>
              <w:t>-конструированию «</w:t>
            </w:r>
            <w:proofErr w:type="spellStart"/>
            <w:r w:rsidRPr="00B45B36">
              <w:rPr>
                <w:sz w:val="26"/>
                <w:szCs w:val="26"/>
              </w:rPr>
              <w:t>Lego</w:t>
            </w:r>
            <w:proofErr w:type="spell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Party</w:t>
            </w:r>
            <w:proofErr w:type="spellEnd"/>
            <w:r w:rsidRPr="00B45B36">
              <w:rPr>
                <w:sz w:val="26"/>
                <w:szCs w:val="26"/>
              </w:rPr>
              <w:t>»</w:t>
            </w:r>
          </w:p>
          <w:p w14:paraId="22A17C44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2 место – Муниципальное образовательное учреждение дополнительного образования «Городской центр технического творчества»</w:t>
            </w:r>
          </w:p>
          <w:p w14:paraId="282909F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</w:tr>
      <w:tr w:rsidR="00B45B36" w:rsidRPr="00B45B36" w14:paraId="09436BD0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6161" w14:textId="77777777" w:rsidR="00B45B36" w:rsidRPr="00B45B36" w:rsidRDefault="00B45B36" w:rsidP="00B45B36">
            <w:pPr>
              <w:rPr>
                <w:iCs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lastRenderedPageBreak/>
              <w:t>Открытый фестиваль-конкурс</w:t>
            </w:r>
          </w:p>
          <w:p w14:paraId="2713A241" w14:textId="77777777" w:rsidR="00B45B36" w:rsidRPr="00B45B36" w:rsidRDefault="00B45B36" w:rsidP="00B45B36">
            <w:pPr>
              <w:rPr>
                <w:iCs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 xml:space="preserve">детско-юношеского художественного творчества детей, подростков, юношества </w:t>
            </w:r>
            <w:proofErr w:type="gramStart"/>
            <w:r w:rsidRPr="00B45B36">
              <w:rPr>
                <w:iCs/>
                <w:sz w:val="26"/>
                <w:szCs w:val="26"/>
              </w:rPr>
              <w:t>с</w:t>
            </w:r>
            <w:proofErr w:type="gramEnd"/>
          </w:p>
          <w:p w14:paraId="37444D30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ограниченными возможностями здоровья «Стремление к звёздам».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FF6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i/>
                <w:sz w:val="26"/>
                <w:szCs w:val="26"/>
              </w:rPr>
              <w:t xml:space="preserve"> </w:t>
            </w:r>
            <w:r w:rsidRPr="00B45B36">
              <w:rPr>
                <w:color w:val="000000"/>
                <w:sz w:val="26"/>
                <w:szCs w:val="26"/>
              </w:rPr>
              <w:t>ДО мэрии города Ярославля 12.03.2024</w:t>
            </w:r>
          </w:p>
          <w:p w14:paraId="2EC011DF" w14:textId="77777777" w:rsidR="00B45B36" w:rsidRPr="00B45B36" w:rsidRDefault="00B45B36" w:rsidP="00B45B36">
            <w:pPr>
              <w:rPr>
                <w:i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 01-05/246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0B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Политова Ксения – 1 место</w:t>
            </w:r>
          </w:p>
        </w:tc>
      </w:tr>
      <w:tr w:rsidR="00B45B36" w:rsidRPr="00B45B36" w14:paraId="52E4A3E5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AEAD" w14:textId="77777777" w:rsidR="00B45B36" w:rsidRPr="00B45B36" w:rsidRDefault="00B45B36" w:rsidP="00B45B36">
            <w:pPr>
              <w:rPr>
                <w:iCs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Городской творческий</w:t>
            </w:r>
          </w:p>
          <w:p w14:paraId="5BB911D1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дистанционный конкурс «Мама – главный в мире человек».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593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14.03.2024</w:t>
            </w:r>
          </w:p>
          <w:p w14:paraId="5D84681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 01-05/260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3B9A6E1C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F8A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Щербаков Даниил – 1 место</w:t>
            </w:r>
          </w:p>
          <w:p w14:paraId="5815AEE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45B36">
              <w:rPr>
                <w:color w:val="000000"/>
                <w:sz w:val="26"/>
                <w:szCs w:val="26"/>
              </w:rPr>
              <w:t>Салыкова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Кристина – 3 место</w:t>
            </w:r>
          </w:p>
        </w:tc>
      </w:tr>
      <w:tr w:rsidR="00B45B36" w:rsidRPr="00B45B36" w14:paraId="7DF4FACE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7451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Городской дистанционный конкурс «Книжные истории - 2024»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FF0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06.03.2024 № 01-05/223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75865A7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D74F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Мухин Сергей </w:t>
            </w:r>
            <w:proofErr w:type="gramStart"/>
            <w:r w:rsidRPr="00B45B36">
              <w:rPr>
                <w:color w:val="000000"/>
                <w:sz w:val="26"/>
                <w:szCs w:val="26"/>
              </w:rPr>
              <w:t>–л</w:t>
            </w:r>
            <w:proofErr w:type="gramEnd"/>
            <w:r w:rsidRPr="00B45B36">
              <w:rPr>
                <w:color w:val="000000"/>
                <w:sz w:val="26"/>
                <w:szCs w:val="26"/>
              </w:rPr>
              <w:t>ауреат 3 степени</w:t>
            </w:r>
          </w:p>
          <w:p w14:paraId="31D5B53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Ковалева Василиса </w:t>
            </w:r>
            <w:proofErr w:type="gramStart"/>
            <w:r w:rsidRPr="00B45B36">
              <w:rPr>
                <w:color w:val="000000"/>
                <w:sz w:val="26"/>
                <w:szCs w:val="26"/>
              </w:rPr>
              <w:t>-л</w:t>
            </w:r>
            <w:proofErr w:type="gramEnd"/>
            <w:r w:rsidRPr="00B45B36">
              <w:rPr>
                <w:color w:val="000000"/>
                <w:sz w:val="26"/>
                <w:szCs w:val="26"/>
              </w:rPr>
              <w:t>ауреат 1 степени</w:t>
            </w:r>
          </w:p>
          <w:p w14:paraId="6E95A557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45B36">
              <w:rPr>
                <w:color w:val="000000"/>
                <w:sz w:val="26"/>
                <w:szCs w:val="26"/>
              </w:rPr>
              <w:t>Деришева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Лидия - дипломант 1 степени</w:t>
            </w:r>
          </w:p>
        </w:tc>
      </w:tr>
      <w:tr w:rsidR="00B45B36" w:rsidRPr="00B45B36" w14:paraId="1A69A486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6A8F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Городской дистанционный  </w:t>
            </w:r>
            <w:proofErr w:type="spellStart"/>
            <w:r w:rsidRPr="00B45B36">
              <w:rPr>
                <w:sz w:val="26"/>
                <w:szCs w:val="26"/>
              </w:rPr>
              <w:t>профориентационный</w:t>
            </w:r>
            <w:proofErr w:type="spellEnd"/>
            <w:r w:rsidRPr="00B45B36">
              <w:rPr>
                <w:sz w:val="26"/>
                <w:szCs w:val="26"/>
              </w:rPr>
              <w:t xml:space="preserve"> конкурс «Будущее время поколения Z»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2C5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</w:t>
            </w:r>
          </w:p>
          <w:p w14:paraId="0ACE236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06.03.2024</w:t>
            </w:r>
          </w:p>
          <w:p w14:paraId="213114C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 01-05/221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523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номинация «Художественное творчество» в возрастной категории 9-12 лет: </w:t>
            </w:r>
          </w:p>
          <w:p w14:paraId="1519D0BD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III место – </w:t>
            </w:r>
            <w:proofErr w:type="spellStart"/>
            <w:r w:rsidRPr="00B45B36">
              <w:rPr>
                <w:sz w:val="26"/>
                <w:szCs w:val="26"/>
              </w:rPr>
              <w:t>Бокарева</w:t>
            </w:r>
            <w:proofErr w:type="spellEnd"/>
            <w:r w:rsidRPr="00B45B36">
              <w:rPr>
                <w:sz w:val="26"/>
                <w:szCs w:val="26"/>
              </w:rPr>
              <w:t xml:space="preserve"> Мария Александровна </w:t>
            </w:r>
          </w:p>
        </w:tc>
      </w:tr>
      <w:tr w:rsidR="00B45B36" w:rsidRPr="00B45B36" w14:paraId="16D9D572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758E" w14:textId="77777777" w:rsidR="00B45B36" w:rsidRPr="00B45B36" w:rsidRDefault="00B45B36" w:rsidP="00B45B36">
            <w:pPr>
              <w:rPr>
                <w:iCs/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lastRenderedPageBreak/>
              <w:t>Городской конкурс-выставка декоративно-прикладного творчества</w:t>
            </w:r>
          </w:p>
          <w:p w14:paraId="6E7FB05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«Новогодняя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A937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12.01.2024 № 01-05/17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7D1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proofErr w:type="spellStart"/>
            <w:r w:rsidRPr="00B45B36">
              <w:rPr>
                <w:color w:val="000000"/>
                <w:sz w:val="26"/>
                <w:szCs w:val="26"/>
              </w:rPr>
              <w:t>Кисляткина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Карина – 2 место</w:t>
            </w:r>
          </w:p>
        </w:tc>
      </w:tr>
      <w:tr w:rsidR="00B45B36" w:rsidRPr="00B45B36" w14:paraId="2D3122C4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3F5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Городской творческий конкурс «Мой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FC84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22.09.2023 № 01-05/17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119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Лебедева Мария - приз зрительский симпатий</w:t>
            </w:r>
          </w:p>
          <w:p w14:paraId="026BC70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Лапин Георгий- 2 место</w:t>
            </w:r>
          </w:p>
          <w:p w14:paraId="7BBFD95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Моругина</w:t>
            </w:r>
            <w:proofErr w:type="spellEnd"/>
            <w:r w:rsidRPr="00B45B36">
              <w:rPr>
                <w:sz w:val="26"/>
                <w:szCs w:val="26"/>
              </w:rPr>
              <w:t xml:space="preserve"> Элина – 2  место</w:t>
            </w:r>
          </w:p>
          <w:p w14:paraId="0A02EC55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Дьяков Евгений – 1 место</w:t>
            </w:r>
          </w:p>
        </w:tc>
      </w:tr>
      <w:tr w:rsidR="00B45B36" w:rsidRPr="00B45B36" w14:paraId="0E91395D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8149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Городской инклюзивный фестиваль «Я - на коне! Семейный приз».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9D51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11.12.2023 № 01-05/1251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4FA3176C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72C2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диплом за победу в номинации «Самая активная семья» - семья Угрюмовых; </w:t>
            </w:r>
          </w:p>
          <w:p w14:paraId="5E2D653A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диплом за победу в номинации «Самая стильная семья» - семья Политовых</w:t>
            </w:r>
          </w:p>
        </w:tc>
      </w:tr>
      <w:tr w:rsidR="00B45B36" w:rsidRPr="00B45B36" w14:paraId="33DF0EEF" w14:textId="77777777" w:rsidTr="00591E47">
        <w:trPr>
          <w:trHeight w:val="41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6FB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Городской экологический фестиваль творчества «Земля – наш общий дом»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8B8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11.12.2023 № 01-05/1198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72B9C854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3C3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2 мест</w:t>
            </w:r>
            <w:proofErr w:type="gramStart"/>
            <w:r w:rsidRPr="00B45B36">
              <w:rPr>
                <w:color w:val="000000"/>
                <w:sz w:val="26"/>
                <w:szCs w:val="26"/>
              </w:rPr>
              <w:t>о-</w:t>
            </w:r>
            <w:proofErr w:type="gramEnd"/>
            <w:r w:rsidRPr="00B45B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Упадышева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Мария </w:t>
            </w:r>
          </w:p>
        </w:tc>
      </w:tr>
      <w:tr w:rsidR="00B45B36" w:rsidRPr="00B45B36" w14:paraId="440435F2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BCB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Городской конкурс работы с тканью «Чарующий мир»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B24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28.03.2024</w:t>
            </w:r>
          </w:p>
          <w:p w14:paraId="3F97682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№ 01-05/333</w:t>
            </w:r>
          </w:p>
          <w:p w14:paraId="2E83342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68E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1 место - Давыдова Алла </w:t>
            </w:r>
          </w:p>
          <w:p w14:paraId="0547505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2 место – Кондратьева Марина</w:t>
            </w:r>
          </w:p>
          <w:p w14:paraId="1BE230BD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2 место - Ковалева Василиса,</w:t>
            </w:r>
          </w:p>
          <w:p w14:paraId="4F74844C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ab/>
              <w:t xml:space="preserve"> </w:t>
            </w:r>
          </w:p>
        </w:tc>
      </w:tr>
      <w:tr w:rsidR="00B45B36" w:rsidRPr="00B45B36" w14:paraId="6951A5F2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52B0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iCs/>
                <w:sz w:val="26"/>
                <w:szCs w:val="26"/>
              </w:rPr>
              <w:t>II городской дистанционный конкурс изобразительного творчества с использованием нетрадиционных техник рисования «Волшебный мир цвета и красок».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189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20.12.2023 № 01-05/1235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5C8FD716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4C9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1 место  - Давыдова Алла </w:t>
            </w:r>
          </w:p>
          <w:p w14:paraId="1EF648C0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3 место -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Упадышева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Мария </w:t>
            </w:r>
          </w:p>
        </w:tc>
      </w:tr>
      <w:tr w:rsidR="00B45B36" w:rsidRPr="00B45B36" w14:paraId="0E3EDB53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81797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Городской конкурс художественного моделирования</w:t>
            </w:r>
          </w:p>
          <w:p w14:paraId="5A8E0486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«Творчество через Технологии»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6E8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ДО мэрии города Ярославля  10.11.2023 № 01-05/1083</w:t>
            </w:r>
            <w:r w:rsidRPr="00B45B36">
              <w:rPr>
                <w:color w:val="000000"/>
                <w:sz w:val="26"/>
                <w:szCs w:val="26"/>
              </w:rPr>
              <w:tab/>
            </w:r>
          </w:p>
          <w:p w14:paraId="49AC454C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46CE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2 место - Николаев Вячеслав </w:t>
            </w:r>
          </w:p>
          <w:p w14:paraId="0D0830A5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3 место -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Тюшкова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Анастасия </w:t>
            </w:r>
          </w:p>
        </w:tc>
      </w:tr>
      <w:tr w:rsidR="00B45B36" w:rsidRPr="00B45B36" w14:paraId="76B433AE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A72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Городской дистанционный творческий конкурс «Подарок бабушке и дедушке»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CFF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 </w:t>
            </w:r>
          </w:p>
          <w:p w14:paraId="613B610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7.11.23 № 01-05/1063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91B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 xml:space="preserve">3 место - </w:t>
            </w:r>
            <w:proofErr w:type="spellStart"/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Дъяков</w:t>
            </w:r>
            <w:proofErr w:type="spellEnd"/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 xml:space="preserve"> Евгений – 3 место </w:t>
            </w:r>
          </w:p>
        </w:tc>
      </w:tr>
      <w:tr w:rsidR="00B45B36" w:rsidRPr="00B45B36" w14:paraId="5F5FE65F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F935E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Городской конкурс - выставка «Юннат»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726A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   </w:t>
            </w: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21.09.23 № 01-05/923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0A53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3 мест</w:t>
            </w:r>
            <w:proofErr w:type="gramStart"/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B45B36">
              <w:rPr>
                <w:color w:val="000000"/>
                <w:sz w:val="26"/>
                <w:szCs w:val="26"/>
                <w:shd w:val="clear" w:color="auto" w:fill="FFFFFF"/>
              </w:rPr>
              <w:t xml:space="preserve"> Маслов Егор  </w:t>
            </w:r>
          </w:p>
        </w:tc>
      </w:tr>
      <w:tr w:rsidR="00B45B36" w:rsidRPr="00B45B36" w14:paraId="598264C4" w14:textId="77777777" w:rsidTr="00591E47">
        <w:trPr>
          <w:trHeight w:val="10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AAA4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>Городской</w:t>
            </w:r>
          </w:p>
          <w:p w14:paraId="43405781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дистанционный конкурс </w:t>
            </w:r>
            <w:proofErr w:type="gramStart"/>
            <w:r w:rsidRPr="00B45B36">
              <w:rPr>
                <w:sz w:val="26"/>
                <w:szCs w:val="26"/>
              </w:rPr>
              <w:t>визуального</w:t>
            </w:r>
            <w:proofErr w:type="gramEnd"/>
          </w:p>
          <w:p w14:paraId="1669C88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семейного творчества «Мы»</w:t>
            </w:r>
          </w:p>
          <w:p w14:paraId="733DD221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30F4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 </w:t>
            </w:r>
            <w:r w:rsidRPr="00B45B36">
              <w:rPr>
                <w:color w:val="000000"/>
                <w:sz w:val="26"/>
                <w:szCs w:val="26"/>
              </w:rPr>
              <w:t xml:space="preserve">ДО мэрии города Ярославля   </w:t>
            </w:r>
            <w:r w:rsidRPr="00B45B36">
              <w:rPr>
                <w:sz w:val="26"/>
                <w:szCs w:val="26"/>
              </w:rPr>
              <w:t>03.10.23 № 01-05/955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8F2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1 место – семья </w:t>
            </w:r>
            <w:proofErr w:type="spellStart"/>
            <w:r w:rsidRPr="00B45B36">
              <w:rPr>
                <w:sz w:val="26"/>
                <w:szCs w:val="26"/>
              </w:rPr>
              <w:t>Подвинцевых</w:t>
            </w:r>
            <w:proofErr w:type="spellEnd"/>
          </w:p>
          <w:p w14:paraId="034ED09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3 место – семья Масловых (номинация «Мы семья»)</w:t>
            </w:r>
          </w:p>
          <w:p w14:paraId="01A61C09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3 место – семья Масловых (номинация «наша </w:t>
            </w:r>
            <w:proofErr w:type="spellStart"/>
            <w:r w:rsidRPr="00B45B36">
              <w:rPr>
                <w:sz w:val="26"/>
                <w:szCs w:val="26"/>
              </w:rPr>
              <w:t>Ярославия</w:t>
            </w:r>
            <w:proofErr w:type="spellEnd"/>
            <w:r w:rsidRPr="00B45B36">
              <w:rPr>
                <w:sz w:val="26"/>
                <w:szCs w:val="26"/>
              </w:rPr>
              <w:t>»)</w:t>
            </w:r>
          </w:p>
          <w:p w14:paraId="5C8E488E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2 место – семья </w:t>
            </w:r>
            <w:proofErr w:type="spellStart"/>
            <w:r w:rsidRPr="00B45B36">
              <w:rPr>
                <w:sz w:val="26"/>
                <w:szCs w:val="26"/>
              </w:rPr>
              <w:t>Обичкиных</w:t>
            </w:r>
            <w:proofErr w:type="spellEnd"/>
          </w:p>
        </w:tc>
      </w:tr>
      <w:tr w:rsidR="00B45B36" w:rsidRPr="00B45B36" w14:paraId="6870E9BD" w14:textId="77777777" w:rsidTr="00591E47">
        <w:trPr>
          <w:trHeight w:val="102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A398" w14:textId="033FB89B" w:rsidR="00B45B36" w:rsidRPr="00B45B36" w:rsidRDefault="00B45B36" w:rsidP="00B45B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B45B36">
              <w:rPr>
                <w:sz w:val="26"/>
                <w:szCs w:val="26"/>
              </w:rPr>
              <w:t xml:space="preserve">Результативное участие обучающихся в мероприятиях </w:t>
            </w:r>
            <w:r w:rsidR="002B0287">
              <w:rPr>
                <w:sz w:val="26"/>
                <w:szCs w:val="26"/>
              </w:rPr>
              <w:t xml:space="preserve">международного, </w:t>
            </w:r>
            <w:r w:rsidRPr="00B45B36">
              <w:rPr>
                <w:sz w:val="26"/>
                <w:szCs w:val="26"/>
              </w:rPr>
              <w:t>федерального и регионального уровня</w:t>
            </w:r>
            <w:proofErr w:type="gramEnd"/>
          </w:p>
        </w:tc>
      </w:tr>
      <w:tr w:rsidR="002B0287" w:rsidRPr="00B45B36" w14:paraId="22D7489F" w14:textId="272124A0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55DF" w14:textId="4CA9DFCC" w:rsidR="002B0287" w:rsidRDefault="002B0287" w:rsidP="00B45B36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Пичугин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Фёдор</w:t>
            </w:r>
          </w:p>
        </w:tc>
        <w:tc>
          <w:tcPr>
            <w:tcW w:w="39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D0F4" w14:textId="77777777" w:rsidR="002B0287" w:rsidRDefault="002B0287" w:rsidP="00B45B36">
            <w:pPr>
              <w:jc w:val="center"/>
              <w:rPr>
                <w:sz w:val="26"/>
                <w:szCs w:val="26"/>
              </w:rPr>
            </w:pPr>
          </w:p>
          <w:p w14:paraId="2F6092F7" w14:textId="77777777" w:rsidR="002B0287" w:rsidRPr="002B0287" w:rsidRDefault="002B0287" w:rsidP="002B0287">
            <w:pPr>
              <w:jc w:val="center"/>
              <w:rPr>
                <w:sz w:val="26"/>
                <w:szCs w:val="26"/>
              </w:rPr>
            </w:pPr>
            <w:r w:rsidRPr="002B0287">
              <w:rPr>
                <w:sz w:val="26"/>
                <w:szCs w:val="26"/>
              </w:rPr>
              <w:t xml:space="preserve">Международные соревнования среди юниоров "Гран-При России" по стендовому судомоделизму (модели категории С),  г. Москва. </w:t>
            </w:r>
          </w:p>
          <w:p w14:paraId="715DBDD7" w14:textId="77777777" w:rsidR="002B0287" w:rsidRDefault="002B0287" w:rsidP="00B45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E60" w14:textId="53660406" w:rsidR="002B0287" w:rsidRDefault="002B0287" w:rsidP="00B45B36">
            <w:pPr>
              <w:jc w:val="center"/>
              <w:rPr>
                <w:sz w:val="26"/>
                <w:szCs w:val="26"/>
              </w:rPr>
            </w:pPr>
            <w:r w:rsidRPr="002B0287">
              <w:rPr>
                <w:sz w:val="26"/>
                <w:szCs w:val="26"/>
              </w:rPr>
              <w:t>С6ю</w:t>
            </w:r>
            <w:r>
              <w:rPr>
                <w:sz w:val="26"/>
                <w:szCs w:val="26"/>
              </w:rPr>
              <w:t>- 1 место</w:t>
            </w:r>
          </w:p>
        </w:tc>
      </w:tr>
      <w:tr w:rsidR="002B0287" w:rsidRPr="00B45B36" w14:paraId="220E4E6C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EE6A" w14:textId="2BFB710C" w:rsidR="002B0287" w:rsidRDefault="002B0287" w:rsidP="00B45B36">
            <w:pPr>
              <w:jc w:val="center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Мазитов</w:t>
            </w:r>
            <w:proofErr w:type="spellEnd"/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Андрей</w:t>
            </w:r>
          </w:p>
        </w:tc>
        <w:tc>
          <w:tcPr>
            <w:tcW w:w="39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05B1" w14:textId="77777777" w:rsidR="002B0287" w:rsidRDefault="002B0287" w:rsidP="00B45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1F16" w14:textId="666CB596" w:rsidR="002B0287" w:rsidRDefault="002B0287" w:rsidP="002B0287">
            <w:pPr>
              <w:jc w:val="center"/>
              <w:rPr>
                <w:sz w:val="26"/>
                <w:szCs w:val="26"/>
              </w:rPr>
            </w:pPr>
            <w:r w:rsidRPr="002B0287">
              <w:rPr>
                <w:sz w:val="26"/>
                <w:szCs w:val="26"/>
              </w:rPr>
              <w:t>С6ю</w:t>
            </w:r>
            <w:r>
              <w:rPr>
                <w:sz w:val="26"/>
                <w:szCs w:val="26"/>
              </w:rPr>
              <w:t>- 2 место</w:t>
            </w:r>
          </w:p>
        </w:tc>
      </w:tr>
      <w:tr w:rsidR="00B45B36" w:rsidRPr="00B45B36" w14:paraId="59E6B1A4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EAAD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Команда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МОУ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B45B36">
              <w:rPr>
                <w:sz w:val="26"/>
                <w:szCs w:val="26"/>
              </w:rPr>
              <w:t>ДО</w:t>
            </w:r>
            <w:proofErr w:type="gramEnd"/>
          </w:p>
          <w:p w14:paraId="4D0EC1B8" w14:textId="77777777" w:rsidR="00B45B36" w:rsidRPr="00B45B36" w:rsidRDefault="00B45B36" w:rsidP="00B45B36">
            <w:pPr>
              <w:pStyle w:val="TableParagrap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«ГЦТТ»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A2A85A3" w14:textId="77777777" w:rsidR="00B45B36" w:rsidRPr="00B45B36" w:rsidRDefault="00B45B36" w:rsidP="00B45B36">
            <w:pPr>
              <w:pStyle w:val="TableParagraph"/>
              <w:spacing w:before="186"/>
              <w:ind w:right="547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Чемпионат России 2023 по судомодельному спорту в</w:t>
            </w:r>
            <w:r w:rsidRPr="00B45B36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классах</w:t>
            </w:r>
            <w:r w:rsidRPr="00B45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моделей</w:t>
            </w:r>
            <w:r w:rsidRPr="00B45B36">
              <w:rPr>
                <w:b/>
                <w:spacing w:val="59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категории</w:t>
            </w:r>
            <w:r w:rsidRPr="00B45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«С»</w:t>
            </w:r>
          </w:p>
          <w:p w14:paraId="5C55973A" w14:textId="77777777" w:rsidR="00B45B36" w:rsidRPr="00B45B36" w:rsidRDefault="00B45B36" w:rsidP="00B45B36">
            <w:pPr>
              <w:pStyle w:val="TableParagraph"/>
              <w:spacing w:before="186"/>
              <w:ind w:right="547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город-герой</w:t>
            </w:r>
          </w:p>
          <w:p w14:paraId="5A97842E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highlight w:val="yellow"/>
              </w:rPr>
            </w:pPr>
            <w:r w:rsidRPr="00B45B36">
              <w:rPr>
                <w:b/>
                <w:sz w:val="26"/>
                <w:szCs w:val="26"/>
              </w:rPr>
              <w:t xml:space="preserve">               Новороссийск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B913" w14:textId="77777777" w:rsidR="00B45B36" w:rsidRPr="00B45B36" w:rsidRDefault="00B45B36" w:rsidP="00B45B36">
            <w:pPr>
              <w:pStyle w:val="TableParagraph"/>
              <w:ind w:right="208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- 3 командное место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Чемпионат России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по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судомоделизму,</w:t>
            </w:r>
            <w:r w:rsidRPr="00B45B36">
              <w:rPr>
                <w:spacing w:val="4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2023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г.</w:t>
            </w:r>
          </w:p>
        </w:tc>
      </w:tr>
      <w:tr w:rsidR="00B45B36" w:rsidRPr="00B45B36" w14:paraId="3301FC00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D313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Пичугин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Фёдор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6338FF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7837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чемпион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России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</w:t>
            </w:r>
          </w:p>
          <w:p w14:paraId="20A69DD7" w14:textId="77777777" w:rsidR="00B45B36" w:rsidRPr="00B45B36" w:rsidRDefault="00B45B36" w:rsidP="00B45B36">
            <w:pPr>
              <w:pStyle w:val="TableParagraph"/>
              <w:spacing w:line="270" w:lineRule="atLeast"/>
              <w:ind w:right="505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серебряный призёр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России</w:t>
            </w:r>
            <w:r w:rsidRPr="00B45B36">
              <w:rPr>
                <w:spacing w:val="-9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9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С6-ВЮ</w:t>
            </w:r>
          </w:p>
        </w:tc>
      </w:tr>
      <w:tr w:rsidR="00B45B36" w:rsidRPr="00B45B36" w14:paraId="179AAEB0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5CFF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Мазитов</w:t>
            </w:r>
            <w:proofErr w:type="spellEnd"/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Андрей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558A09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6E96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бронзовый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призёр</w:t>
            </w:r>
          </w:p>
          <w:p w14:paraId="73A838DF" w14:textId="77777777" w:rsidR="00B45B36" w:rsidRPr="00B45B36" w:rsidRDefault="00B45B36" w:rsidP="00B45B36">
            <w:pPr>
              <w:pStyle w:val="TableParagraph"/>
              <w:spacing w:line="270" w:lineRule="atLeast"/>
              <w:ind w:right="208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чемпионата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России,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С6-ВЮ</w:t>
            </w:r>
          </w:p>
        </w:tc>
      </w:tr>
      <w:tr w:rsidR="00B45B36" w:rsidRPr="00B45B36" w14:paraId="0E8E4DEE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4A2A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Глазунов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Антон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25F7E3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603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III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</w:p>
          <w:p w14:paraId="3FBE9CB3" w14:textId="77777777" w:rsidR="00B45B36" w:rsidRPr="00B45B36" w:rsidRDefault="00B45B36" w:rsidP="00B45B36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DЮ</w:t>
            </w:r>
          </w:p>
        </w:tc>
      </w:tr>
      <w:tr w:rsidR="00B45B36" w:rsidRPr="00B45B36" w14:paraId="5AF91A30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135" w14:textId="77777777" w:rsidR="00B45B36" w:rsidRPr="00B45B36" w:rsidRDefault="00B45B36" w:rsidP="00B45B3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Кашин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Степан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ADD525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AA56" w14:textId="77777777" w:rsidR="00B45B36" w:rsidRPr="00B45B36" w:rsidRDefault="00B45B36" w:rsidP="00B45B3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бронзовый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призёр</w:t>
            </w:r>
          </w:p>
          <w:p w14:paraId="5B515A11" w14:textId="77777777" w:rsidR="00B45B36" w:rsidRPr="00B45B36" w:rsidRDefault="00B45B36" w:rsidP="00B45B36">
            <w:pPr>
              <w:pStyle w:val="TableParagraph"/>
              <w:spacing w:line="274" w:lineRule="exact"/>
              <w:ind w:right="208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чемпионата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России,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</w:tc>
      </w:tr>
      <w:tr w:rsidR="00B45B36" w:rsidRPr="00B45B36" w14:paraId="0DE7B4FF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7F60" w14:textId="77777777" w:rsidR="00B45B36" w:rsidRPr="00B45B36" w:rsidRDefault="00B45B36" w:rsidP="00B45B3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Осипов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Матвей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195AD8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E990" w14:textId="77777777" w:rsidR="00B45B36" w:rsidRPr="00B45B36" w:rsidRDefault="00B45B36" w:rsidP="00B45B36">
            <w:pPr>
              <w:pStyle w:val="TableParagraph"/>
              <w:ind w:right="65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 III степени,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С6-SЮ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III</w:t>
            </w:r>
            <w:r w:rsidRPr="00B45B36">
              <w:rPr>
                <w:spacing w:val="-6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</w:p>
          <w:p w14:paraId="4112EBAA" w14:textId="77777777" w:rsidR="00B45B36" w:rsidRPr="00B45B36" w:rsidRDefault="00B45B36" w:rsidP="00B45B36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С6-DЮ</w:t>
            </w:r>
          </w:p>
        </w:tc>
      </w:tr>
      <w:tr w:rsidR="00B45B36" w:rsidRPr="00B45B36" w14:paraId="7F13986A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651E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Кряжев</w:t>
            </w:r>
            <w:proofErr w:type="spellEnd"/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Никита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8EF881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13" w14:textId="77777777" w:rsidR="00B45B36" w:rsidRPr="00B45B36" w:rsidRDefault="00B45B36" w:rsidP="00B45B36">
            <w:pPr>
              <w:pStyle w:val="TableParagraph"/>
              <w:ind w:right="65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 III степени,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С8-CЮ</w:t>
            </w:r>
          </w:p>
        </w:tc>
      </w:tr>
      <w:tr w:rsidR="00B45B36" w:rsidRPr="00B45B36" w14:paraId="31CDBBF6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05A8" w14:textId="77777777" w:rsidR="00B45B36" w:rsidRPr="00B45B36" w:rsidRDefault="00B45B36" w:rsidP="00B45B3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Кудрявцев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Сергей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A4CE47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683D" w14:textId="77777777" w:rsidR="00B45B36" w:rsidRPr="00B45B36" w:rsidRDefault="00B45B36" w:rsidP="00B45B36">
            <w:pPr>
              <w:pStyle w:val="TableParagraph"/>
              <w:ind w:right="65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 III степени,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</w:tc>
      </w:tr>
      <w:tr w:rsidR="00B45B36" w:rsidRPr="00B45B36" w14:paraId="5BCC3940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9101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>Уханов Алексей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Игоревич (наставник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команды)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9586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1E6F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1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III</w:t>
            </w:r>
            <w:r w:rsidRPr="00B45B36">
              <w:rPr>
                <w:spacing w:val="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С6-S;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 D;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В.</w:t>
            </w:r>
          </w:p>
        </w:tc>
      </w:tr>
      <w:tr w:rsidR="00B45B36" w:rsidRPr="00B45B36" w14:paraId="6A1AFAF8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3D8B" w14:textId="77777777" w:rsidR="00B45B36" w:rsidRPr="00B45B36" w:rsidRDefault="00B45B36" w:rsidP="00B45B36">
            <w:pPr>
              <w:pStyle w:val="TableParagraph"/>
              <w:spacing w:line="268" w:lineRule="exact"/>
              <w:jc w:val="lef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     Пичугин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Фёдор</w:t>
            </w:r>
          </w:p>
        </w:tc>
        <w:tc>
          <w:tcPr>
            <w:tcW w:w="3969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EEC98D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Кубок</w:t>
            </w:r>
            <w:r w:rsidRPr="00B45B36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b/>
                <w:sz w:val="26"/>
                <w:szCs w:val="26"/>
              </w:rPr>
              <w:t>Цемесской</w:t>
            </w:r>
            <w:proofErr w:type="spellEnd"/>
            <w:r w:rsidRPr="00B45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бухты</w:t>
            </w:r>
            <w:r w:rsidRPr="00B45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2023,</w:t>
            </w:r>
            <w:r w:rsidRPr="00B45B36">
              <w:rPr>
                <w:b/>
                <w:spacing w:val="-2"/>
                <w:sz w:val="26"/>
                <w:szCs w:val="26"/>
              </w:rPr>
              <w:t xml:space="preserve">      </w:t>
            </w:r>
            <w:r w:rsidRPr="00B45B36">
              <w:rPr>
                <w:b/>
                <w:sz w:val="26"/>
                <w:szCs w:val="26"/>
              </w:rPr>
              <w:t>город-герой</w:t>
            </w:r>
            <w:r w:rsidRPr="00B45B3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Новороссийск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E7B6" w14:textId="77777777" w:rsidR="00B45B36" w:rsidRPr="00B45B36" w:rsidRDefault="00B45B36" w:rsidP="00B45B36">
            <w:pPr>
              <w:pStyle w:val="TableParagraph"/>
              <w:ind w:right="44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золотая медаль, класс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С6-ВЮ</w:t>
            </w:r>
          </w:p>
          <w:p w14:paraId="74E40183" w14:textId="77777777" w:rsidR="00B45B36" w:rsidRPr="00B45B36" w:rsidRDefault="00B45B36" w:rsidP="00B45B36">
            <w:pPr>
              <w:pStyle w:val="TableParagraph"/>
              <w:spacing w:line="270" w:lineRule="atLeast"/>
              <w:ind w:right="65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 III степени,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С6-ВЮ</w:t>
            </w:r>
          </w:p>
        </w:tc>
      </w:tr>
      <w:tr w:rsidR="00B45B36" w:rsidRPr="00B45B36" w14:paraId="11B7179D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A04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Мазитов</w:t>
            </w:r>
            <w:proofErr w:type="spellEnd"/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Андрей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9060D7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D339" w14:textId="77777777" w:rsidR="00B45B36" w:rsidRPr="00B45B36" w:rsidRDefault="00B45B36" w:rsidP="00B45B36">
            <w:pPr>
              <w:pStyle w:val="TableParagraph"/>
              <w:ind w:right="137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</w:t>
            </w:r>
            <w:r w:rsidRPr="00B45B36">
              <w:rPr>
                <w:spacing w:val="-6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С6-ВЮ</w:t>
            </w:r>
          </w:p>
        </w:tc>
      </w:tr>
      <w:tr w:rsidR="00B45B36" w:rsidRPr="00B45B36" w14:paraId="1DC4898E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6B6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Глазунов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Антон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CF9232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45FB" w14:textId="77777777" w:rsidR="00B45B36" w:rsidRPr="00B45B36" w:rsidRDefault="00B45B36" w:rsidP="00B45B36">
            <w:pPr>
              <w:pStyle w:val="TableParagraph"/>
              <w:ind w:right="637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серебряная</w:t>
            </w:r>
            <w:r w:rsidRPr="00B45B36">
              <w:rPr>
                <w:spacing w:val="4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медаль,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 DЮ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III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</w:p>
          <w:p w14:paraId="3F118267" w14:textId="77777777" w:rsidR="00B45B36" w:rsidRPr="00B45B36" w:rsidRDefault="00B45B36" w:rsidP="00B45B36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С6-АЮ</w:t>
            </w:r>
          </w:p>
        </w:tc>
      </w:tr>
      <w:tr w:rsidR="00B45B36" w:rsidRPr="00B45B36" w14:paraId="6499B093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C1CA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Кашин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Степан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601483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ACEC" w14:textId="77777777" w:rsidR="00B45B36" w:rsidRPr="00B45B36" w:rsidRDefault="00B45B36" w:rsidP="00B45B36">
            <w:pPr>
              <w:pStyle w:val="TableParagraph"/>
              <w:ind w:right="444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золотая</w:t>
            </w:r>
            <w:r w:rsidRPr="00B45B36">
              <w:rPr>
                <w:spacing w:val="-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медаль,</w:t>
            </w:r>
            <w:r w:rsidRPr="00B45B36">
              <w:rPr>
                <w:spacing w:val="-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DЮ</w:t>
            </w:r>
          </w:p>
        </w:tc>
      </w:tr>
      <w:tr w:rsidR="00B45B36" w:rsidRPr="00B45B36" w14:paraId="5EBD1DBA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E53F" w14:textId="77777777" w:rsidR="00B45B36" w:rsidRPr="00B45B36" w:rsidRDefault="00B45B36" w:rsidP="00B45B36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Осипов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Матвей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AC286AA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0D70" w14:textId="77777777" w:rsidR="00B45B36" w:rsidRPr="00B45B36" w:rsidRDefault="00B45B36" w:rsidP="00B45B36">
            <w:pPr>
              <w:pStyle w:val="TableParagraph"/>
              <w:ind w:right="44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золотая медаль, класс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  <w:p w14:paraId="13D147D3" w14:textId="77777777" w:rsidR="00B45B36" w:rsidRPr="00B45B36" w:rsidRDefault="00B45B36" w:rsidP="00B45B36">
            <w:pPr>
              <w:pStyle w:val="TableParagraph"/>
              <w:spacing w:line="270" w:lineRule="atLeast"/>
              <w:ind w:right="137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</w:t>
            </w:r>
            <w:r w:rsidRPr="00B45B36">
              <w:rPr>
                <w:spacing w:val="-6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</w:tc>
      </w:tr>
      <w:tr w:rsidR="00B45B36" w:rsidRPr="00B45B36" w14:paraId="11181898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4BA1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B45B36">
              <w:rPr>
                <w:sz w:val="26"/>
                <w:szCs w:val="26"/>
              </w:rPr>
              <w:t>Кряжев</w:t>
            </w:r>
            <w:proofErr w:type="spellEnd"/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Никита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A417E9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16DF" w14:textId="77777777" w:rsidR="00B45B36" w:rsidRPr="00B45B36" w:rsidRDefault="00B45B36" w:rsidP="00B45B36">
            <w:pPr>
              <w:pStyle w:val="TableParagraph"/>
              <w:ind w:right="137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</w:t>
            </w:r>
            <w:r w:rsidRPr="00B45B36">
              <w:rPr>
                <w:spacing w:val="-6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</w:tc>
      </w:tr>
      <w:tr w:rsidR="00B45B36" w:rsidRPr="00B45B36" w14:paraId="75EE1C8F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3FCE" w14:textId="77777777" w:rsidR="00B45B36" w:rsidRPr="00B45B36" w:rsidRDefault="00B45B36" w:rsidP="00B45B3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Кудрявцев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Сергей</w:t>
            </w:r>
          </w:p>
        </w:tc>
        <w:tc>
          <w:tcPr>
            <w:tcW w:w="396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C0B1B4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2780" w14:textId="77777777" w:rsidR="00B45B36" w:rsidRPr="00B45B36" w:rsidRDefault="00B45B36" w:rsidP="00B45B36">
            <w:pPr>
              <w:pStyle w:val="TableParagraph"/>
              <w:ind w:right="65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 III степени,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С6-SЮ</w:t>
            </w:r>
          </w:p>
        </w:tc>
      </w:tr>
      <w:tr w:rsidR="00B45B36" w:rsidRPr="00B45B36" w14:paraId="1E9D3B87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998" w14:textId="77777777" w:rsidR="00B45B36" w:rsidRPr="00B45B36" w:rsidRDefault="00B45B36" w:rsidP="00B45B36">
            <w:pPr>
              <w:pStyle w:val="TableParagraph"/>
              <w:ind w:right="188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Уханов Алексей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Игоревич (наставник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команды)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-</w:t>
            </w:r>
          </w:p>
        </w:tc>
        <w:tc>
          <w:tcPr>
            <w:tcW w:w="39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5892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B667" w14:textId="77777777" w:rsidR="00B45B36" w:rsidRPr="00B45B36" w:rsidRDefault="00B45B36" w:rsidP="00B45B36">
            <w:pPr>
              <w:pStyle w:val="TableParagraph"/>
              <w:ind w:right="137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</w:t>
            </w:r>
            <w:r w:rsidRPr="00B45B36">
              <w:rPr>
                <w:spacing w:val="-6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D;</w:t>
            </w:r>
          </w:p>
          <w:p w14:paraId="7A614D54" w14:textId="77777777" w:rsidR="00B45B36" w:rsidRPr="00B45B36" w:rsidRDefault="00B45B36" w:rsidP="00B45B36">
            <w:pPr>
              <w:pStyle w:val="TableParagraph"/>
              <w:ind w:right="113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диплом</w:t>
            </w:r>
            <w:r w:rsidRPr="00B45B36">
              <w:rPr>
                <w:spacing w:val="1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III</w:t>
            </w:r>
            <w:r w:rsidRPr="00B45B36">
              <w:rPr>
                <w:spacing w:val="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С6-S;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 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 D;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В.</w:t>
            </w:r>
          </w:p>
          <w:p w14:paraId="01E08D66" w14:textId="77777777" w:rsidR="00B45B36" w:rsidRPr="00B45B36" w:rsidRDefault="00B45B36" w:rsidP="00B45B36">
            <w:pPr>
              <w:pStyle w:val="TableParagraph"/>
              <w:ind w:right="360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Уханов Алексей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Игоревич - диплом III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степени, класс С6-S;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</w:t>
            </w:r>
            <w:proofErr w:type="gramStart"/>
            <w:r w:rsidRPr="00B45B36">
              <w:rPr>
                <w:sz w:val="26"/>
                <w:szCs w:val="26"/>
              </w:rPr>
              <w:t>6</w:t>
            </w:r>
            <w:proofErr w:type="gramEnd"/>
            <w:r w:rsidRPr="00B45B36">
              <w:rPr>
                <w:sz w:val="26"/>
                <w:szCs w:val="26"/>
              </w:rPr>
              <w:t>-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D;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</w:t>
            </w:r>
            <w:r w:rsidRPr="00B45B36">
              <w:rPr>
                <w:spacing w:val="-4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С6-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В.</w:t>
            </w:r>
          </w:p>
        </w:tc>
      </w:tr>
      <w:tr w:rsidR="00B45B36" w:rsidRPr="00B45B36" w14:paraId="27225A8C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9BD" w14:textId="77777777" w:rsidR="00B45B36" w:rsidRPr="00B45B36" w:rsidRDefault="00B45B36" w:rsidP="00B45B36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Конкурс </w:t>
            </w:r>
            <w:proofErr w:type="gramStart"/>
            <w:r w:rsidRPr="00B45B36">
              <w:rPr>
                <w:sz w:val="26"/>
                <w:szCs w:val="26"/>
              </w:rPr>
              <w:t>декоративно-прикладного</w:t>
            </w:r>
            <w:proofErr w:type="gramEnd"/>
            <w:r w:rsidRPr="00B45B36">
              <w:rPr>
                <w:sz w:val="26"/>
                <w:szCs w:val="26"/>
              </w:rPr>
              <w:t xml:space="preserve"> и изобразительного</w:t>
            </w:r>
          </w:p>
          <w:p w14:paraId="7E422AE8" w14:textId="77777777" w:rsidR="00B45B36" w:rsidRPr="00B45B36" w:rsidRDefault="00B45B36" w:rsidP="00B45B36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творчества «Красота рукотворная» в рамках </w:t>
            </w:r>
            <w:r w:rsidRPr="00B45B36">
              <w:rPr>
                <w:sz w:val="26"/>
                <w:szCs w:val="26"/>
              </w:rPr>
              <w:lastRenderedPageBreak/>
              <w:t>XXIV областного фестиваля детского и юношеского художественного творчества «Радуга»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0FC6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color w:val="1A1A1A"/>
                <w:sz w:val="26"/>
                <w:szCs w:val="26"/>
                <w:shd w:val="clear" w:color="auto" w:fill="FFFFFF"/>
              </w:rPr>
              <w:lastRenderedPageBreak/>
              <w:t>ГОАУ ДО ЯО “Центр детей и юношества”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04C1" w14:textId="77777777" w:rsidR="00B45B36" w:rsidRPr="00B45B36" w:rsidRDefault="00B45B36" w:rsidP="00B45B36">
            <w:pPr>
              <w:jc w:val="center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Давыдова Алла – 2 место</w:t>
            </w:r>
          </w:p>
        </w:tc>
      </w:tr>
      <w:tr w:rsidR="00B45B36" w:rsidRPr="00B45B36" w14:paraId="4616537B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7F0E" w14:textId="77777777" w:rsidR="00B45B36" w:rsidRPr="00B45B36" w:rsidRDefault="00B45B36" w:rsidP="00B45B36">
            <w:pPr>
              <w:pStyle w:val="TableParagraph"/>
              <w:ind w:right="711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lastRenderedPageBreak/>
              <w:t>Инженерная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олимпиада</w:t>
            </w:r>
            <w:r w:rsidRPr="00B45B36">
              <w:rPr>
                <w:spacing w:val="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школьников 5-7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класса</w:t>
            </w:r>
            <w:r w:rsidRPr="00B45B36">
              <w:rPr>
                <w:spacing w:val="-3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по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сфере</w:t>
            </w:r>
          </w:p>
          <w:p w14:paraId="372F1FE4" w14:textId="77777777" w:rsidR="00B45B36" w:rsidRPr="00B45B36" w:rsidRDefault="00B45B36" w:rsidP="00B45B36">
            <w:pPr>
              <w:pStyle w:val="TableParagraph"/>
              <w:spacing w:line="270" w:lineRule="atLeast"/>
              <w:ind w:right="810"/>
              <w:jc w:val="both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«Технологии и</w:t>
            </w:r>
            <w:r w:rsidRPr="00B45B36">
              <w:rPr>
                <w:spacing w:val="-57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искусственный</w:t>
            </w:r>
            <w:r w:rsidRPr="00B45B36">
              <w:rPr>
                <w:spacing w:val="-58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интеллект»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4592" w14:textId="77777777" w:rsidR="00B45B36" w:rsidRPr="00B45B36" w:rsidRDefault="00B45B36" w:rsidP="00B45B36">
            <w:pPr>
              <w:pStyle w:val="TableParagraph"/>
              <w:spacing w:line="273" w:lineRule="exact"/>
              <w:ind w:left="223" w:right="219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Национальная</w:t>
            </w:r>
            <w:r w:rsidRPr="00B45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технологическая</w:t>
            </w:r>
            <w:r w:rsidRPr="00B45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олимпиада</w:t>
            </w:r>
            <w:r w:rsidRPr="00B45B36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b/>
                <w:sz w:val="26"/>
                <w:szCs w:val="26"/>
              </w:rPr>
              <w:t>Junior</w:t>
            </w:r>
            <w:proofErr w:type="spellEnd"/>
            <w:r w:rsidRPr="00B45B36">
              <w:rPr>
                <w:b/>
                <w:sz w:val="26"/>
                <w:szCs w:val="26"/>
              </w:rPr>
              <w:t>»,</w:t>
            </w:r>
            <w:r w:rsidRPr="00B45B3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45B36">
              <w:rPr>
                <w:b/>
                <w:sz w:val="26"/>
                <w:szCs w:val="26"/>
              </w:rPr>
              <w:t>г.</w:t>
            </w:r>
          </w:p>
          <w:p w14:paraId="3464C06A" w14:textId="77777777" w:rsidR="00B45B36" w:rsidRPr="00B45B36" w:rsidRDefault="00B45B36" w:rsidP="00B45B36">
            <w:pPr>
              <w:pStyle w:val="TableParagraph"/>
              <w:ind w:left="223" w:right="219"/>
              <w:rPr>
                <w:b/>
                <w:sz w:val="26"/>
                <w:szCs w:val="26"/>
              </w:rPr>
            </w:pPr>
            <w:r w:rsidRPr="00B45B36">
              <w:rPr>
                <w:b/>
                <w:sz w:val="26"/>
                <w:szCs w:val="26"/>
              </w:rPr>
              <w:t>Москва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7C33" w14:textId="77777777" w:rsidR="00B45B36" w:rsidRPr="00B45B36" w:rsidRDefault="00B45B36" w:rsidP="00B45B36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14:paraId="7D477442" w14:textId="77777777" w:rsidR="00B45B36" w:rsidRPr="00B45B36" w:rsidRDefault="00B45B36" w:rsidP="00B45B36">
            <w:pPr>
              <w:pStyle w:val="TableParagraph"/>
              <w:jc w:val="lef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Команда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–</w:t>
            </w:r>
            <w:r w:rsidRPr="00B45B36">
              <w:rPr>
                <w:spacing w:val="-1"/>
                <w:sz w:val="26"/>
                <w:szCs w:val="26"/>
              </w:rPr>
              <w:t xml:space="preserve"> </w:t>
            </w:r>
            <w:r w:rsidRPr="00B45B36">
              <w:rPr>
                <w:sz w:val="26"/>
                <w:szCs w:val="26"/>
              </w:rPr>
              <w:t>победитель</w:t>
            </w:r>
          </w:p>
          <w:p w14:paraId="39440FF9" w14:textId="77777777" w:rsidR="00B45B36" w:rsidRPr="00B45B36" w:rsidRDefault="00B45B36" w:rsidP="00B45B36">
            <w:pPr>
              <w:pStyle w:val="TableParagraph"/>
              <w:jc w:val="lef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«ЯРИНТЕЛЛЕКТ»:</w:t>
            </w:r>
          </w:p>
          <w:p w14:paraId="03259103" w14:textId="77777777" w:rsidR="00B45B36" w:rsidRPr="00B45B36" w:rsidRDefault="00B45B36" w:rsidP="00B45B36">
            <w:pPr>
              <w:pStyle w:val="TableParagraph"/>
              <w:spacing w:before="1"/>
              <w:ind w:right="1017"/>
              <w:jc w:val="left"/>
              <w:rPr>
                <w:spacing w:val="-57"/>
                <w:sz w:val="26"/>
                <w:szCs w:val="26"/>
              </w:rPr>
            </w:pPr>
            <w:r w:rsidRPr="00B45B36">
              <w:rPr>
                <w:spacing w:val="-1"/>
                <w:sz w:val="26"/>
                <w:szCs w:val="26"/>
              </w:rPr>
              <w:t xml:space="preserve">Василиса </w:t>
            </w:r>
            <w:proofErr w:type="spellStart"/>
            <w:r w:rsidRPr="00B45B36">
              <w:rPr>
                <w:sz w:val="26"/>
                <w:szCs w:val="26"/>
              </w:rPr>
              <w:t>Качан</w:t>
            </w:r>
            <w:proofErr w:type="spellEnd"/>
            <w:r w:rsidRPr="00B45B36">
              <w:rPr>
                <w:spacing w:val="-57"/>
                <w:sz w:val="26"/>
                <w:szCs w:val="26"/>
              </w:rPr>
              <w:t xml:space="preserve">    </w:t>
            </w:r>
          </w:p>
          <w:p w14:paraId="5338D37D" w14:textId="77777777" w:rsidR="00B45B36" w:rsidRPr="00B45B36" w:rsidRDefault="00B45B36" w:rsidP="00B45B36">
            <w:pPr>
              <w:pStyle w:val="TableParagraph"/>
              <w:spacing w:before="1"/>
              <w:ind w:right="1017"/>
              <w:jc w:val="left"/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Егор</w:t>
            </w:r>
            <w:r w:rsidRPr="00B45B36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Незговоров</w:t>
            </w:r>
            <w:proofErr w:type="spellEnd"/>
          </w:p>
        </w:tc>
      </w:tr>
      <w:tr w:rsidR="00B45B36" w:rsidRPr="00B45B36" w14:paraId="5F8A1941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63D5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bCs/>
                <w:color w:val="000000"/>
                <w:sz w:val="26"/>
                <w:szCs w:val="26"/>
                <w:lang w:val="en-US"/>
              </w:rPr>
              <w:t>VII</w:t>
            </w:r>
            <w:r w:rsidRPr="00B45B36">
              <w:rPr>
                <w:bCs/>
                <w:color w:val="000000"/>
                <w:sz w:val="26"/>
                <w:szCs w:val="26"/>
              </w:rPr>
              <w:t xml:space="preserve"> Ярославский региональный турнир в сфере цифровых интеллектуальных систем «</w:t>
            </w:r>
            <w:proofErr w:type="spellStart"/>
            <w:r w:rsidRPr="00B45B36">
              <w:rPr>
                <w:bCs/>
                <w:color w:val="000000"/>
                <w:sz w:val="26"/>
                <w:szCs w:val="26"/>
              </w:rPr>
              <w:t>ЛокигУм</w:t>
            </w:r>
            <w:proofErr w:type="spellEnd"/>
            <w:r w:rsidRPr="00B45B36">
              <w:rPr>
                <w:bCs/>
                <w:color w:val="000000"/>
                <w:sz w:val="26"/>
                <w:szCs w:val="26"/>
              </w:rPr>
              <w:t>»</w:t>
            </w:r>
          </w:p>
          <w:p w14:paraId="083BCD88" w14:textId="77777777" w:rsidR="00B45B36" w:rsidRPr="00B45B36" w:rsidRDefault="00B45B36" w:rsidP="00B45B36">
            <w:pPr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B45B36">
              <w:rPr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8423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E023995" w14:textId="77777777" w:rsidR="00B45B36" w:rsidRPr="00B45B36" w:rsidRDefault="00B45B36" w:rsidP="00B45B3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45B36">
              <w:rPr>
                <w:bCs/>
                <w:color w:val="000000"/>
                <w:sz w:val="26"/>
                <w:szCs w:val="26"/>
              </w:rPr>
              <w:t>ГОАУ ДО ЯО ЦДЮТТ Приказ №15/07-01 от 22.02.2024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78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Направление «</w:t>
            </w:r>
            <w:r w:rsidRPr="00B45B36">
              <w:rPr>
                <w:color w:val="000000"/>
                <w:sz w:val="26"/>
                <w:szCs w:val="26"/>
                <w:lang w:val="en-US"/>
              </w:rPr>
              <w:t>Arduino</w:t>
            </w:r>
            <w:r w:rsidRPr="00B45B36">
              <w:rPr>
                <w:color w:val="000000"/>
                <w:sz w:val="26"/>
                <w:szCs w:val="26"/>
              </w:rPr>
              <w:t xml:space="preserve">» </w:t>
            </w:r>
          </w:p>
          <w:p w14:paraId="3FF5D6B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возрастная категория 10-13 лет:</w:t>
            </w:r>
          </w:p>
          <w:p w14:paraId="553B941B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Васильев Анатолий   - </w:t>
            </w:r>
            <w:r w:rsidRPr="00B45B36">
              <w:rPr>
                <w:sz w:val="26"/>
                <w:szCs w:val="26"/>
                <w:lang w:val="en-US"/>
              </w:rPr>
              <w:t>I</w:t>
            </w:r>
            <w:r w:rsidRPr="00B45B36">
              <w:rPr>
                <w:color w:val="000000"/>
                <w:sz w:val="26"/>
                <w:szCs w:val="26"/>
              </w:rPr>
              <w:t xml:space="preserve"> место</w:t>
            </w:r>
          </w:p>
          <w:p w14:paraId="69ADB748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</w:p>
          <w:p w14:paraId="485D3F70" w14:textId="77777777" w:rsidR="00B45B36" w:rsidRPr="00B45B36" w:rsidRDefault="00B45B36" w:rsidP="00B45B36">
            <w:pPr>
              <w:shd w:val="clear" w:color="auto" w:fill="FFFFFF"/>
              <w:spacing w:line="0" w:lineRule="auto"/>
              <w:rPr>
                <w:rStyle w:val="a5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Направление «</w:t>
            </w:r>
            <w:r w:rsidRPr="00B45B36">
              <w:rPr>
                <w:color w:val="333333"/>
                <w:sz w:val="26"/>
                <w:szCs w:val="26"/>
              </w:rPr>
              <w:fldChar w:fldCharType="begin"/>
            </w:r>
            <w:r w:rsidRPr="00B45B36">
              <w:rPr>
                <w:color w:val="333333"/>
                <w:sz w:val="26"/>
                <w:szCs w:val="26"/>
              </w:rPr>
              <w:instrText xml:space="preserve"> HYPERLINK "https://yandex.ru/images/search?rpt=simage&amp;noreask=1&amp;source=qa&amp;text=%D0%A1%D0%BA%D1%80%D0%B5%D1%82%D1%87+%28%D1%8F%D0%B7%D1%8B%D0%BA+%D0%BF%D1%80%D0%BE%D0%B3%D1%80%D0%B0%D0%BC%D0%BC%D0%B8%D1%80%D0%BE%D0%B2%D0%B0%D0%BD%D0%B8%D1%8F%29&amp;stype=image&amp;lr=16&amp;family=yes&amp;parent-reqid=1678968430250675-10371007516415732763-sas3-0732-e22-sas-l7-balancer-8080-BAL-7307" \t "_blank" </w:instrText>
            </w:r>
            <w:r w:rsidRPr="00B45B36">
              <w:rPr>
                <w:color w:val="333333"/>
                <w:sz w:val="26"/>
                <w:szCs w:val="26"/>
              </w:rPr>
              <w:fldChar w:fldCharType="separate"/>
            </w:r>
          </w:p>
          <w:p w14:paraId="3C579650" w14:textId="77777777" w:rsidR="00B45B36" w:rsidRPr="00B45B36" w:rsidRDefault="00B45B36" w:rsidP="00B45B36">
            <w:pPr>
              <w:shd w:val="clear" w:color="auto" w:fill="FFFFFF"/>
              <w:spacing w:line="0" w:lineRule="auto"/>
              <w:rPr>
                <w:sz w:val="26"/>
                <w:szCs w:val="26"/>
              </w:rPr>
            </w:pPr>
          </w:p>
          <w:p w14:paraId="072E40C0" w14:textId="77777777" w:rsidR="00B45B36" w:rsidRPr="00B45B36" w:rsidRDefault="00B45B36" w:rsidP="00B45B36">
            <w:pPr>
              <w:shd w:val="clear" w:color="auto" w:fill="FFFFFF"/>
              <w:spacing w:line="0" w:lineRule="auto"/>
              <w:rPr>
                <w:color w:val="333333"/>
                <w:sz w:val="26"/>
                <w:szCs w:val="26"/>
              </w:rPr>
            </w:pPr>
            <w:r w:rsidRPr="00B45B36">
              <w:rPr>
                <w:color w:val="333333"/>
                <w:sz w:val="26"/>
                <w:szCs w:val="26"/>
              </w:rPr>
              <w:fldChar w:fldCharType="end"/>
            </w:r>
          </w:p>
          <w:p w14:paraId="1476B662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Направление «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Scratch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>»</w:t>
            </w:r>
          </w:p>
          <w:p w14:paraId="293F7CA9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возрастная категория 10-13 лет:</w:t>
            </w:r>
          </w:p>
          <w:p w14:paraId="039E1592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Морозов Иван   - </w:t>
            </w:r>
            <w:r w:rsidRPr="00B45B36">
              <w:rPr>
                <w:sz w:val="26"/>
                <w:szCs w:val="26"/>
                <w:lang w:val="en-US"/>
              </w:rPr>
              <w:t>II</w:t>
            </w:r>
            <w:r w:rsidRPr="00B45B36">
              <w:rPr>
                <w:color w:val="000000"/>
                <w:sz w:val="26"/>
                <w:szCs w:val="26"/>
              </w:rPr>
              <w:t xml:space="preserve">  место</w:t>
            </w:r>
          </w:p>
          <w:p w14:paraId="62AE4207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45B36">
              <w:rPr>
                <w:color w:val="000000"/>
                <w:sz w:val="26"/>
                <w:szCs w:val="26"/>
              </w:rPr>
              <w:t>Нежильцев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Михаил   - </w:t>
            </w:r>
            <w:r w:rsidRPr="00B45B36">
              <w:rPr>
                <w:sz w:val="26"/>
                <w:szCs w:val="26"/>
                <w:lang w:val="en-US"/>
              </w:rPr>
              <w:t>III</w:t>
            </w:r>
            <w:r w:rsidRPr="00B45B36">
              <w:rPr>
                <w:color w:val="000000"/>
                <w:sz w:val="26"/>
                <w:szCs w:val="26"/>
              </w:rPr>
              <w:t xml:space="preserve">  место</w:t>
            </w:r>
          </w:p>
          <w:p w14:paraId="5227E507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45B36" w:rsidRPr="00B45B36" w14:paraId="226EDC02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B90A" w14:textId="77777777" w:rsidR="00B45B36" w:rsidRPr="00B45B36" w:rsidRDefault="00B45B36" w:rsidP="00B45B36">
            <w:pPr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>Открытая межрегиональная олимпиада школьников по информационным технологиям «ДМИП-</w:t>
            </w:r>
            <w:proofErr w:type="gramStart"/>
            <w:r w:rsidRPr="00B45B36">
              <w:rPr>
                <w:color w:val="000000"/>
                <w:sz w:val="26"/>
                <w:szCs w:val="26"/>
              </w:rPr>
              <w:t>IT</w:t>
            </w:r>
            <w:proofErr w:type="gramEnd"/>
            <w:r w:rsidRPr="00B45B36">
              <w:rPr>
                <w:color w:val="000000"/>
                <w:sz w:val="26"/>
                <w:szCs w:val="26"/>
              </w:rPr>
              <w:t>» (2023/2024)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9A15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bCs/>
                <w:color w:val="000000"/>
                <w:sz w:val="26"/>
                <w:szCs w:val="26"/>
              </w:rPr>
              <w:t>https://xn--d1ailn.xn--p1ai/?</w:t>
            </w:r>
            <w:proofErr w:type="spellStart"/>
            <w:r w:rsidRPr="00B45B36">
              <w:rPr>
                <w:bCs/>
                <w:color w:val="000000"/>
                <w:sz w:val="26"/>
                <w:szCs w:val="26"/>
              </w:rPr>
              <w:t>page</w:t>
            </w:r>
            <w:proofErr w:type="spellEnd"/>
            <w:r w:rsidRPr="00B45B36">
              <w:rPr>
                <w:bCs/>
                <w:color w:val="000000"/>
                <w:sz w:val="26"/>
                <w:szCs w:val="26"/>
              </w:rPr>
              <w:t>=</w:t>
            </w:r>
            <w:proofErr w:type="spellStart"/>
            <w:r w:rsidRPr="00B45B36">
              <w:rPr>
                <w:bCs/>
                <w:color w:val="000000"/>
                <w:sz w:val="26"/>
                <w:szCs w:val="26"/>
              </w:rPr>
              <w:t>project&amp;mode</w:t>
            </w:r>
            <w:proofErr w:type="spellEnd"/>
            <w:r w:rsidRPr="00B45B36">
              <w:rPr>
                <w:bCs/>
                <w:color w:val="000000"/>
                <w:sz w:val="26"/>
                <w:szCs w:val="26"/>
              </w:rPr>
              <w:t>=</w:t>
            </w:r>
            <w:proofErr w:type="spellStart"/>
            <w:r w:rsidRPr="00B45B36">
              <w:rPr>
                <w:bCs/>
                <w:color w:val="000000"/>
                <w:sz w:val="26"/>
                <w:szCs w:val="26"/>
              </w:rPr>
              <w:t>show&amp;project</w:t>
            </w:r>
            <w:proofErr w:type="spellEnd"/>
            <w:r w:rsidRPr="00B45B36">
              <w:rPr>
                <w:bCs/>
                <w:color w:val="000000"/>
                <w:sz w:val="26"/>
                <w:szCs w:val="26"/>
              </w:rPr>
              <w:t>=254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595" w14:textId="77777777" w:rsidR="00B45B36" w:rsidRPr="00B45B36" w:rsidRDefault="00B45B36" w:rsidP="00B45B36">
            <w:pPr>
              <w:rPr>
                <w:color w:val="000000"/>
                <w:sz w:val="26"/>
                <w:szCs w:val="26"/>
              </w:rPr>
            </w:pPr>
            <w:r w:rsidRPr="00B45B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color w:val="000000"/>
                <w:sz w:val="26"/>
                <w:szCs w:val="26"/>
              </w:rPr>
              <w:t>Качан</w:t>
            </w:r>
            <w:proofErr w:type="spellEnd"/>
            <w:r w:rsidRPr="00B45B36">
              <w:rPr>
                <w:color w:val="000000"/>
                <w:sz w:val="26"/>
                <w:szCs w:val="26"/>
              </w:rPr>
              <w:t xml:space="preserve"> Василиса – 3-е место в Открытой межрегиональной олимпиаде школьников по информационным технологиям «ДМИП-</w:t>
            </w:r>
            <w:proofErr w:type="gramStart"/>
            <w:r w:rsidRPr="00B45B36">
              <w:rPr>
                <w:color w:val="000000"/>
                <w:sz w:val="26"/>
                <w:szCs w:val="26"/>
              </w:rPr>
              <w:t>IT</w:t>
            </w:r>
            <w:proofErr w:type="gramEnd"/>
            <w:r w:rsidRPr="00B45B36">
              <w:rPr>
                <w:color w:val="000000"/>
                <w:sz w:val="26"/>
                <w:szCs w:val="26"/>
              </w:rPr>
              <w:t>» (2023/2024)</w:t>
            </w:r>
          </w:p>
        </w:tc>
      </w:tr>
      <w:tr w:rsidR="00B45B36" w:rsidRPr="00B45B36" w14:paraId="6D700861" w14:textId="77777777" w:rsidTr="00591E47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FB44" w14:textId="77777777" w:rsidR="00B45B36" w:rsidRPr="00B45B36" w:rsidRDefault="00B45B36" w:rsidP="00B45B36">
            <w:pPr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proofErr w:type="gramStart"/>
            <w:r w:rsidRPr="00B45B36">
              <w:rPr>
                <w:sz w:val="26"/>
                <w:szCs w:val="26"/>
              </w:rPr>
              <w:t>Областной</w:t>
            </w:r>
            <w:proofErr w:type="gramEnd"/>
            <w:r w:rsidRPr="00B45B36">
              <w:rPr>
                <w:sz w:val="26"/>
                <w:szCs w:val="26"/>
              </w:rPr>
              <w:t xml:space="preserve"> </w:t>
            </w:r>
            <w:proofErr w:type="spellStart"/>
            <w:r w:rsidRPr="00B45B36">
              <w:rPr>
                <w:sz w:val="26"/>
                <w:szCs w:val="26"/>
              </w:rPr>
              <w:t>хакатон</w:t>
            </w:r>
            <w:proofErr w:type="spellEnd"/>
            <w:r w:rsidRPr="00B45B36">
              <w:rPr>
                <w:sz w:val="26"/>
                <w:szCs w:val="26"/>
              </w:rPr>
              <w:t xml:space="preserve"> «IT-бой» (в рамках Ярославского регионального марафона по информационным технологиям «Авторизация»)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1E91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bCs/>
                <w:color w:val="000000"/>
                <w:sz w:val="26"/>
                <w:szCs w:val="26"/>
              </w:rPr>
              <w:t>ГОАУ ДО ЯО ЦДЮТТ</w:t>
            </w:r>
          </w:p>
          <w:p w14:paraId="084F89BB" w14:textId="77777777" w:rsidR="00B45B36" w:rsidRPr="00B45B36" w:rsidRDefault="00B45B36" w:rsidP="00B45B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45B36">
              <w:rPr>
                <w:bCs/>
                <w:color w:val="000000"/>
                <w:sz w:val="26"/>
                <w:szCs w:val="26"/>
              </w:rPr>
              <w:t>10.04.2024 № 34/07-01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715F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Номинация  «Разработка игр в среде </w:t>
            </w:r>
            <w:proofErr w:type="spellStart"/>
            <w:r w:rsidRPr="00B45B36">
              <w:rPr>
                <w:sz w:val="26"/>
                <w:szCs w:val="26"/>
              </w:rPr>
              <w:t>Scratch</w:t>
            </w:r>
            <w:proofErr w:type="spellEnd"/>
            <w:r w:rsidRPr="00B45B36">
              <w:rPr>
                <w:sz w:val="26"/>
                <w:szCs w:val="26"/>
              </w:rPr>
              <w:t xml:space="preserve">»: </w:t>
            </w:r>
          </w:p>
          <w:p w14:paraId="78012A51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III место – Морозов Иван, Нежильцов Михаил.</w:t>
            </w:r>
          </w:p>
          <w:p w14:paraId="5FC15957" w14:textId="77777777" w:rsidR="00B45B36" w:rsidRPr="00B45B36" w:rsidRDefault="00B45B36" w:rsidP="00B45B36">
            <w:pPr>
              <w:rPr>
                <w:sz w:val="26"/>
                <w:szCs w:val="26"/>
              </w:rPr>
            </w:pPr>
          </w:p>
          <w:p w14:paraId="178D3873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>Номинация «</w:t>
            </w:r>
            <w:proofErr w:type="spellStart"/>
            <w:r w:rsidRPr="00B45B36">
              <w:rPr>
                <w:sz w:val="26"/>
                <w:szCs w:val="26"/>
              </w:rPr>
              <w:t>Web</w:t>
            </w:r>
            <w:proofErr w:type="spellEnd"/>
            <w:r w:rsidRPr="00B45B36">
              <w:rPr>
                <w:sz w:val="26"/>
                <w:szCs w:val="26"/>
              </w:rPr>
              <w:t>-разработка (</w:t>
            </w:r>
            <w:proofErr w:type="spellStart"/>
            <w:r w:rsidRPr="00B45B36">
              <w:rPr>
                <w:sz w:val="26"/>
                <w:szCs w:val="26"/>
              </w:rPr>
              <w:t>html</w:t>
            </w:r>
            <w:proofErr w:type="spellEnd"/>
            <w:r w:rsidRPr="00B45B36">
              <w:rPr>
                <w:sz w:val="26"/>
                <w:szCs w:val="26"/>
              </w:rPr>
              <w:t xml:space="preserve">, </w:t>
            </w:r>
            <w:proofErr w:type="spellStart"/>
            <w:r w:rsidRPr="00B45B36">
              <w:rPr>
                <w:sz w:val="26"/>
                <w:szCs w:val="26"/>
              </w:rPr>
              <w:t>css</w:t>
            </w:r>
            <w:proofErr w:type="spellEnd"/>
            <w:r w:rsidRPr="00B45B36">
              <w:rPr>
                <w:sz w:val="26"/>
                <w:szCs w:val="26"/>
              </w:rPr>
              <w:t xml:space="preserve">, </w:t>
            </w:r>
            <w:proofErr w:type="spellStart"/>
            <w:r w:rsidRPr="00B45B36">
              <w:rPr>
                <w:sz w:val="26"/>
                <w:szCs w:val="26"/>
              </w:rPr>
              <w:t>JavaScript</w:t>
            </w:r>
            <w:proofErr w:type="spellEnd"/>
            <w:r w:rsidRPr="00B45B36">
              <w:rPr>
                <w:sz w:val="26"/>
                <w:szCs w:val="26"/>
              </w:rPr>
              <w:t xml:space="preserve">)»: </w:t>
            </w:r>
          </w:p>
          <w:p w14:paraId="1FBB3F17" w14:textId="77777777" w:rsidR="00B45B36" w:rsidRPr="00B45B36" w:rsidRDefault="00B45B36" w:rsidP="00B45B36">
            <w:pPr>
              <w:rPr>
                <w:sz w:val="26"/>
                <w:szCs w:val="26"/>
              </w:rPr>
            </w:pPr>
            <w:r w:rsidRPr="00B45B36">
              <w:rPr>
                <w:sz w:val="26"/>
                <w:szCs w:val="26"/>
              </w:rPr>
              <w:t xml:space="preserve">II место – Кузнецов Иван, </w:t>
            </w:r>
            <w:proofErr w:type="spellStart"/>
            <w:r w:rsidRPr="00B45B36">
              <w:rPr>
                <w:sz w:val="26"/>
                <w:szCs w:val="26"/>
              </w:rPr>
              <w:t>Качан</w:t>
            </w:r>
            <w:proofErr w:type="spellEnd"/>
            <w:r w:rsidRPr="00B45B36">
              <w:rPr>
                <w:sz w:val="26"/>
                <w:szCs w:val="26"/>
              </w:rPr>
              <w:t xml:space="preserve"> Василиса</w:t>
            </w:r>
          </w:p>
        </w:tc>
      </w:tr>
    </w:tbl>
    <w:p w14:paraId="10C3C29D" w14:textId="77777777" w:rsidR="00B45B36" w:rsidRPr="00B45B36" w:rsidRDefault="00B45B36" w:rsidP="002466A3">
      <w:pPr>
        <w:jc w:val="center"/>
        <w:rPr>
          <w:b/>
          <w:sz w:val="26"/>
          <w:szCs w:val="26"/>
        </w:rPr>
      </w:pPr>
    </w:p>
    <w:p w14:paraId="4DC4BF8E" w14:textId="77777777" w:rsidR="002466A3" w:rsidRPr="00B45B36" w:rsidRDefault="002466A3" w:rsidP="002466A3">
      <w:pPr>
        <w:jc w:val="right"/>
        <w:rPr>
          <w:sz w:val="26"/>
          <w:szCs w:val="26"/>
        </w:rPr>
      </w:pPr>
    </w:p>
    <w:p w14:paraId="207D1164" w14:textId="77777777" w:rsidR="002466A3" w:rsidRPr="00B45B36" w:rsidRDefault="002466A3" w:rsidP="0095233F">
      <w:pPr>
        <w:rPr>
          <w:sz w:val="26"/>
          <w:szCs w:val="26"/>
        </w:rPr>
      </w:pPr>
    </w:p>
    <w:sectPr w:rsidR="002466A3" w:rsidRPr="00B45B36" w:rsidSect="00591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691"/>
    <w:multiLevelType w:val="hybridMultilevel"/>
    <w:tmpl w:val="76AE650C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6006"/>
    <w:multiLevelType w:val="hybridMultilevel"/>
    <w:tmpl w:val="16528F0E"/>
    <w:lvl w:ilvl="0" w:tplc="7EEEF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B23F1D"/>
    <w:multiLevelType w:val="hybridMultilevel"/>
    <w:tmpl w:val="DC82F4B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03A68"/>
    <w:multiLevelType w:val="hybridMultilevel"/>
    <w:tmpl w:val="1DA8218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F3024"/>
    <w:multiLevelType w:val="hybridMultilevel"/>
    <w:tmpl w:val="0ED8E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BCB"/>
    <w:multiLevelType w:val="hybridMultilevel"/>
    <w:tmpl w:val="D58282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D7161F"/>
    <w:multiLevelType w:val="hybridMultilevel"/>
    <w:tmpl w:val="EFFA0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7">
    <w:nsid w:val="11830D24"/>
    <w:multiLevelType w:val="hybridMultilevel"/>
    <w:tmpl w:val="AAFE5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7B13EB"/>
    <w:multiLevelType w:val="hybridMultilevel"/>
    <w:tmpl w:val="DDB607F4"/>
    <w:lvl w:ilvl="0" w:tplc="56B01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5BDD"/>
    <w:multiLevelType w:val="multilevel"/>
    <w:tmpl w:val="F03E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B70DB"/>
    <w:multiLevelType w:val="hybridMultilevel"/>
    <w:tmpl w:val="3A4AB832"/>
    <w:lvl w:ilvl="0" w:tplc="A560D23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A76D7"/>
    <w:multiLevelType w:val="multilevel"/>
    <w:tmpl w:val="E0D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F7AB9"/>
    <w:multiLevelType w:val="hybridMultilevel"/>
    <w:tmpl w:val="E0DAB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1D49D2"/>
    <w:multiLevelType w:val="hybridMultilevel"/>
    <w:tmpl w:val="DDB607F4"/>
    <w:lvl w:ilvl="0" w:tplc="56B01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D4B67"/>
    <w:multiLevelType w:val="hybridMultilevel"/>
    <w:tmpl w:val="CE202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EA0046"/>
    <w:multiLevelType w:val="hybridMultilevel"/>
    <w:tmpl w:val="5F8CD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6">
    <w:nsid w:val="2FAB7C92"/>
    <w:multiLevelType w:val="hybridMultilevel"/>
    <w:tmpl w:val="967C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7201C"/>
    <w:multiLevelType w:val="hybridMultilevel"/>
    <w:tmpl w:val="2B18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6EAB"/>
    <w:multiLevelType w:val="hybridMultilevel"/>
    <w:tmpl w:val="09B0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289A"/>
    <w:multiLevelType w:val="hybridMultilevel"/>
    <w:tmpl w:val="CC7C6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37F0C"/>
    <w:multiLevelType w:val="hybridMultilevel"/>
    <w:tmpl w:val="895641BC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052CC"/>
    <w:multiLevelType w:val="hybridMultilevel"/>
    <w:tmpl w:val="D58282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214D58"/>
    <w:multiLevelType w:val="hybridMultilevel"/>
    <w:tmpl w:val="365E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9571F"/>
    <w:multiLevelType w:val="hybridMultilevel"/>
    <w:tmpl w:val="06820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636E0"/>
    <w:multiLevelType w:val="hybridMultilevel"/>
    <w:tmpl w:val="D8A81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E14EB0"/>
    <w:multiLevelType w:val="hybridMultilevel"/>
    <w:tmpl w:val="D3667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61920"/>
    <w:multiLevelType w:val="multilevel"/>
    <w:tmpl w:val="522A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875C1B"/>
    <w:multiLevelType w:val="hybridMultilevel"/>
    <w:tmpl w:val="9F32C0B0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A0F3E"/>
    <w:multiLevelType w:val="hybridMultilevel"/>
    <w:tmpl w:val="0C78D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23DDB"/>
    <w:multiLevelType w:val="hybridMultilevel"/>
    <w:tmpl w:val="902C5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156FA5"/>
    <w:multiLevelType w:val="hybridMultilevel"/>
    <w:tmpl w:val="DDB607F4"/>
    <w:lvl w:ilvl="0" w:tplc="56B01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86D11"/>
    <w:multiLevelType w:val="hybridMultilevel"/>
    <w:tmpl w:val="0C78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60E42"/>
    <w:multiLevelType w:val="hybridMultilevel"/>
    <w:tmpl w:val="384ABCDE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B669B"/>
    <w:multiLevelType w:val="hybridMultilevel"/>
    <w:tmpl w:val="C53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97493"/>
    <w:multiLevelType w:val="hybridMultilevel"/>
    <w:tmpl w:val="5F8CD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5">
    <w:nsid w:val="64D10281"/>
    <w:multiLevelType w:val="hybridMultilevel"/>
    <w:tmpl w:val="6846D814"/>
    <w:lvl w:ilvl="0" w:tplc="7EEEF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8B261C"/>
    <w:multiLevelType w:val="hybridMultilevel"/>
    <w:tmpl w:val="235E2030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57458"/>
    <w:multiLevelType w:val="hybridMultilevel"/>
    <w:tmpl w:val="31502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DD848C3"/>
    <w:multiLevelType w:val="hybridMultilevel"/>
    <w:tmpl w:val="CDF279C2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02020"/>
    <w:multiLevelType w:val="hybridMultilevel"/>
    <w:tmpl w:val="1A9E63F6"/>
    <w:lvl w:ilvl="0" w:tplc="7EEEF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2C509A"/>
    <w:multiLevelType w:val="hybridMultilevel"/>
    <w:tmpl w:val="F7260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613741"/>
    <w:multiLevelType w:val="hybridMultilevel"/>
    <w:tmpl w:val="5DCA99B2"/>
    <w:lvl w:ilvl="0" w:tplc="B7AA6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453F1"/>
    <w:multiLevelType w:val="multilevel"/>
    <w:tmpl w:val="1EA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27B48"/>
    <w:multiLevelType w:val="hybridMultilevel"/>
    <w:tmpl w:val="49A0EEC4"/>
    <w:lvl w:ilvl="0" w:tplc="3410C1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8D6128"/>
    <w:multiLevelType w:val="hybridMultilevel"/>
    <w:tmpl w:val="CA0EF882"/>
    <w:lvl w:ilvl="0" w:tplc="7EEEF4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AFC64A2"/>
    <w:multiLevelType w:val="hybridMultilevel"/>
    <w:tmpl w:val="B7640C56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A81DFB"/>
    <w:multiLevelType w:val="hybridMultilevel"/>
    <w:tmpl w:val="AFE0C45C"/>
    <w:lvl w:ilvl="0" w:tplc="7EEEF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F27908"/>
    <w:multiLevelType w:val="hybridMultilevel"/>
    <w:tmpl w:val="0DAE1BC6"/>
    <w:lvl w:ilvl="0" w:tplc="7EE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30"/>
  </w:num>
  <w:num w:numId="5">
    <w:abstractNumId w:val="19"/>
  </w:num>
  <w:num w:numId="6">
    <w:abstractNumId w:val="23"/>
  </w:num>
  <w:num w:numId="7">
    <w:abstractNumId w:val="11"/>
  </w:num>
  <w:num w:numId="8">
    <w:abstractNumId w:val="42"/>
  </w:num>
  <w:num w:numId="9">
    <w:abstractNumId w:val="31"/>
  </w:num>
  <w:num w:numId="10">
    <w:abstractNumId w:val="33"/>
  </w:num>
  <w:num w:numId="11">
    <w:abstractNumId w:val="16"/>
  </w:num>
  <w:num w:numId="12">
    <w:abstractNumId w:val="6"/>
  </w:num>
  <w:num w:numId="13">
    <w:abstractNumId w:val="2"/>
  </w:num>
  <w:num w:numId="14">
    <w:abstractNumId w:val="14"/>
  </w:num>
  <w:num w:numId="15">
    <w:abstractNumId w:val="24"/>
  </w:num>
  <w:num w:numId="16">
    <w:abstractNumId w:val="29"/>
  </w:num>
  <w:num w:numId="17">
    <w:abstractNumId w:val="40"/>
  </w:num>
  <w:num w:numId="18">
    <w:abstractNumId w:val="4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9"/>
    <w:lvlOverride w:ilvl="0">
      <w:startOverride w:val="10"/>
    </w:lvlOverride>
  </w:num>
  <w:num w:numId="23">
    <w:abstractNumId w:val="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8"/>
  </w:num>
  <w:num w:numId="28">
    <w:abstractNumId w:val="28"/>
  </w:num>
  <w:num w:numId="29">
    <w:abstractNumId w:val="25"/>
  </w:num>
  <w:num w:numId="30">
    <w:abstractNumId w:val="22"/>
  </w:num>
  <w:num w:numId="31">
    <w:abstractNumId w:val="43"/>
  </w:num>
  <w:num w:numId="32">
    <w:abstractNumId w:val="45"/>
  </w:num>
  <w:num w:numId="33">
    <w:abstractNumId w:val="5"/>
  </w:num>
  <w:num w:numId="34">
    <w:abstractNumId w:val="0"/>
  </w:num>
  <w:num w:numId="35">
    <w:abstractNumId w:val="39"/>
  </w:num>
  <w:num w:numId="36">
    <w:abstractNumId w:val="36"/>
  </w:num>
  <w:num w:numId="37">
    <w:abstractNumId w:val="21"/>
  </w:num>
  <w:num w:numId="38">
    <w:abstractNumId w:val="38"/>
  </w:num>
  <w:num w:numId="39">
    <w:abstractNumId w:val="35"/>
  </w:num>
  <w:num w:numId="40">
    <w:abstractNumId w:val="1"/>
  </w:num>
  <w:num w:numId="41">
    <w:abstractNumId w:val="34"/>
  </w:num>
  <w:num w:numId="42">
    <w:abstractNumId w:val="37"/>
  </w:num>
  <w:num w:numId="43">
    <w:abstractNumId w:val="15"/>
  </w:num>
  <w:num w:numId="44">
    <w:abstractNumId w:val="46"/>
  </w:num>
  <w:num w:numId="45">
    <w:abstractNumId w:val="20"/>
  </w:num>
  <w:num w:numId="46">
    <w:abstractNumId w:val="47"/>
  </w:num>
  <w:num w:numId="47">
    <w:abstractNumId w:val="27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F"/>
    <w:rsid w:val="000034AE"/>
    <w:rsid w:val="00003D74"/>
    <w:rsid w:val="00012C22"/>
    <w:rsid w:val="0001339D"/>
    <w:rsid w:val="0002415E"/>
    <w:rsid w:val="00025208"/>
    <w:rsid w:val="0002769D"/>
    <w:rsid w:val="000542C5"/>
    <w:rsid w:val="0005698C"/>
    <w:rsid w:val="000765E7"/>
    <w:rsid w:val="000A130E"/>
    <w:rsid w:val="000A4994"/>
    <w:rsid w:val="000C1308"/>
    <w:rsid w:val="000D20F4"/>
    <w:rsid w:val="000D47C5"/>
    <w:rsid w:val="000E2D81"/>
    <w:rsid w:val="000E5BAC"/>
    <w:rsid w:val="000E6BDC"/>
    <w:rsid w:val="001042D6"/>
    <w:rsid w:val="001123CE"/>
    <w:rsid w:val="00117E2D"/>
    <w:rsid w:val="001211F8"/>
    <w:rsid w:val="001238F8"/>
    <w:rsid w:val="001252B7"/>
    <w:rsid w:val="001315B8"/>
    <w:rsid w:val="00137156"/>
    <w:rsid w:val="001418DE"/>
    <w:rsid w:val="00144867"/>
    <w:rsid w:val="00145DA0"/>
    <w:rsid w:val="001517D6"/>
    <w:rsid w:val="00153B68"/>
    <w:rsid w:val="00172A15"/>
    <w:rsid w:val="00172A58"/>
    <w:rsid w:val="00177017"/>
    <w:rsid w:val="001A6585"/>
    <w:rsid w:val="001B3048"/>
    <w:rsid w:val="001E7892"/>
    <w:rsid w:val="001F5AA5"/>
    <w:rsid w:val="001F79B6"/>
    <w:rsid w:val="00202764"/>
    <w:rsid w:val="00202BEF"/>
    <w:rsid w:val="00220045"/>
    <w:rsid w:val="002201B2"/>
    <w:rsid w:val="00223E13"/>
    <w:rsid w:val="00225DD9"/>
    <w:rsid w:val="00230247"/>
    <w:rsid w:val="00232C01"/>
    <w:rsid w:val="002466A3"/>
    <w:rsid w:val="00246BD3"/>
    <w:rsid w:val="002474B4"/>
    <w:rsid w:val="0025227A"/>
    <w:rsid w:val="00253B45"/>
    <w:rsid w:val="00271E4F"/>
    <w:rsid w:val="00275A18"/>
    <w:rsid w:val="002A03E9"/>
    <w:rsid w:val="002A2436"/>
    <w:rsid w:val="002B0287"/>
    <w:rsid w:val="002B0A78"/>
    <w:rsid w:val="002C0995"/>
    <w:rsid w:val="002C33F4"/>
    <w:rsid w:val="002D129E"/>
    <w:rsid w:val="002D51C3"/>
    <w:rsid w:val="002E0220"/>
    <w:rsid w:val="002E2F24"/>
    <w:rsid w:val="00300B16"/>
    <w:rsid w:val="0030630D"/>
    <w:rsid w:val="00315EE2"/>
    <w:rsid w:val="00317217"/>
    <w:rsid w:val="003441DE"/>
    <w:rsid w:val="00363189"/>
    <w:rsid w:val="00363E46"/>
    <w:rsid w:val="00367F4F"/>
    <w:rsid w:val="00367FF2"/>
    <w:rsid w:val="003725DA"/>
    <w:rsid w:val="00382885"/>
    <w:rsid w:val="00385A22"/>
    <w:rsid w:val="003B4728"/>
    <w:rsid w:val="003C7099"/>
    <w:rsid w:val="003D4504"/>
    <w:rsid w:val="003E0655"/>
    <w:rsid w:val="003E3253"/>
    <w:rsid w:val="003F212B"/>
    <w:rsid w:val="003F2C68"/>
    <w:rsid w:val="003F2EC4"/>
    <w:rsid w:val="003F5221"/>
    <w:rsid w:val="003F6B13"/>
    <w:rsid w:val="003F71EF"/>
    <w:rsid w:val="003F7B8A"/>
    <w:rsid w:val="00421386"/>
    <w:rsid w:val="00432132"/>
    <w:rsid w:val="00444B6F"/>
    <w:rsid w:val="00450DD9"/>
    <w:rsid w:val="004A7280"/>
    <w:rsid w:val="004B1AF8"/>
    <w:rsid w:val="004B3B07"/>
    <w:rsid w:val="004F23D5"/>
    <w:rsid w:val="004F49CF"/>
    <w:rsid w:val="0050386A"/>
    <w:rsid w:val="0052149D"/>
    <w:rsid w:val="00523816"/>
    <w:rsid w:val="00550D5F"/>
    <w:rsid w:val="0057728E"/>
    <w:rsid w:val="00585B64"/>
    <w:rsid w:val="00591E47"/>
    <w:rsid w:val="00592BE7"/>
    <w:rsid w:val="005A034C"/>
    <w:rsid w:val="005A7308"/>
    <w:rsid w:val="005C7FB2"/>
    <w:rsid w:val="005D66EA"/>
    <w:rsid w:val="005E3921"/>
    <w:rsid w:val="005F18B8"/>
    <w:rsid w:val="005F21D7"/>
    <w:rsid w:val="00602DD1"/>
    <w:rsid w:val="006126EF"/>
    <w:rsid w:val="0062175C"/>
    <w:rsid w:val="00630AC2"/>
    <w:rsid w:val="00651161"/>
    <w:rsid w:val="006634D3"/>
    <w:rsid w:val="00663994"/>
    <w:rsid w:val="00673352"/>
    <w:rsid w:val="00681350"/>
    <w:rsid w:val="00687F41"/>
    <w:rsid w:val="006A6B0E"/>
    <w:rsid w:val="006B28D5"/>
    <w:rsid w:val="006C580C"/>
    <w:rsid w:val="006D0A86"/>
    <w:rsid w:val="006D0EC3"/>
    <w:rsid w:val="006D5DC1"/>
    <w:rsid w:val="006E3E86"/>
    <w:rsid w:val="006F080F"/>
    <w:rsid w:val="0070451C"/>
    <w:rsid w:val="00712DAB"/>
    <w:rsid w:val="007215DE"/>
    <w:rsid w:val="00725B9B"/>
    <w:rsid w:val="00736CFD"/>
    <w:rsid w:val="00770C55"/>
    <w:rsid w:val="0077437F"/>
    <w:rsid w:val="00791E18"/>
    <w:rsid w:val="007A4B9F"/>
    <w:rsid w:val="007D090B"/>
    <w:rsid w:val="007D2573"/>
    <w:rsid w:val="007D6F78"/>
    <w:rsid w:val="007E28C0"/>
    <w:rsid w:val="008047D5"/>
    <w:rsid w:val="008066CE"/>
    <w:rsid w:val="008068F4"/>
    <w:rsid w:val="00821D32"/>
    <w:rsid w:val="00841304"/>
    <w:rsid w:val="00857CC1"/>
    <w:rsid w:val="00862224"/>
    <w:rsid w:val="008670A1"/>
    <w:rsid w:val="00871378"/>
    <w:rsid w:val="0088790B"/>
    <w:rsid w:val="00887F1E"/>
    <w:rsid w:val="008921FD"/>
    <w:rsid w:val="008A34CE"/>
    <w:rsid w:val="008B3EC3"/>
    <w:rsid w:val="008E7CF8"/>
    <w:rsid w:val="008F1596"/>
    <w:rsid w:val="009150A8"/>
    <w:rsid w:val="00922494"/>
    <w:rsid w:val="00934F49"/>
    <w:rsid w:val="00951E10"/>
    <w:rsid w:val="0095233F"/>
    <w:rsid w:val="009636FE"/>
    <w:rsid w:val="009737CB"/>
    <w:rsid w:val="00973CD2"/>
    <w:rsid w:val="00983455"/>
    <w:rsid w:val="009A5621"/>
    <w:rsid w:val="009B12DC"/>
    <w:rsid w:val="009B28B4"/>
    <w:rsid w:val="009C448E"/>
    <w:rsid w:val="009D4C17"/>
    <w:rsid w:val="009E5333"/>
    <w:rsid w:val="00A05CC2"/>
    <w:rsid w:val="00A11A54"/>
    <w:rsid w:val="00A2111A"/>
    <w:rsid w:val="00A244C7"/>
    <w:rsid w:val="00A27E60"/>
    <w:rsid w:val="00A37229"/>
    <w:rsid w:val="00A50DC7"/>
    <w:rsid w:val="00A6040D"/>
    <w:rsid w:val="00A715D6"/>
    <w:rsid w:val="00A75E52"/>
    <w:rsid w:val="00A769EA"/>
    <w:rsid w:val="00A80D99"/>
    <w:rsid w:val="00A92234"/>
    <w:rsid w:val="00A96E27"/>
    <w:rsid w:val="00AA1775"/>
    <w:rsid w:val="00AC1499"/>
    <w:rsid w:val="00AD0CCA"/>
    <w:rsid w:val="00AD7322"/>
    <w:rsid w:val="00AE2E97"/>
    <w:rsid w:val="00AE4498"/>
    <w:rsid w:val="00AF7031"/>
    <w:rsid w:val="00B02B06"/>
    <w:rsid w:val="00B05D9E"/>
    <w:rsid w:val="00B07BFB"/>
    <w:rsid w:val="00B162A7"/>
    <w:rsid w:val="00B241FD"/>
    <w:rsid w:val="00B27719"/>
    <w:rsid w:val="00B45B36"/>
    <w:rsid w:val="00B47E3C"/>
    <w:rsid w:val="00B50807"/>
    <w:rsid w:val="00B50F09"/>
    <w:rsid w:val="00B60B17"/>
    <w:rsid w:val="00B71020"/>
    <w:rsid w:val="00B71F5F"/>
    <w:rsid w:val="00B72A07"/>
    <w:rsid w:val="00B756D4"/>
    <w:rsid w:val="00B80F3A"/>
    <w:rsid w:val="00BB0678"/>
    <w:rsid w:val="00BC1274"/>
    <w:rsid w:val="00BF0D9D"/>
    <w:rsid w:val="00BF34AA"/>
    <w:rsid w:val="00BF37C1"/>
    <w:rsid w:val="00C0611D"/>
    <w:rsid w:val="00C0675C"/>
    <w:rsid w:val="00C26E3F"/>
    <w:rsid w:val="00C458D1"/>
    <w:rsid w:val="00C50958"/>
    <w:rsid w:val="00C545D0"/>
    <w:rsid w:val="00C5704B"/>
    <w:rsid w:val="00C571B5"/>
    <w:rsid w:val="00C66EA2"/>
    <w:rsid w:val="00C77A40"/>
    <w:rsid w:val="00C80A2C"/>
    <w:rsid w:val="00C93E5C"/>
    <w:rsid w:val="00CB0ED2"/>
    <w:rsid w:val="00CB487D"/>
    <w:rsid w:val="00CB506B"/>
    <w:rsid w:val="00CD12CC"/>
    <w:rsid w:val="00CE4416"/>
    <w:rsid w:val="00CE54FB"/>
    <w:rsid w:val="00CE5F86"/>
    <w:rsid w:val="00CE7D35"/>
    <w:rsid w:val="00D12A2A"/>
    <w:rsid w:val="00D17108"/>
    <w:rsid w:val="00D310D8"/>
    <w:rsid w:val="00D31664"/>
    <w:rsid w:val="00D51444"/>
    <w:rsid w:val="00D518AE"/>
    <w:rsid w:val="00D6304F"/>
    <w:rsid w:val="00D90E78"/>
    <w:rsid w:val="00DB4A9A"/>
    <w:rsid w:val="00DB7AFF"/>
    <w:rsid w:val="00DC4E25"/>
    <w:rsid w:val="00DF314D"/>
    <w:rsid w:val="00DF431F"/>
    <w:rsid w:val="00DF5A82"/>
    <w:rsid w:val="00E0474D"/>
    <w:rsid w:val="00E052A7"/>
    <w:rsid w:val="00E07FC8"/>
    <w:rsid w:val="00E10D2E"/>
    <w:rsid w:val="00E16D29"/>
    <w:rsid w:val="00E27A0A"/>
    <w:rsid w:val="00E33834"/>
    <w:rsid w:val="00E559B6"/>
    <w:rsid w:val="00E57034"/>
    <w:rsid w:val="00E5794B"/>
    <w:rsid w:val="00E74510"/>
    <w:rsid w:val="00E7744B"/>
    <w:rsid w:val="00E875FD"/>
    <w:rsid w:val="00EC40E1"/>
    <w:rsid w:val="00EC5F74"/>
    <w:rsid w:val="00EC7BC4"/>
    <w:rsid w:val="00EE0433"/>
    <w:rsid w:val="00EF09DA"/>
    <w:rsid w:val="00EF787C"/>
    <w:rsid w:val="00F01908"/>
    <w:rsid w:val="00F02237"/>
    <w:rsid w:val="00F04822"/>
    <w:rsid w:val="00F04FB1"/>
    <w:rsid w:val="00F07616"/>
    <w:rsid w:val="00F11ABF"/>
    <w:rsid w:val="00F171FD"/>
    <w:rsid w:val="00F20E0D"/>
    <w:rsid w:val="00F27ACA"/>
    <w:rsid w:val="00F62031"/>
    <w:rsid w:val="00F65DE0"/>
    <w:rsid w:val="00F853ED"/>
    <w:rsid w:val="00FB1F5E"/>
    <w:rsid w:val="00FC47C2"/>
    <w:rsid w:val="00FC5B9E"/>
    <w:rsid w:val="00FC6AED"/>
    <w:rsid w:val="00FD5E68"/>
    <w:rsid w:val="00FF5526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F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25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50958"/>
    <w:pPr>
      <w:keepNext/>
      <w:keepLines/>
      <w:spacing w:after="0" w:line="271" w:lineRule="auto"/>
      <w:ind w:left="10" w:right="1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0F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215DE"/>
  </w:style>
  <w:style w:type="character" w:customStyle="1" w:styleId="20">
    <w:name w:val="Заголовок 2 Знак"/>
    <w:basedOn w:val="a0"/>
    <w:link w:val="2"/>
    <w:rsid w:val="00C50958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customStyle="1" w:styleId="text">
    <w:name w:val="text"/>
    <w:rsid w:val="00CB487D"/>
  </w:style>
  <w:style w:type="paragraph" w:customStyle="1" w:styleId="ConsPlusNonformat">
    <w:name w:val="ConsPlusNonformat"/>
    <w:rsid w:val="007A4B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A80D99"/>
  </w:style>
  <w:style w:type="paragraph" w:customStyle="1" w:styleId="Standard">
    <w:name w:val="Standard"/>
    <w:rsid w:val="00BB06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5">
    <w:name w:val="Hyperlink"/>
    <w:uiPriority w:val="99"/>
    <w:rsid w:val="00BB0678"/>
    <w:rPr>
      <w:color w:val="0000FF"/>
      <w:u w:val="single"/>
    </w:rPr>
  </w:style>
  <w:style w:type="character" w:customStyle="1" w:styleId="StrongEmphasis">
    <w:name w:val="Strong Emphasis"/>
    <w:rsid w:val="00BB0678"/>
    <w:rPr>
      <w:b/>
      <w:bCs/>
    </w:rPr>
  </w:style>
  <w:style w:type="character" w:customStyle="1" w:styleId="c3">
    <w:name w:val="c3"/>
    <w:basedOn w:val="a0"/>
    <w:rsid w:val="00592BE7"/>
  </w:style>
  <w:style w:type="paragraph" w:customStyle="1" w:styleId="c17">
    <w:name w:val="c17"/>
    <w:basedOn w:val="a"/>
    <w:rsid w:val="00592B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733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1C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466A3"/>
    <w:pPr>
      <w:spacing w:before="60"/>
      <w:ind w:left="76"/>
      <w:jc w:val="center"/>
    </w:pPr>
  </w:style>
  <w:style w:type="paragraph" w:styleId="a9">
    <w:name w:val="header"/>
    <w:basedOn w:val="a"/>
    <w:link w:val="aa"/>
    <w:unhideWhenUsed/>
    <w:rsid w:val="00A6040D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60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71F5F"/>
    <w:rPr>
      <w:b/>
      <w:bCs/>
    </w:rPr>
  </w:style>
  <w:style w:type="paragraph" w:customStyle="1" w:styleId="21">
    <w:name w:val="Основной текст с отступом 21"/>
    <w:basedOn w:val="a"/>
    <w:rsid w:val="00C26E3F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0"/>
      <w:lang w:eastAsia="ar-SA"/>
    </w:rPr>
  </w:style>
  <w:style w:type="paragraph" w:customStyle="1" w:styleId="36">
    <w:name w:val="Основной текст36"/>
    <w:basedOn w:val="a"/>
    <w:rsid w:val="00C26E3F"/>
    <w:pPr>
      <w:widowControl/>
      <w:shd w:val="clear" w:color="auto" w:fill="FFFFFF"/>
      <w:autoSpaceDE/>
      <w:autoSpaceDN/>
      <w:spacing w:before="20" w:after="20" w:line="293" w:lineRule="exact"/>
      <w:ind w:hanging="360"/>
      <w:jc w:val="both"/>
    </w:pPr>
    <w:rPr>
      <w:color w:val="000000"/>
      <w:sz w:val="23"/>
      <w:szCs w:val="23"/>
      <w:lang w:val="x-none" w:eastAsia="ru-RU"/>
    </w:rPr>
  </w:style>
  <w:style w:type="character" w:customStyle="1" w:styleId="5">
    <w:name w:val="Основной текст5"/>
    <w:rsid w:val="00C26E3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whitespace-nowrap">
    <w:name w:val="whitespace-nowrap"/>
    <w:basedOn w:val="a0"/>
    <w:rsid w:val="00AA1775"/>
  </w:style>
  <w:style w:type="paragraph" w:styleId="HTML">
    <w:name w:val="HTML Preformatted"/>
    <w:basedOn w:val="a"/>
    <w:link w:val="HTML0"/>
    <w:uiPriority w:val="99"/>
    <w:semiHidden/>
    <w:unhideWhenUsed/>
    <w:rsid w:val="00E047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74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25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50958"/>
    <w:pPr>
      <w:keepNext/>
      <w:keepLines/>
      <w:spacing w:after="0" w:line="271" w:lineRule="auto"/>
      <w:ind w:left="10" w:right="1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0F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215DE"/>
  </w:style>
  <w:style w:type="character" w:customStyle="1" w:styleId="20">
    <w:name w:val="Заголовок 2 Знак"/>
    <w:basedOn w:val="a0"/>
    <w:link w:val="2"/>
    <w:rsid w:val="00C50958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customStyle="1" w:styleId="text">
    <w:name w:val="text"/>
    <w:rsid w:val="00CB487D"/>
  </w:style>
  <w:style w:type="paragraph" w:customStyle="1" w:styleId="ConsPlusNonformat">
    <w:name w:val="ConsPlusNonformat"/>
    <w:rsid w:val="007A4B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A80D99"/>
  </w:style>
  <w:style w:type="paragraph" w:customStyle="1" w:styleId="Standard">
    <w:name w:val="Standard"/>
    <w:rsid w:val="00BB067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5">
    <w:name w:val="Hyperlink"/>
    <w:uiPriority w:val="99"/>
    <w:rsid w:val="00BB0678"/>
    <w:rPr>
      <w:color w:val="0000FF"/>
      <w:u w:val="single"/>
    </w:rPr>
  </w:style>
  <w:style w:type="character" w:customStyle="1" w:styleId="StrongEmphasis">
    <w:name w:val="Strong Emphasis"/>
    <w:rsid w:val="00BB0678"/>
    <w:rPr>
      <w:b/>
      <w:bCs/>
    </w:rPr>
  </w:style>
  <w:style w:type="character" w:customStyle="1" w:styleId="c3">
    <w:name w:val="c3"/>
    <w:basedOn w:val="a0"/>
    <w:rsid w:val="00592BE7"/>
  </w:style>
  <w:style w:type="paragraph" w:customStyle="1" w:styleId="c17">
    <w:name w:val="c17"/>
    <w:basedOn w:val="a"/>
    <w:rsid w:val="00592B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733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1C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466A3"/>
    <w:pPr>
      <w:spacing w:before="60"/>
      <w:ind w:left="76"/>
      <w:jc w:val="center"/>
    </w:pPr>
  </w:style>
  <w:style w:type="paragraph" w:styleId="a9">
    <w:name w:val="header"/>
    <w:basedOn w:val="a"/>
    <w:link w:val="aa"/>
    <w:unhideWhenUsed/>
    <w:rsid w:val="00A6040D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60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71F5F"/>
    <w:rPr>
      <w:b/>
      <w:bCs/>
    </w:rPr>
  </w:style>
  <w:style w:type="paragraph" w:customStyle="1" w:styleId="21">
    <w:name w:val="Основной текст с отступом 21"/>
    <w:basedOn w:val="a"/>
    <w:rsid w:val="00C26E3F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0"/>
      <w:lang w:eastAsia="ar-SA"/>
    </w:rPr>
  </w:style>
  <w:style w:type="paragraph" w:customStyle="1" w:styleId="36">
    <w:name w:val="Основной текст36"/>
    <w:basedOn w:val="a"/>
    <w:rsid w:val="00C26E3F"/>
    <w:pPr>
      <w:widowControl/>
      <w:shd w:val="clear" w:color="auto" w:fill="FFFFFF"/>
      <w:autoSpaceDE/>
      <w:autoSpaceDN/>
      <w:spacing w:before="20" w:after="20" w:line="293" w:lineRule="exact"/>
      <w:ind w:hanging="360"/>
      <w:jc w:val="both"/>
    </w:pPr>
    <w:rPr>
      <w:color w:val="000000"/>
      <w:sz w:val="23"/>
      <w:szCs w:val="23"/>
      <w:lang w:val="x-none" w:eastAsia="ru-RU"/>
    </w:rPr>
  </w:style>
  <w:style w:type="character" w:customStyle="1" w:styleId="5">
    <w:name w:val="Основной текст5"/>
    <w:rsid w:val="00C26E3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whitespace-nowrap">
    <w:name w:val="whitespace-nowrap"/>
    <w:basedOn w:val="a0"/>
    <w:rsid w:val="00AA1775"/>
  </w:style>
  <w:style w:type="paragraph" w:styleId="HTML">
    <w:name w:val="HTML Preformatted"/>
    <w:basedOn w:val="a"/>
    <w:link w:val="HTML0"/>
    <w:uiPriority w:val="99"/>
    <w:semiHidden/>
    <w:unhideWhenUsed/>
    <w:rsid w:val="00E047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7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gcdutt.edu.yar.ru/2023-2024/mip__rip__sp/793_o_stazhirovochnih_ploshchadkah_2023.pdf" TargetMode="External"/><Relationship Id="rId13" Type="http://schemas.openxmlformats.org/officeDocument/2006/relationships/hyperlink" Target="http://viro-media.ru/files/forum/eb/smirnovadi.doc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www.consultant.ru/document/cons_doc_LAW_339668/db9d17b9c267a0512d5202a950e2ec908029b7a0/" TargetMode="External"/><Relationship Id="rId12" Type="http://schemas.openxmlformats.org/officeDocument/2006/relationships/hyperlink" Target="https://yargcdutt.edu.yar.ru/docs/2023/innovatsionnie_proekti/obrazovatelnaya_robototehnika_mip_21_05_2022__2_.pptx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gcdutt.edu.yar.ru/docs/2023/innovatsionnie_proekti/obrazovatelnaya_robototehnika_mip_21_05_2022__2_.ppt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s://yargcdutt.edu.yar.ru/docs/2023/innovatsionnie_proekti/obrazovatelnaya_robototehnika_mip_21_05_2022__2_.pptx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yargcdutt.edu.yar.ru/2023-2024/mip__rip__sp/641_o_prisvoenii_statusa_mip_2023-2024.pdf" TargetMode="External"/><Relationship Id="rId14" Type="http://schemas.openxmlformats.org/officeDocument/2006/relationships/hyperlink" Target="https://docs.google.com/forms/d/e/1FAIpQLSdenh-pQJVNwC0bcchP6O6BkD36027qRt2L1wBj0m_xFaHiCA/viewform?usp=sharing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B205-E139-4DD9-9373-194107C8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37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Сурикова</dc:creator>
  <cp:lastModifiedBy>Березенкова Юлия</cp:lastModifiedBy>
  <cp:revision>15</cp:revision>
  <cp:lastPrinted>2024-06-14T07:42:00Z</cp:lastPrinted>
  <dcterms:created xsi:type="dcterms:W3CDTF">2024-06-13T10:17:00Z</dcterms:created>
  <dcterms:modified xsi:type="dcterms:W3CDTF">2024-06-14T10:15:00Z</dcterms:modified>
</cp:coreProperties>
</file>